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D40" w:rsidRDefault="00E53040" w:rsidP="00FE0736">
      <w:pPr>
        <w:tabs>
          <w:tab w:val="left" w:pos="960"/>
        </w:tabs>
        <w:autoSpaceDE w:val="0"/>
        <w:autoSpaceDN w:val="0"/>
        <w:adjustRightInd w:val="0"/>
        <w:spacing w:after="240" w:line="240" w:lineRule="auto"/>
        <w:jc w:val="center"/>
        <w:rPr>
          <w:b/>
          <w:sz w:val="28"/>
          <w:szCs w:val="28"/>
          <w:u w:val="none"/>
        </w:rPr>
      </w:pPr>
      <w:r w:rsidRPr="00FE0736">
        <w:rPr>
          <w:b/>
          <w:sz w:val="28"/>
          <w:szCs w:val="28"/>
          <w:u w:val="none"/>
        </w:rPr>
        <w:t xml:space="preserve">Sociology </w:t>
      </w:r>
      <w:r w:rsidR="00A460DB" w:rsidRPr="00FE0736">
        <w:rPr>
          <w:b/>
          <w:sz w:val="28"/>
          <w:szCs w:val="28"/>
          <w:u w:val="none"/>
        </w:rPr>
        <w:t>and Environmental Studies</w:t>
      </w:r>
      <w:r w:rsidRPr="00FE0736">
        <w:rPr>
          <w:b/>
          <w:sz w:val="28"/>
          <w:szCs w:val="28"/>
          <w:u w:val="none"/>
        </w:rPr>
        <w:t>130SD</w:t>
      </w:r>
      <w:r w:rsidR="00A460DB" w:rsidRPr="00FE0736">
        <w:rPr>
          <w:b/>
          <w:sz w:val="28"/>
          <w:szCs w:val="28"/>
          <w:u w:val="none"/>
        </w:rPr>
        <w:br/>
      </w:r>
      <w:r w:rsidR="00A30364" w:rsidRPr="00FE0736">
        <w:rPr>
          <w:b/>
          <w:sz w:val="28"/>
          <w:szCs w:val="28"/>
          <w:u w:val="none"/>
        </w:rPr>
        <w:t>The World in 2050:  Sustainable Development and Its Alternatives</w:t>
      </w:r>
    </w:p>
    <w:p w:rsidR="006B5D40" w:rsidRDefault="00A30364" w:rsidP="00FE0736">
      <w:pPr>
        <w:tabs>
          <w:tab w:val="left" w:pos="960"/>
        </w:tabs>
        <w:autoSpaceDE w:val="0"/>
        <w:autoSpaceDN w:val="0"/>
        <w:adjustRightInd w:val="0"/>
        <w:spacing w:after="240" w:line="240" w:lineRule="auto"/>
        <w:jc w:val="center"/>
        <w:rPr>
          <w:i/>
          <w:sz w:val="28"/>
          <w:szCs w:val="28"/>
          <w:u w:val="none"/>
        </w:rPr>
      </w:pPr>
      <w:r w:rsidRPr="00FE0736">
        <w:rPr>
          <w:b/>
          <w:sz w:val="28"/>
          <w:szCs w:val="28"/>
          <w:u w:val="none"/>
        </w:rPr>
        <w:br/>
      </w:r>
      <w:r w:rsidR="001824A1" w:rsidRPr="00FE0736">
        <w:rPr>
          <w:i/>
          <w:sz w:val="28"/>
          <w:szCs w:val="28"/>
          <w:u w:val="none"/>
        </w:rPr>
        <w:t>John Foran, with Lydia Borowicz, Zack King, and Andy McCumber</w:t>
      </w:r>
    </w:p>
    <w:p w:rsidR="00A30364" w:rsidRPr="00FE0736" w:rsidRDefault="001824A1" w:rsidP="00FE0736">
      <w:pPr>
        <w:tabs>
          <w:tab w:val="left" w:pos="960"/>
        </w:tabs>
        <w:autoSpaceDE w:val="0"/>
        <w:autoSpaceDN w:val="0"/>
        <w:adjustRightInd w:val="0"/>
        <w:spacing w:after="240" w:line="240" w:lineRule="auto"/>
        <w:jc w:val="center"/>
        <w:rPr>
          <w:b/>
          <w:sz w:val="28"/>
          <w:szCs w:val="28"/>
          <w:u w:val="none"/>
        </w:rPr>
      </w:pPr>
      <w:r w:rsidRPr="00FE0736">
        <w:rPr>
          <w:i/>
          <w:sz w:val="28"/>
          <w:szCs w:val="28"/>
          <w:u w:val="none"/>
        </w:rPr>
        <w:br/>
      </w:r>
      <w:r w:rsidR="00A30364" w:rsidRPr="00FE0736">
        <w:rPr>
          <w:b/>
          <w:sz w:val="28"/>
          <w:szCs w:val="28"/>
          <w:u w:val="none"/>
        </w:rPr>
        <w:t>Tuesdays and Thursdays, 11 a.m. to 12:15 p.m.</w:t>
      </w:r>
    </w:p>
    <w:p w:rsidR="00A30364" w:rsidRPr="00FE0736" w:rsidRDefault="00A460DB" w:rsidP="00FE0736">
      <w:pPr>
        <w:tabs>
          <w:tab w:val="left" w:pos="960"/>
        </w:tabs>
        <w:autoSpaceDE w:val="0"/>
        <w:autoSpaceDN w:val="0"/>
        <w:adjustRightInd w:val="0"/>
        <w:spacing w:after="240" w:line="240" w:lineRule="auto"/>
        <w:jc w:val="center"/>
        <w:rPr>
          <w:b/>
          <w:sz w:val="28"/>
          <w:szCs w:val="28"/>
          <w:u w:val="none"/>
        </w:rPr>
      </w:pPr>
      <w:r w:rsidRPr="00FE0736">
        <w:rPr>
          <w:b/>
          <w:sz w:val="28"/>
          <w:szCs w:val="28"/>
          <w:u w:val="none"/>
        </w:rPr>
        <w:t>Embarcadero Hall</w:t>
      </w:r>
      <w:r w:rsidRPr="00FE0736">
        <w:rPr>
          <w:b/>
          <w:sz w:val="28"/>
          <w:szCs w:val="28"/>
          <w:u w:val="none"/>
        </w:rPr>
        <w:br/>
      </w:r>
      <w:r w:rsidRPr="00FE0736">
        <w:rPr>
          <w:b/>
          <w:strike/>
          <w:sz w:val="28"/>
          <w:szCs w:val="28"/>
          <w:u w:val="none"/>
        </w:rPr>
        <w:t xml:space="preserve">Isla </w:t>
      </w:r>
      <w:r w:rsidRPr="00FE0736">
        <w:rPr>
          <w:b/>
          <w:sz w:val="28"/>
          <w:szCs w:val="28"/>
          <w:u w:val="none"/>
        </w:rPr>
        <w:t>Eco Vista</w:t>
      </w:r>
    </w:p>
    <w:p w:rsidR="00A30364" w:rsidRPr="00FE0736" w:rsidRDefault="00D62F87" w:rsidP="00FE0736">
      <w:pPr>
        <w:pStyle w:val="L1"/>
        <w:rPr>
          <w:sz w:val="28"/>
          <w:szCs w:val="28"/>
        </w:rPr>
      </w:pPr>
      <w:r w:rsidRPr="00FE0736">
        <w:rPr>
          <w:sz w:val="28"/>
          <w:szCs w:val="28"/>
        </w:rPr>
        <w:t xml:space="preserve">John Foran, Instructor, Professor of Sociology </w:t>
      </w:r>
      <w:r w:rsidRPr="00FE0736">
        <w:rPr>
          <w:sz w:val="28"/>
          <w:szCs w:val="28"/>
        </w:rPr>
        <w:br/>
      </w:r>
      <w:r w:rsidR="00A30364" w:rsidRPr="00FE0736">
        <w:rPr>
          <w:sz w:val="28"/>
          <w:szCs w:val="28"/>
        </w:rPr>
        <w:t>Office:  3417 Social Sciences Building</w:t>
      </w:r>
      <w:r w:rsidR="006B5D40">
        <w:rPr>
          <w:sz w:val="28"/>
          <w:szCs w:val="28"/>
        </w:rPr>
        <w:br/>
      </w:r>
      <w:r w:rsidR="00A82B72" w:rsidRPr="00FE0736">
        <w:rPr>
          <w:sz w:val="28"/>
          <w:szCs w:val="28"/>
        </w:rPr>
        <w:t>E</w:t>
      </w:r>
      <w:r w:rsidR="00A30364" w:rsidRPr="00FE0736">
        <w:rPr>
          <w:sz w:val="28"/>
          <w:szCs w:val="28"/>
        </w:rPr>
        <w:t xml:space="preserve">-mail:  </w:t>
      </w:r>
      <w:hyperlink r:id="rId8" w:history="1">
        <w:r w:rsidR="00A30364" w:rsidRPr="00FE0736">
          <w:rPr>
            <w:rStyle w:val="Hyperlink"/>
            <w:color w:val="auto"/>
            <w:sz w:val="28"/>
            <w:szCs w:val="28"/>
            <w:u w:val="none"/>
          </w:rPr>
          <w:t>foran@soc.ucsb.edu</w:t>
        </w:r>
      </w:hyperlink>
    </w:p>
    <w:p w:rsidR="00A30364" w:rsidRPr="00FE0736" w:rsidRDefault="006A220C" w:rsidP="00FE0736">
      <w:pPr>
        <w:pStyle w:val="PlainText"/>
        <w:widowControl w:val="0"/>
        <w:spacing w:after="240"/>
        <w:rPr>
          <w:rFonts w:ascii="Times New Roman" w:hAnsi="Times New Roman"/>
          <w:sz w:val="28"/>
          <w:szCs w:val="28"/>
        </w:rPr>
      </w:pPr>
      <w:r w:rsidRPr="00FE0736">
        <w:rPr>
          <w:rFonts w:ascii="Times New Roman" w:hAnsi="Times New Roman"/>
          <w:sz w:val="28"/>
          <w:szCs w:val="28"/>
        </w:rPr>
        <w:t>Office Hours:  John</w:t>
      </w:r>
      <w:r w:rsidR="00A82B72" w:rsidRPr="00FE0736">
        <w:rPr>
          <w:rFonts w:ascii="Times New Roman" w:hAnsi="Times New Roman"/>
          <w:sz w:val="28"/>
          <w:szCs w:val="28"/>
        </w:rPr>
        <w:t>’</w:t>
      </w:r>
      <w:r w:rsidRPr="00FE0736">
        <w:rPr>
          <w:rFonts w:ascii="Times New Roman" w:hAnsi="Times New Roman"/>
          <w:sz w:val="28"/>
          <w:szCs w:val="28"/>
        </w:rPr>
        <w:t xml:space="preserve">s office hours will be held </w:t>
      </w:r>
      <w:r w:rsidR="00A460DB" w:rsidRPr="00FE0736">
        <w:rPr>
          <w:rFonts w:ascii="Times New Roman" w:hAnsi="Times New Roman"/>
          <w:sz w:val="28"/>
          <w:szCs w:val="28"/>
        </w:rPr>
        <w:t xml:space="preserve">on Tuesdays </w:t>
      </w:r>
      <w:r w:rsidRPr="00FE0736">
        <w:rPr>
          <w:rFonts w:ascii="Times New Roman" w:hAnsi="Times New Roman"/>
          <w:sz w:val="28"/>
          <w:szCs w:val="28"/>
        </w:rPr>
        <w:t xml:space="preserve">at </w:t>
      </w:r>
      <w:r w:rsidR="00D21C47">
        <w:rPr>
          <w:rFonts w:ascii="Times New Roman" w:hAnsi="Times New Roman"/>
          <w:sz w:val="28"/>
          <w:szCs w:val="28"/>
        </w:rPr>
        <w:t>I.V. Drip</w:t>
      </w:r>
      <w:r w:rsidRPr="00FE0736">
        <w:rPr>
          <w:rFonts w:ascii="Times New Roman" w:hAnsi="Times New Roman"/>
          <w:sz w:val="28"/>
          <w:szCs w:val="28"/>
        </w:rPr>
        <w:t xml:space="preserve"> (</w:t>
      </w:r>
      <w:r w:rsidR="00D21C47">
        <w:rPr>
          <w:rFonts w:ascii="Times New Roman" w:hAnsi="Times New Roman"/>
          <w:sz w:val="28"/>
          <w:szCs w:val="28"/>
        </w:rPr>
        <w:t>right next to our classroom toward Pardall</w:t>
      </w:r>
      <w:r w:rsidRPr="00FE0736">
        <w:rPr>
          <w:rFonts w:ascii="Times New Roman" w:hAnsi="Times New Roman"/>
          <w:sz w:val="28"/>
          <w:szCs w:val="28"/>
        </w:rPr>
        <w:t xml:space="preserve"> for the first </w:t>
      </w:r>
      <w:r w:rsidR="00A460DB" w:rsidRPr="00FE0736">
        <w:rPr>
          <w:rFonts w:ascii="Times New Roman" w:hAnsi="Times New Roman"/>
          <w:sz w:val="28"/>
          <w:szCs w:val="28"/>
        </w:rPr>
        <w:t>6</w:t>
      </w:r>
      <w:r w:rsidRPr="00FE0736">
        <w:rPr>
          <w:rFonts w:ascii="Times New Roman" w:hAnsi="Times New Roman"/>
          <w:sz w:val="28"/>
          <w:szCs w:val="28"/>
        </w:rPr>
        <w:t>0 minutes (12:30-</w:t>
      </w:r>
      <w:r w:rsidR="00A460DB" w:rsidRPr="00FE0736">
        <w:rPr>
          <w:rFonts w:ascii="Times New Roman" w:hAnsi="Times New Roman"/>
          <w:sz w:val="28"/>
          <w:szCs w:val="28"/>
        </w:rPr>
        <w:t>1:30</w:t>
      </w:r>
      <w:r w:rsidRPr="00FE0736">
        <w:rPr>
          <w:rFonts w:ascii="Times New Roman" w:hAnsi="Times New Roman"/>
          <w:sz w:val="28"/>
          <w:szCs w:val="28"/>
        </w:rPr>
        <w:t xml:space="preserve"> p.m.) and in his office (SSMS 3417) for the second </w:t>
      </w:r>
      <w:r w:rsidR="00A460DB" w:rsidRPr="00FE0736">
        <w:rPr>
          <w:rFonts w:ascii="Times New Roman" w:hAnsi="Times New Roman"/>
          <w:sz w:val="28"/>
          <w:szCs w:val="28"/>
        </w:rPr>
        <w:t>6</w:t>
      </w:r>
      <w:r w:rsidRPr="00FE0736">
        <w:rPr>
          <w:rFonts w:ascii="Times New Roman" w:hAnsi="Times New Roman"/>
          <w:sz w:val="28"/>
          <w:szCs w:val="28"/>
        </w:rPr>
        <w:t xml:space="preserve">0 minutes (2-3 p.m.).  </w:t>
      </w:r>
      <w:r w:rsidR="00A460DB" w:rsidRPr="00FE0736">
        <w:rPr>
          <w:rFonts w:ascii="Times New Roman" w:hAnsi="Times New Roman"/>
          <w:sz w:val="28"/>
          <w:szCs w:val="28"/>
        </w:rPr>
        <w:t xml:space="preserve">You can also schedule other times </w:t>
      </w:r>
      <w:r w:rsidRPr="00FE0736">
        <w:rPr>
          <w:rFonts w:ascii="Times New Roman" w:hAnsi="Times New Roman"/>
          <w:sz w:val="28"/>
          <w:szCs w:val="28"/>
        </w:rPr>
        <w:t>by appointment (</w:t>
      </w:r>
      <w:r w:rsidR="00A460DB" w:rsidRPr="00FE0736">
        <w:rPr>
          <w:rFonts w:ascii="Times New Roman" w:hAnsi="Times New Roman"/>
          <w:sz w:val="28"/>
          <w:szCs w:val="28"/>
        </w:rPr>
        <w:t xml:space="preserve">and </w:t>
      </w:r>
      <w:r w:rsidRPr="00FE0736">
        <w:rPr>
          <w:rFonts w:ascii="Times New Roman" w:hAnsi="Times New Roman"/>
          <w:sz w:val="28"/>
          <w:szCs w:val="28"/>
        </w:rPr>
        <w:t>I</w:t>
      </w:r>
      <w:r w:rsidR="00A82B72" w:rsidRPr="00FE0736">
        <w:rPr>
          <w:rFonts w:ascii="Times New Roman" w:hAnsi="Times New Roman"/>
          <w:sz w:val="28"/>
          <w:szCs w:val="28"/>
        </w:rPr>
        <w:t>’</w:t>
      </w:r>
      <w:r w:rsidRPr="00FE0736">
        <w:rPr>
          <w:rFonts w:ascii="Times New Roman" w:hAnsi="Times New Roman"/>
          <w:sz w:val="28"/>
          <w:szCs w:val="28"/>
        </w:rPr>
        <w:t>ll do lots of e-mail consultation)</w:t>
      </w:r>
      <w:r w:rsidR="00A460DB" w:rsidRPr="00FE0736">
        <w:rPr>
          <w:rFonts w:ascii="Times New Roman" w:hAnsi="Times New Roman"/>
          <w:sz w:val="28"/>
          <w:szCs w:val="28"/>
        </w:rPr>
        <w:t>.</w:t>
      </w:r>
    </w:p>
    <w:p w:rsidR="005E715F" w:rsidRPr="006B5D40" w:rsidRDefault="005E715F" w:rsidP="00FE0736">
      <w:pPr>
        <w:spacing w:after="240" w:line="240" w:lineRule="auto"/>
        <w:rPr>
          <w:rFonts w:eastAsia="Times New Roman"/>
          <w:sz w:val="28"/>
          <w:szCs w:val="28"/>
          <w:u w:val="none"/>
        </w:rPr>
      </w:pPr>
      <w:r w:rsidRPr="00FE0736">
        <w:rPr>
          <w:rFonts w:eastAsia="Times New Roman"/>
          <w:color w:val="000000"/>
          <w:sz w:val="28"/>
          <w:szCs w:val="28"/>
          <w:u w:val="none"/>
        </w:rPr>
        <w:t>Lydia Borowicz</w:t>
      </w:r>
      <w:r w:rsidRPr="00FE0736">
        <w:rPr>
          <w:rFonts w:eastAsia="Times New Roman"/>
          <w:color w:val="000000"/>
          <w:sz w:val="28"/>
          <w:szCs w:val="28"/>
          <w:u w:val="none"/>
        </w:rPr>
        <w:br/>
        <w:t xml:space="preserve">Office: </w:t>
      </w:r>
      <w:r w:rsidRPr="00FE0736">
        <w:rPr>
          <w:color w:val="000000"/>
          <w:sz w:val="28"/>
          <w:szCs w:val="28"/>
          <w:u w:val="none"/>
        </w:rPr>
        <w:t>TBA</w:t>
      </w:r>
      <w:r w:rsidR="006B5D40">
        <w:rPr>
          <w:rFonts w:eastAsia="Times New Roman"/>
          <w:sz w:val="28"/>
          <w:szCs w:val="28"/>
          <w:u w:val="none"/>
        </w:rPr>
        <w:br/>
      </w:r>
      <w:r w:rsidRPr="00FE0736">
        <w:rPr>
          <w:rFonts w:eastAsia="Times New Roman"/>
          <w:sz w:val="28"/>
          <w:szCs w:val="28"/>
          <w:u w:val="none"/>
        </w:rPr>
        <w:t>E-mail:  </w:t>
      </w:r>
      <w:hyperlink r:id="rId9" w:tgtFrame="_blank" w:history="1">
        <w:r w:rsidRPr="00FE0736">
          <w:rPr>
            <w:rStyle w:val="Hyperlink"/>
            <w:color w:val="auto"/>
            <w:sz w:val="28"/>
            <w:szCs w:val="28"/>
            <w:u w:val="none"/>
            <w:shd w:val="clear" w:color="auto" w:fill="FFFFFF"/>
          </w:rPr>
          <w:t>borowicz@ucsb.edu</w:t>
        </w:r>
      </w:hyperlink>
      <w:r w:rsidR="006B5D40">
        <w:rPr>
          <w:rFonts w:eastAsia="Times New Roman"/>
          <w:sz w:val="28"/>
          <w:szCs w:val="28"/>
          <w:u w:val="none"/>
        </w:rPr>
        <w:br/>
      </w:r>
      <w:r w:rsidRPr="00FE0736">
        <w:rPr>
          <w:rFonts w:eastAsia="Times New Roman"/>
          <w:color w:val="000000"/>
          <w:sz w:val="28"/>
          <w:szCs w:val="28"/>
          <w:u w:val="none"/>
        </w:rPr>
        <w:t xml:space="preserve">Office hours: </w:t>
      </w:r>
      <w:r w:rsidR="0095673A" w:rsidRPr="00FE0736">
        <w:rPr>
          <w:color w:val="000000"/>
          <w:sz w:val="28"/>
          <w:szCs w:val="28"/>
          <w:u w:val="none"/>
        </w:rPr>
        <w:t>Tuesdays, 1-3 p.m.</w:t>
      </w:r>
    </w:p>
    <w:p w:rsidR="00DD4A47" w:rsidRPr="006B5D40" w:rsidRDefault="00A460DB" w:rsidP="00FE0736">
      <w:pPr>
        <w:spacing w:after="240" w:line="240" w:lineRule="auto"/>
        <w:rPr>
          <w:rFonts w:eastAsia="Times New Roman"/>
          <w:sz w:val="28"/>
          <w:szCs w:val="28"/>
          <w:u w:val="none"/>
        </w:rPr>
      </w:pPr>
      <w:r w:rsidRPr="00FE0736">
        <w:rPr>
          <w:rFonts w:eastAsia="Times New Roman"/>
          <w:color w:val="000000"/>
          <w:sz w:val="28"/>
          <w:szCs w:val="28"/>
          <w:u w:val="none"/>
        </w:rPr>
        <w:t>Zack King</w:t>
      </w:r>
      <w:r w:rsidR="00A30364" w:rsidRPr="00FE0736">
        <w:rPr>
          <w:rFonts w:eastAsia="Times New Roman"/>
          <w:color w:val="000000"/>
          <w:sz w:val="28"/>
          <w:szCs w:val="28"/>
          <w:u w:val="none"/>
        </w:rPr>
        <w:t>, Teaching Assistant</w:t>
      </w:r>
      <w:r w:rsidRPr="00FE0736">
        <w:rPr>
          <w:rFonts w:eastAsia="Times New Roman"/>
          <w:color w:val="000000"/>
          <w:sz w:val="28"/>
          <w:szCs w:val="28"/>
          <w:u w:val="none"/>
        </w:rPr>
        <w:t xml:space="preserve"> for Sociology 130SD</w:t>
      </w:r>
      <w:r w:rsidR="006B5D40">
        <w:rPr>
          <w:rFonts w:eastAsia="Times New Roman"/>
          <w:sz w:val="28"/>
          <w:szCs w:val="28"/>
          <w:u w:val="none"/>
        </w:rPr>
        <w:br/>
      </w:r>
      <w:r w:rsidR="00A30364" w:rsidRPr="00FE0736">
        <w:rPr>
          <w:rFonts w:eastAsia="Times New Roman"/>
          <w:color w:val="000000"/>
          <w:sz w:val="28"/>
          <w:szCs w:val="28"/>
          <w:u w:val="none"/>
        </w:rPr>
        <w:t xml:space="preserve">Office: </w:t>
      </w:r>
      <w:r w:rsidR="00DD4A47" w:rsidRPr="00FE0736">
        <w:rPr>
          <w:color w:val="000000"/>
          <w:sz w:val="28"/>
          <w:szCs w:val="28"/>
          <w:u w:val="none"/>
        </w:rPr>
        <w:t xml:space="preserve">SSMS </w:t>
      </w:r>
      <w:r w:rsidR="00DE7B9F" w:rsidRPr="00FE0736">
        <w:rPr>
          <w:color w:val="000000"/>
          <w:sz w:val="28"/>
          <w:szCs w:val="28"/>
          <w:u w:val="none"/>
        </w:rPr>
        <w:t>3021</w:t>
      </w:r>
      <w:r w:rsidR="006B5D40">
        <w:rPr>
          <w:rFonts w:eastAsia="Times New Roman"/>
          <w:sz w:val="28"/>
          <w:szCs w:val="28"/>
          <w:u w:val="none"/>
        </w:rPr>
        <w:br/>
      </w:r>
      <w:r w:rsidR="00A82B72" w:rsidRPr="00FE0736">
        <w:rPr>
          <w:rFonts w:eastAsia="Times New Roman"/>
          <w:color w:val="000000"/>
          <w:sz w:val="28"/>
          <w:szCs w:val="28"/>
          <w:u w:val="none"/>
        </w:rPr>
        <w:t>E</w:t>
      </w:r>
      <w:r w:rsidR="00A30364" w:rsidRPr="00FE0736">
        <w:rPr>
          <w:rFonts w:eastAsia="Times New Roman"/>
          <w:color w:val="000000"/>
          <w:sz w:val="28"/>
          <w:szCs w:val="28"/>
          <w:u w:val="none"/>
        </w:rPr>
        <w:t>-mail:  </w:t>
      </w:r>
      <w:hyperlink r:id="rId10" w:tgtFrame="_blank" w:history="1">
        <w:r w:rsidR="0082395A" w:rsidRPr="00FE0736">
          <w:rPr>
            <w:rStyle w:val="Hyperlink"/>
            <w:color w:val="auto"/>
            <w:sz w:val="28"/>
            <w:szCs w:val="28"/>
            <w:u w:val="none"/>
            <w:shd w:val="clear" w:color="auto" w:fill="FFFFFF"/>
          </w:rPr>
          <w:t>ztking@ucsb.edu</w:t>
        </w:r>
      </w:hyperlink>
      <w:r w:rsidR="0082395A" w:rsidRPr="00FE0736">
        <w:rPr>
          <w:sz w:val="28"/>
          <w:szCs w:val="28"/>
          <w:u w:val="none"/>
          <w:shd w:val="clear" w:color="auto" w:fill="FFFFFF"/>
        </w:rPr>
        <w:t> </w:t>
      </w:r>
      <w:r w:rsidR="006B5D40">
        <w:rPr>
          <w:rFonts w:eastAsia="Times New Roman"/>
          <w:sz w:val="28"/>
          <w:szCs w:val="28"/>
          <w:u w:val="none"/>
        </w:rPr>
        <w:br/>
      </w:r>
      <w:r w:rsidR="00DD4A47" w:rsidRPr="00FE0736">
        <w:rPr>
          <w:rFonts w:eastAsia="Times New Roman"/>
          <w:color w:val="000000"/>
          <w:sz w:val="28"/>
          <w:szCs w:val="28"/>
          <w:u w:val="none"/>
        </w:rPr>
        <w:t xml:space="preserve">Office hours: </w:t>
      </w:r>
      <w:r w:rsidR="006C1C0E" w:rsidRPr="00FE0736">
        <w:rPr>
          <w:color w:val="000000"/>
          <w:sz w:val="28"/>
          <w:szCs w:val="28"/>
          <w:u w:val="none"/>
        </w:rPr>
        <w:t>Wednesday, noon-2 p.m.</w:t>
      </w:r>
    </w:p>
    <w:p w:rsidR="00A460DB" w:rsidRPr="00FE0736" w:rsidRDefault="00A460DB" w:rsidP="00FE0736">
      <w:pPr>
        <w:spacing w:after="240" w:line="240" w:lineRule="auto"/>
        <w:rPr>
          <w:rFonts w:eastAsia="Times New Roman"/>
          <w:sz w:val="28"/>
          <w:szCs w:val="28"/>
          <w:u w:val="none"/>
        </w:rPr>
      </w:pPr>
      <w:r w:rsidRPr="00FE0736">
        <w:rPr>
          <w:rFonts w:eastAsia="Times New Roman"/>
          <w:color w:val="000000"/>
          <w:sz w:val="28"/>
          <w:szCs w:val="28"/>
          <w:u w:val="none"/>
        </w:rPr>
        <w:t>Andy McCumber, Teaching Assistant for ES 130SD</w:t>
      </w:r>
      <w:r w:rsidR="006B5D40">
        <w:rPr>
          <w:rFonts w:eastAsia="Times New Roman"/>
          <w:sz w:val="28"/>
          <w:szCs w:val="28"/>
          <w:u w:val="none"/>
        </w:rPr>
        <w:br/>
      </w:r>
      <w:r w:rsidRPr="00FE0736">
        <w:rPr>
          <w:rFonts w:eastAsia="Times New Roman"/>
          <w:color w:val="000000"/>
          <w:sz w:val="28"/>
          <w:szCs w:val="28"/>
          <w:u w:val="none"/>
        </w:rPr>
        <w:t xml:space="preserve">Office: </w:t>
      </w:r>
      <w:r w:rsidR="004769B2">
        <w:rPr>
          <w:color w:val="000000"/>
          <w:sz w:val="28"/>
          <w:szCs w:val="28"/>
          <w:u w:val="none"/>
        </w:rPr>
        <w:t>Kerr Hall 1110</w:t>
      </w:r>
      <w:r w:rsidR="006B5D40">
        <w:rPr>
          <w:rFonts w:eastAsia="Times New Roman"/>
          <w:sz w:val="28"/>
          <w:szCs w:val="28"/>
          <w:u w:val="none"/>
        </w:rPr>
        <w:br/>
      </w:r>
      <w:r w:rsidRPr="00FE0736">
        <w:rPr>
          <w:rFonts w:eastAsia="Times New Roman"/>
          <w:color w:val="000000"/>
          <w:sz w:val="28"/>
          <w:szCs w:val="28"/>
          <w:u w:val="none"/>
        </w:rPr>
        <w:t>E-mail:  </w:t>
      </w:r>
      <w:hyperlink r:id="rId11" w:history="1">
        <w:r w:rsidR="006B5D40" w:rsidRPr="00384E87">
          <w:rPr>
            <w:rStyle w:val="Hyperlink"/>
            <w:sz w:val="28"/>
            <w:szCs w:val="28"/>
            <w:shd w:val="clear" w:color="auto" w:fill="FFFFFF"/>
          </w:rPr>
          <w:t>ahmccumber@ucsb.edu</w:t>
        </w:r>
      </w:hyperlink>
      <w:r w:rsidR="006B5D40">
        <w:rPr>
          <w:rFonts w:eastAsia="Times New Roman"/>
          <w:sz w:val="28"/>
          <w:szCs w:val="28"/>
          <w:u w:val="none"/>
        </w:rPr>
        <w:br/>
      </w:r>
      <w:r w:rsidRPr="00FE0736">
        <w:rPr>
          <w:rFonts w:eastAsia="Times New Roman"/>
          <w:color w:val="000000"/>
          <w:sz w:val="28"/>
          <w:szCs w:val="28"/>
          <w:u w:val="none"/>
        </w:rPr>
        <w:t xml:space="preserve">Office hours: </w:t>
      </w:r>
      <w:r w:rsidR="009A4631" w:rsidRPr="00FE0736">
        <w:rPr>
          <w:color w:val="000000"/>
          <w:sz w:val="28"/>
          <w:szCs w:val="28"/>
          <w:u w:val="none"/>
        </w:rPr>
        <w:t xml:space="preserve">Mondays, </w:t>
      </w:r>
      <w:r w:rsidR="006C1C0E" w:rsidRPr="00FE0736">
        <w:rPr>
          <w:color w:val="000000"/>
          <w:sz w:val="28"/>
          <w:szCs w:val="28"/>
          <w:u w:val="none"/>
        </w:rPr>
        <w:t>9</w:t>
      </w:r>
      <w:r w:rsidR="009A4631" w:rsidRPr="00FE0736">
        <w:rPr>
          <w:color w:val="000000"/>
          <w:sz w:val="28"/>
          <w:szCs w:val="28"/>
          <w:u w:val="none"/>
        </w:rPr>
        <w:t>:30</w:t>
      </w:r>
      <w:r w:rsidR="006C1C0E" w:rsidRPr="00FE0736">
        <w:rPr>
          <w:color w:val="000000"/>
          <w:sz w:val="28"/>
          <w:szCs w:val="28"/>
          <w:u w:val="none"/>
        </w:rPr>
        <w:t>-</w:t>
      </w:r>
      <w:r w:rsidR="009A4631" w:rsidRPr="00FE0736">
        <w:rPr>
          <w:color w:val="000000"/>
          <w:sz w:val="28"/>
          <w:szCs w:val="28"/>
          <w:u w:val="none"/>
        </w:rPr>
        <w:t>11</w:t>
      </w:r>
      <w:r w:rsidR="006C1C0E" w:rsidRPr="00FE0736">
        <w:rPr>
          <w:color w:val="000000"/>
          <w:sz w:val="28"/>
          <w:szCs w:val="28"/>
          <w:u w:val="none"/>
        </w:rPr>
        <w:t>:30</w:t>
      </w:r>
      <w:r w:rsidR="009A4631" w:rsidRPr="00FE0736">
        <w:rPr>
          <w:color w:val="000000"/>
          <w:sz w:val="28"/>
          <w:szCs w:val="28"/>
          <w:u w:val="none"/>
        </w:rPr>
        <w:t xml:space="preserve"> a.m.</w:t>
      </w:r>
    </w:p>
    <w:p w:rsidR="00A460DB" w:rsidRPr="00FE0736" w:rsidRDefault="00A460DB" w:rsidP="00FE0736">
      <w:pPr>
        <w:spacing w:after="240" w:line="240" w:lineRule="auto"/>
        <w:rPr>
          <w:rFonts w:eastAsia="Times New Roman"/>
          <w:sz w:val="28"/>
          <w:szCs w:val="28"/>
          <w:u w:val="none"/>
        </w:rPr>
      </w:pPr>
    </w:p>
    <w:p w:rsidR="00A30364" w:rsidRPr="00FE0736" w:rsidRDefault="00A30364" w:rsidP="00FE0736">
      <w:pPr>
        <w:spacing w:after="240" w:line="240" w:lineRule="auto"/>
        <w:ind w:left="720"/>
        <w:jc w:val="center"/>
        <w:rPr>
          <w:rFonts w:eastAsia="Times New Roman"/>
          <w:sz w:val="28"/>
          <w:szCs w:val="28"/>
          <w:u w:val="none"/>
        </w:rPr>
      </w:pPr>
      <w:r w:rsidRPr="00FE0736">
        <w:rPr>
          <w:rFonts w:eastAsia="Times New Roman"/>
          <w:i/>
          <w:iCs/>
          <w:color w:val="000000"/>
          <w:sz w:val="28"/>
          <w:szCs w:val="28"/>
          <w:u w:val="none"/>
        </w:rPr>
        <w:t xml:space="preserve">Feel free to schedule meetings with </w:t>
      </w:r>
      <w:r w:rsidR="00A460DB" w:rsidRPr="00FE0736">
        <w:rPr>
          <w:rFonts w:eastAsia="Times New Roman"/>
          <w:i/>
          <w:iCs/>
          <w:color w:val="000000"/>
          <w:sz w:val="28"/>
          <w:szCs w:val="28"/>
          <w:u w:val="none"/>
        </w:rPr>
        <w:t xml:space="preserve">Zack, John, </w:t>
      </w:r>
      <w:r w:rsidR="009650BB" w:rsidRPr="00FE0736">
        <w:rPr>
          <w:rFonts w:eastAsia="Times New Roman"/>
          <w:i/>
          <w:iCs/>
          <w:color w:val="000000"/>
          <w:sz w:val="28"/>
          <w:szCs w:val="28"/>
          <w:u w:val="none"/>
        </w:rPr>
        <w:t xml:space="preserve">Lydia, </w:t>
      </w:r>
      <w:r w:rsidR="00A460DB" w:rsidRPr="00FE0736">
        <w:rPr>
          <w:rFonts w:eastAsia="Times New Roman"/>
          <w:i/>
          <w:iCs/>
          <w:color w:val="000000"/>
          <w:sz w:val="28"/>
          <w:szCs w:val="28"/>
          <w:u w:val="none"/>
        </w:rPr>
        <w:t>or Andy</w:t>
      </w:r>
      <w:r w:rsidRPr="00FE0736">
        <w:rPr>
          <w:rFonts w:eastAsia="Times New Roman"/>
          <w:i/>
          <w:iCs/>
          <w:color w:val="000000"/>
          <w:sz w:val="28"/>
          <w:szCs w:val="28"/>
          <w:u w:val="none"/>
        </w:rPr>
        <w:t xml:space="preserve"> outside of office hours for any reason.</w:t>
      </w:r>
      <w:r w:rsidR="00D62F87" w:rsidRPr="00FE0736">
        <w:rPr>
          <w:rFonts w:eastAsia="Times New Roman"/>
          <w:i/>
          <w:iCs/>
          <w:color w:val="000000"/>
          <w:sz w:val="28"/>
          <w:szCs w:val="28"/>
          <w:u w:val="none"/>
        </w:rPr>
        <w:t xml:space="preserve">  Just send an email.</w:t>
      </w:r>
    </w:p>
    <w:p w:rsidR="00A460DB" w:rsidRPr="00FE0736" w:rsidRDefault="00A460DB" w:rsidP="00FE0736">
      <w:pPr>
        <w:spacing w:after="240" w:line="240" w:lineRule="auto"/>
        <w:rPr>
          <w:rFonts w:eastAsia="Times New Roman"/>
          <w:sz w:val="28"/>
          <w:szCs w:val="28"/>
          <w:u w:val="none"/>
        </w:rPr>
      </w:pPr>
    </w:p>
    <w:p w:rsidR="009B4D51" w:rsidRPr="00FE0736" w:rsidRDefault="009B4D51" w:rsidP="00FE0736">
      <w:pPr>
        <w:spacing w:after="240" w:line="240" w:lineRule="auto"/>
        <w:ind w:left="720" w:right="720"/>
        <w:rPr>
          <w:rFonts w:eastAsia="Times New Roman"/>
          <w:sz w:val="28"/>
          <w:szCs w:val="28"/>
          <w:u w:val="none"/>
        </w:rPr>
      </w:pPr>
      <w:r w:rsidRPr="00FE0736">
        <w:rPr>
          <w:rFonts w:eastAsia="Times New Roman"/>
          <w:sz w:val="28"/>
          <w:szCs w:val="28"/>
          <w:u w:val="none"/>
        </w:rPr>
        <w:lastRenderedPageBreak/>
        <w:t xml:space="preserve">If you care about </w:t>
      </w:r>
      <w:hyperlink r:id="rId12" w:tgtFrame="_blank" w:history="1">
        <w:r w:rsidRPr="00FE0736">
          <w:rPr>
            <w:rFonts w:eastAsia="Times New Roman"/>
            <w:color w:val="0000FF"/>
            <w:sz w:val="28"/>
            <w:szCs w:val="28"/>
            <w:u w:val="none"/>
          </w:rPr>
          <w:t>children</w:t>
        </w:r>
      </w:hyperlink>
      <w:r w:rsidRPr="00FE0736">
        <w:rPr>
          <w:rFonts w:eastAsia="Times New Roman"/>
          <w:sz w:val="28"/>
          <w:szCs w:val="28"/>
          <w:u w:val="none"/>
        </w:rPr>
        <w:t xml:space="preserve">, </w:t>
      </w:r>
      <w:hyperlink r:id="rId13" w:tgtFrame="_blank" w:history="1">
        <w:r w:rsidRPr="00FE0736">
          <w:rPr>
            <w:rFonts w:eastAsia="Times New Roman"/>
            <w:color w:val="0000FF"/>
            <w:sz w:val="28"/>
            <w:szCs w:val="28"/>
            <w:u w:val="none"/>
          </w:rPr>
          <w:t>health</w:t>
        </w:r>
      </w:hyperlink>
      <w:r w:rsidRPr="00FE0736">
        <w:rPr>
          <w:rFonts w:eastAsia="Times New Roman"/>
          <w:sz w:val="28"/>
          <w:szCs w:val="28"/>
          <w:u w:val="none"/>
        </w:rPr>
        <w:t xml:space="preserve">, </w:t>
      </w:r>
      <w:hyperlink r:id="rId14" w:tgtFrame="_blank" w:history="1">
        <w:r w:rsidRPr="00FE0736">
          <w:rPr>
            <w:rFonts w:eastAsia="Times New Roman"/>
            <w:color w:val="0000FF"/>
            <w:sz w:val="28"/>
            <w:szCs w:val="28"/>
            <w:u w:val="none"/>
          </w:rPr>
          <w:t>poverty</w:t>
        </w:r>
      </w:hyperlink>
      <w:r w:rsidRPr="00FE0736">
        <w:rPr>
          <w:rFonts w:eastAsia="Times New Roman"/>
          <w:sz w:val="28"/>
          <w:szCs w:val="28"/>
          <w:u w:val="none"/>
        </w:rPr>
        <w:t xml:space="preserve">, </w:t>
      </w:r>
      <w:hyperlink r:id="rId15" w:tgtFrame="_blank" w:history="1">
        <w:r w:rsidRPr="00FE0736">
          <w:rPr>
            <w:rFonts w:eastAsia="Times New Roman"/>
            <w:color w:val="0000FF"/>
            <w:sz w:val="28"/>
            <w:szCs w:val="28"/>
            <w:u w:val="none"/>
          </w:rPr>
          <w:t>farmers</w:t>
        </w:r>
      </w:hyperlink>
      <w:r w:rsidRPr="00FE0736">
        <w:rPr>
          <w:rFonts w:eastAsia="Times New Roman"/>
          <w:sz w:val="28"/>
          <w:szCs w:val="28"/>
          <w:u w:val="none"/>
        </w:rPr>
        <w:t xml:space="preserve">, food, </w:t>
      </w:r>
      <w:hyperlink r:id="rId16" w:tgtFrame="_blank" w:history="1">
        <w:r w:rsidRPr="00FE0736">
          <w:rPr>
            <w:rFonts w:eastAsia="Times New Roman"/>
            <w:color w:val="0000FF"/>
            <w:sz w:val="28"/>
            <w:szCs w:val="28"/>
            <w:u w:val="none"/>
          </w:rPr>
          <w:t>hunger</w:t>
        </w:r>
      </w:hyperlink>
      <w:r w:rsidRPr="00FE0736">
        <w:rPr>
          <w:rFonts w:eastAsia="Times New Roman"/>
          <w:sz w:val="28"/>
          <w:szCs w:val="28"/>
          <w:u w:val="none"/>
        </w:rPr>
        <w:t>, or the economy, you really have no choice but to care about climate change. The reasons for acting may be somber, but the fight is a gift and an honor. What it will give you in return is meaning, purpose, hope, your best self, some really good company, and the satisfaction of being part of victories also to come. But what victory means needs to be imagined on a whole new scale as the news worsens….</w:t>
      </w:r>
    </w:p>
    <w:p w:rsidR="009B4D51" w:rsidRPr="00FE0736" w:rsidRDefault="009B4D51" w:rsidP="00FE0736">
      <w:pPr>
        <w:spacing w:after="240" w:line="240" w:lineRule="auto"/>
        <w:ind w:left="720" w:right="720"/>
        <w:rPr>
          <w:rFonts w:eastAsia="Times New Roman"/>
          <w:sz w:val="28"/>
          <w:szCs w:val="28"/>
          <w:u w:val="none"/>
        </w:rPr>
      </w:pPr>
      <w:r w:rsidRPr="00FE0736">
        <w:rPr>
          <w:rFonts w:eastAsia="Times New Roman"/>
          <w:sz w:val="28"/>
          <w:szCs w:val="28"/>
          <w:u w:val="none"/>
        </w:rPr>
        <w:t>This is, among other things, a war of the imagination: the carbon profiteers and their politicians are hoping you don</w:t>
      </w:r>
      <w:r w:rsidR="00A82B72" w:rsidRPr="00FE0736">
        <w:rPr>
          <w:rFonts w:eastAsia="Times New Roman"/>
          <w:sz w:val="28"/>
          <w:szCs w:val="28"/>
          <w:u w:val="none"/>
        </w:rPr>
        <w:t>’</w:t>
      </w:r>
      <w:r w:rsidRPr="00FE0736">
        <w:rPr>
          <w:rFonts w:eastAsia="Times New Roman"/>
          <w:sz w:val="28"/>
          <w:szCs w:val="28"/>
          <w:u w:val="none"/>
        </w:rPr>
        <w:t>t connect the dots, or imagine the various futures we could make or they could destroy, or grasp the remarkably beautiful and complex ways the natural world has worked to our benefit and is now being sabotaged, or discover your conscience and voice, or ever picture how different it could all be, how different it will need to be.</w:t>
      </w:r>
    </w:p>
    <w:p w:rsidR="009B4D51" w:rsidRPr="00FE0736" w:rsidRDefault="009B4D51" w:rsidP="00FE0736">
      <w:pPr>
        <w:spacing w:after="240" w:line="240" w:lineRule="auto"/>
        <w:ind w:left="720" w:right="720"/>
        <w:rPr>
          <w:rFonts w:eastAsia="Times New Roman"/>
          <w:sz w:val="28"/>
          <w:szCs w:val="28"/>
          <w:u w:val="none"/>
        </w:rPr>
      </w:pPr>
      <w:r w:rsidRPr="00FE0736">
        <w:rPr>
          <w:rFonts w:eastAsia="Times New Roman"/>
          <w:sz w:val="28"/>
          <w:szCs w:val="28"/>
          <w:u w:val="none"/>
        </w:rPr>
        <w:t>They are already at war against the wellbeing of our Earth. Their greed has no limits, their imagination nothing but limits. Fight back. You have the power. It</w:t>
      </w:r>
      <w:r w:rsidR="00A82B72" w:rsidRPr="00FE0736">
        <w:rPr>
          <w:rFonts w:eastAsia="Times New Roman"/>
          <w:sz w:val="28"/>
          <w:szCs w:val="28"/>
          <w:u w:val="none"/>
        </w:rPr>
        <w:t>’</w:t>
      </w:r>
      <w:r w:rsidRPr="00FE0736">
        <w:rPr>
          <w:rFonts w:eastAsia="Times New Roman"/>
          <w:sz w:val="28"/>
          <w:szCs w:val="28"/>
          <w:u w:val="none"/>
        </w:rPr>
        <w:t>s one of your gifts.</w:t>
      </w:r>
    </w:p>
    <w:p w:rsidR="009B4D51" w:rsidRPr="00FE0736" w:rsidRDefault="009B4D51" w:rsidP="00FE0736">
      <w:pPr>
        <w:pStyle w:val="ListParagraph"/>
        <w:spacing w:after="240" w:line="240" w:lineRule="auto"/>
        <w:ind w:left="3600" w:right="1440"/>
        <w:contextualSpacing w:val="0"/>
        <w:rPr>
          <w:sz w:val="28"/>
          <w:szCs w:val="28"/>
          <w:u w:val="none"/>
        </w:rPr>
      </w:pPr>
      <w:r w:rsidRPr="00FE0736">
        <w:rPr>
          <w:sz w:val="28"/>
          <w:szCs w:val="28"/>
          <w:u w:val="none"/>
        </w:rPr>
        <w:t xml:space="preserve">Rebecca Solnit, </w:t>
      </w:r>
      <w:r w:rsidR="00A82B72" w:rsidRPr="00FE0736">
        <w:rPr>
          <w:sz w:val="28"/>
          <w:szCs w:val="28"/>
          <w:u w:val="none"/>
        </w:rPr>
        <w:t>“</w:t>
      </w:r>
      <w:hyperlink r:id="rId17" w:history="1">
        <w:r w:rsidRPr="00FE0736">
          <w:rPr>
            <w:rStyle w:val="Hyperlink"/>
            <w:sz w:val="28"/>
            <w:szCs w:val="28"/>
            <w:u w:val="none"/>
          </w:rPr>
          <w:t xml:space="preserve">2013 as Year Zero for Us </w:t>
        </w:r>
        <w:r w:rsidR="00A82B72" w:rsidRPr="00FE0736">
          <w:rPr>
            <w:rStyle w:val="Hyperlink"/>
            <w:sz w:val="28"/>
            <w:szCs w:val="28"/>
            <w:u w:val="none"/>
          </w:rPr>
          <w:t>–</w:t>
        </w:r>
        <w:r w:rsidRPr="00FE0736">
          <w:rPr>
            <w:rStyle w:val="Hyperlink"/>
            <w:sz w:val="28"/>
            <w:szCs w:val="28"/>
            <w:u w:val="none"/>
          </w:rPr>
          <w:t xml:space="preserve"> and Our Planet</w:t>
        </w:r>
      </w:hyperlink>
      <w:r w:rsidR="00A82B72" w:rsidRPr="00FE0736">
        <w:rPr>
          <w:sz w:val="28"/>
          <w:szCs w:val="28"/>
          <w:u w:val="none"/>
        </w:rPr>
        <w:t>“</w:t>
      </w:r>
      <w:r w:rsidRPr="00FE0736">
        <w:rPr>
          <w:sz w:val="28"/>
          <w:szCs w:val="28"/>
          <w:u w:val="none"/>
        </w:rPr>
        <w:t xml:space="preserve"> </w:t>
      </w:r>
    </w:p>
    <w:p w:rsidR="009B4D51" w:rsidRPr="00FE0736" w:rsidRDefault="009B4D51" w:rsidP="00FE0736">
      <w:pPr>
        <w:spacing w:after="240" w:line="240" w:lineRule="auto"/>
        <w:ind w:left="720" w:right="720"/>
        <w:jc w:val="center"/>
        <w:rPr>
          <w:rFonts w:eastAsia="Times New Roman"/>
          <w:sz w:val="28"/>
          <w:szCs w:val="28"/>
          <w:u w:val="none"/>
        </w:rPr>
      </w:pPr>
      <w:r w:rsidRPr="00FE0736">
        <w:rPr>
          <w:rFonts w:eastAsia="Times New Roman"/>
          <w:sz w:val="28"/>
          <w:szCs w:val="28"/>
          <w:u w:val="none"/>
        </w:rPr>
        <w:t>*</w:t>
      </w:r>
    </w:p>
    <w:p w:rsidR="00445E7C" w:rsidRPr="00FE0736" w:rsidRDefault="00445E7C" w:rsidP="00FE0736">
      <w:pPr>
        <w:spacing w:after="240" w:line="240" w:lineRule="auto"/>
        <w:ind w:left="1440" w:right="1440"/>
        <w:rPr>
          <w:sz w:val="28"/>
          <w:szCs w:val="28"/>
          <w:u w:val="none"/>
        </w:rPr>
      </w:pPr>
      <w:r w:rsidRPr="00FE0736">
        <w:rPr>
          <w:sz w:val="28"/>
          <w:szCs w:val="28"/>
          <w:u w:val="none"/>
        </w:rPr>
        <w:t>We do not know how long we have, but we do know that the fight just can</w:t>
      </w:r>
      <w:r w:rsidR="00A82B72" w:rsidRPr="00FE0736">
        <w:rPr>
          <w:sz w:val="28"/>
          <w:szCs w:val="28"/>
          <w:u w:val="none"/>
        </w:rPr>
        <w:t>’</w:t>
      </w:r>
      <w:r w:rsidRPr="00FE0736">
        <w:rPr>
          <w:sz w:val="28"/>
          <w:szCs w:val="28"/>
          <w:u w:val="none"/>
        </w:rPr>
        <w:t>t wait. And we know that just fighting isn</w:t>
      </w:r>
      <w:r w:rsidR="00A82B72" w:rsidRPr="00FE0736">
        <w:rPr>
          <w:sz w:val="28"/>
          <w:szCs w:val="28"/>
          <w:u w:val="none"/>
        </w:rPr>
        <w:t>’</w:t>
      </w:r>
      <w:r w:rsidRPr="00FE0736">
        <w:rPr>
          <w:sz w:val="28"/>
          <w:szCs w:val="28"/>
          <w:u w:val="none"/>
        </w:rPr>
        <w:t xml:space="preserve">t enough: to succeed, we must simultaneously work for immediate changes </w:t>
      </w:r>
      <w:r w:rsidRPr="00FE0736">
        <w:rPr>
          <w:i/>
          <w:iCs/>
          <w:sz w:val="28"/>
          <w:szCs w:val="28"/>
          <w:u w:val="none"/>
        </w:rPr>
        <w:t xml:space="preserve">and </w:t>
      </w:r>
      <w:r w:rsidRPr="00FE0736">
        <w:rPr>
          <w:sz w:val="28"/>
          <w:szCs w:val="28"/>
          <w:u w:val="none"/>
        </w:rPr>
        <w:t>advance a vision of the world we want to build.</w:t>
      </w:r>
    </w:p>
    <w:p w:rsidR="00445E7C" w:rsidRPr="00FE0736" w:rsidRDefault="00445E7C" w:rsidP="00FE0736">
      <w:pPr>
        <w:pStyle w:val="ListParagraph"/>
        <w:spacing w:after="240" w:line="240" w:lineRule="auto"/>
        <w:ind w:left="3600" w:right="1440"/>
        <w:contextualSpacing w:val="0"/>
        <w:rPr>
          <w:sz w:val="28"/>
          <w:szCs w:val="28"/>
          <w:u w:val="none"/>
        </w:rPr>
      </w:pPr>
      <w:r w:rsidRPr="00FE0736">
        <w:rPr>
          <w:sz w:val="28"/>
          <w:szCs w:val="28"/>
          <w:u w:val="none"/>
        </w:rPr>
        <w:t xml:space="preserve">Ian Angus, </w:t>
      </w:r>
      <w:r w:rsidRPr="00FE0736">
        <w:rPr>
          <w:i/>
          <w:sz w:val="28"/>
          <w:szCs w:val="28"/>
          <w:u w:val="none"/>
        </w:rPr>
        <w:t xml:space="preserve">Facing the Anthropocene:  </w:t>
      </w:r>
      <w:r w:rsidRPr="00FE0736">
        <w:rPr>
          <w:bCs/>
          <w:i/>
          <w:sz w:val="28"/>
          <w:szCs w:val="28"/>
          <w:u w:val="none"/>
        </w:rPr>
        <w:t>Fossil Capitalism and the Crisis of the Earth System</w:t>
      </w:r>
    </w:p>
    <w:p w:rsidR="00A30364" w:rsidRPr="00FE0736" w:rsidRDefault="00A30364" w:rsidP="00FE0736">
      <w:pPr>
        <w:pStyle w:val="ListParagraph"/>
        <w:spacing w:after="240" w:line="240" w:lineRule="auto"/>
        <w:ind w:left="0"/>
        <w:contextualSpacing w:val="0"/>
        <w:jc w:val="center"/>
        <w:rPr>
          <w:rFonts w:eastAsia="Times New Roman"/>
          <w:sz w:val="28"/>
          <w:szCs w:val="28"/>
          <w:u w:val="none"/>
        </w:rPr>
      </w:pPr>
      <w:r w:rsidRPr="00FE0736">
        <w:rPr>
          <w:rFonts w:eastAsia="Times New Roman"/>
          <w:sz w:val="28"/>
          <w:szCs w:val="28"/>
          <w:u w:val="none"/>
        </w:rPr>
        <w:t>*</w:t>
      </w:r>
    </w:p>
    <w:p w:rsidR="005D5792" w:rsidRPr="00FE0736" w:rsidRDefault="00A82B72" w:rsidP="00FE0736">
      <w:pPr>
        <w:pStyle w:val="ListParagraph"/>
        <w:spacing w:after="240" w:line="240" w:lineRule="auto"/>
        <w:ind w:left="0"/>
        <w:contextualSpacing w:val="0"/>
        <w:jc w:val="center"/>
        <w:rPr>
          <w:sz w:val="28"/>
          <w:szCs w:val="28"/>
          <w:u w:val="none"/>
        </w:rPr>
      </w:pPr>
      <w:r w:rsidRPr="00FE0736">
        <w:rPr>
          <w:sz w:val="28"/>
          <w:szCs w:val="28"/>
          <w:u w:val="none"/>
        </w:rPr>
        <w:t>“</w:t>
      </w:r>
      <w:r w:rsidR="005D5792" w:rsidRPr="00FE0736">
        <w:rPr>
          <w:sz w:val="28"/>
          <w:szCs w:val="28"/>
          <w:u w:val="none"/>
        </w:rPr>
        <w:t>There is no more potent weapon in the battle against fossil fuels than the creation of real alternatives.</w:t>
      </w:r>
      <w:r w:rsidRPr="00FE0736">
        <w:rPr>
          <w:sz w:val="28"/>
          <w:szCs w:val="28"/>
          <w:u w:val="none"/>
        </w:rPr>
        <w:t>”</w:t>
      </w:r>
    </w:p>
    <w:p w:rsidR="005D5792" w:rsidRPr="00FE0736" w:rsidRDefault="005D5792" w:rsidP="00FE0736">
      <w:pPr>
        <w:pStyle w:val="ListParagraph"/>
        <w:spacing w:after="240" w:line="240" w:lineRule="auto"/>
        <w:ind w:left="0"/>
        <w:contextualSpacing w:val="0"/>
        <w:jc w:val="center"/>
        <w:rPr>
          <w:i/>
          <w:sz w:val="28"/>
          <w:szCs w:val="28"/>
          <w:u w:val="none"/>
        </w:rPr>
      </w:pPr>
      <w:r w:rsidRPr="00FE0736">
        <w:rPr>
          <w:sz w:val="28"/>
          <w:szCs w:val="28"/>
          <w:u w:val="none"/>
        </w:rPr>
        <w:t xml:space="preserve">Nomi Klein, </w:t>
      </w:r>
      <w:r w:rsidRPr="00FE0736">
        <w:rPr>
          <w:i/>
          <w:sz w:val="28"/>
          <w:szCs w:val="28"/>
          <w:u w:val="none"/>
        </w:rPr>
        <w:t>This Changes Everything:  Capitalism vs. the Climate</w:t>
      </w:r>
    </w:p>
    <w:p w:rsidR="001C6E66" w:rsidRPr="00FE0736" w:rsidRDefault="001C6E66" w:rsidP="00FE0736">
      <w:pPr>
        <w:pStyle w:val="P1"/>
        <w:spacing w:before="0" w:after="240"/>
        <w:ind w:firstLine="0"/>
        <w:jc w:val="center"/>
        <w:rPr>
          <w:b/>
          <w:i/>
          <w:caps/>
          <w:sz w:val="28"/>
          <w:szCs w:val="28"/>
        </w:rPr>
      </w:pPr>
      <w:r w:rsidRPr="00FE0736">
        <w:rPr>
          <w:b/>
          <w:i/>
          <w:caps/>
          <w:sz w:val="28"/>
          <w:szCs w:val="28"/>
        </w:rPr>
        <w:lastRenderedPageBreak/>
        <w:t>Computer and cell phone policy</w:t>
      </w:r>
    </w:p>
    <w:p w:rsidR="001C6E66" w:rsidRPr="00FE0736" w:rsidRDefault="001C6E66" w:rsidP="00FE0736">
      <w:pPr>
        <w:pStyle w:val="P1"/>
        <w:spacing w:before="0" w:after="240"/>
        <w:jc w:val="center"/>
        <w:rPr>
          <w:caps/>
          <w:sz w:val="28"/>
          <w:szCs w:val="28"/>
        </w:rPr>
      </w:pPr>
      <w:r w:rsidRPr="00FE0736">
        <w:rPr>
          <w:caps/>
          <w:sz w:val="28"/>
          <w:szCs w:val="28"/>
        </w:rPr>
        <w:t xml:space="preserve">This quarter I am trying a new policy, which is </w:t>
      </w:r>
      <w:r w:rsidRPr="00FE0736">
        <w:rPr>
          <w:b/>
          <w:caps/>
          <w:sz w:val="28"/>
          <w:szCs w:val="28"/>
        </w:rPr>
        <w:t>do not have your phone on or your computer open in class</w:t>
      </w:r>
      <w:r w:rsidRPr="00FE0736">
        <w:rPr>
          <w:caps/>
          <w:sz w:val="28"/>
          <w:szCs w:val="28"/>
        </w:rPr>
        <w:t xml:space="preserve"> – whoa!</w:t>
      </w:r>
    </w:p>
    <w:p w:rsidR="006B5D40" w:rsidRDefault="006B5D40" w:rsidP="00FE0736">
      <w:pPr>
        <w:pStyle w:val="SH"/>
        <w:spacing w:before="0"/>
        <w:rPr>
          <w:sz w:val="28"/>
          <w:szCs w:val="28"/>
        </w:rPr>
      </w:pPr>
    </w:p>
    <w:p w:rsidR="008026EF" w:rsidRPr="00FE0736" w:rsidRDefault="00A30364" w:rsidP="00FE0736">
      <w:pPr>
        <w:pStyle w:val="SH"/>
        <w:spacing w:before="0"/>
        <w:rPr>
          <w:sz w:val="28"/>
          <w:szCs w:val="28"/>
        </w:rPr>
      </w:pPr>
      <w:r w:rsidRPr="00FE0736">
        <w:rPr>
          <w:sz w:val="28"/>
          <w:szCs w:val="28"/>
        </w:rPr>
        <w:t>Statement of Purpose and Course Description</w:t>
      </w:r>
      <w:r w:rsidRPr="00FE0736">
        <w:rPr>
          <w:rStyle w:val="FootnoteReference"/>
          <w:sz w:val="28"/>
          <w:szCs w:val="28"/>
        </w:rPr>
        <w:footnoteReference w:id="1"/>
      </w:r>
      <w:r w:rsidRPr="00FE0736">
        <w:rPr>
          <w:sz w:val="28"/>
          <w:szCs w:val="28"/>
        </w:rPr>
        <w:t xml:space="preserve">  </w:t>
      </w:r>
    </w:p>
    <w:p w:rsidR="00A30364" w:rsidRPr="00FE0736" w:rsidRDefault="00A30364" w:rsidP="00FE0736">
      <w:pPr>
        <w:pStyle w:val="SH"/>
        <w:spacing w:before="0"/>
        <w:jc w:val="center"/>
        <w:rPr>
          <w:sz w:val="28"/>
          <w:szCs w:val="28"/>
        </w:rPr>
      </w:pPr>
      <w:r w:rsidRPr="00FE0736">
        <w:rPr>
          <w:sz w:val="28"/>
          <w:szCs w:val="28"/>
        </w:rPr>
        <w:t>PLEASE READ THIS</w:t>
      </w:r>
      <w:r w:rsidR="008026EF" w:rsidRPr="00FE0736">
        <w:rPr>
          <w:sz w:val="28"/>
          <w:szCs w:val="28"/>
        </w:rPr>
        <w:t xml:space="preserve"> AND THE NEXT SECTION CARFULLY – THANKS!</w:t>
      </w:r>
    </w:p>
    <w:p w:rsidR="00A30364" w:rsidRPr="00FE0736" w:rsidRDefault="00A30364" w:rsidP="00FE0736">
      <w:pPr>
        <w:pStyle w:val="SH"/>
        <w:spacing w:before="0"/>
        <w:ind w:firstLine="720"/>
        <w:rPr>
          <w:b w:val="0"/>
          <w:sz w:val="28"/>
          <w:szCs w:val="28"/>
        </w:rPr>
      </w:pPr>
      <w:r w:rsidRPr="00FE0736">
        <w:rPr>
          <w:b w:val="0"/>
          <w:sz w:val="28"/>
          <w:szCs w:val="28"/>
        </w:rPr>
        <w:t>Why is this class important?  Because it</w:t>
      </w:r>
      <w:r w:rsidR="00A82B72" w:rsidRPr="00FE0736">
        <w:rPr>
          <w:b w:val="0"/>
          <w:sz w:val="28"/>
          <w:szCs w:val="28"/>
        </w:rPr>
        <w:t>’</w:t>
      </w:r>
      <w:r w:rsidRPr="00FE0736">
        <w:rPr>
          <w:b w:val="0"/>
          <w:sz w:val="28"/>
          <w:szCs w:val="28"/>
        </w:rPr>
        <w:t>s your future we</w:t>
      </w:r>
      <w:r w:rsidR="00A82B72" w:rsidRPr="00FE0736">
        <w:rPr>
          <w:b w:val="0"/>
          <w:sz w:val="28"/>
          <w:szCs w:val="28"/>
        </w:rPr>
        <w:t>’</w:t>
      </w:r>
      <w:r w:rsidRPr="00FE0736">
        <w:rPr>
          <w:b w:val="0"/>
          <w:sz w:val="28"/>
          <w:szCs w:val="28"/>
        </w:rPr>
        <w:t>ll be trying to figure out!</w:t>
      </w:r>
    </w:p>
    <w:p w:rsidR="00A30364" w:rsidRPr="00FE0736" w:rsidRDefault="00A30364" w:rsidP="00FE0736">
      <w:pPr>
        <w:pStyle w:val="SH"/>
        <w:spacing w:before="0"/>
        <w:ind w:firstLine="720"/>
        <w:rPr>
          <w:b w:val="0"/>
          <w:sz w:val="28"/>
          <w:szCs w:val="28"/>
        </w:rPr>
      </w:pPr>
      <w:r w:rsidRPr="00FE0736">
        <w:rPr>
          <w:b w:val="0"/>
          <w:sz w:val="28"/>
          <w:szCs w:val="28"/>
        </w:rPr>
        <w:t>This special course starts with the current crisis of the Earth and humanity, marked by economic insecurity, a lack of faith in political parties, pervasive cultures of violence, and now, the wild card that makes them all scarier – climate change.</w:t>
      </w:r>
    </w:p>
    <w:p w:rsidR="00A30364" w:rsidRPr="00FE0736" w:rsidRDefault="00A30364" w:rsidP="00FE0736">
      <w:pPr>
        <w:pStyle w:val="SH"/>
        <w:spacing w:before="0"/>
        <w:ind w:firstLine="720"/>
        <w:rPr>
          <w:b w:val="0"/>
          <w:sz w:val="28"/>
          <w:szCs w:val="28"/>
        </w:rPr>
      </w:pPr>
      <w:r w:rsidRPr="00FE0736">
        <w:rPr>
          <w:b w:val="0"/>
          <w:sz w:val="28"/>
          <w:szCs w:val="28"/>
        </w:rPr>
        <w:t xml:space="preserve">But this course is about hope, imagination, and the roles all of us could play in building a </w:t>
      </w:r>
      <w:r w:rsidRPr="00FE0736">
        <w:rPr>
          <w:b w:val="0"/>
          <w:i/>
          <w:sz w:val="28"/>
          <w:szCs w:val="28"/>
        </w:rPr>
        <w:t>far</w:t>
      </w:r>
      <w:r w:rsidRPr="00FE0736">
        <w:rPr>
          <w:b w:val="0"/>
          <w:sz w:val="28"/>
          <w:szCs w:val="28"/>
        </w:rPr>
        <w:t xml:space="preserve"> better world by 2050.  </w:t>
      </w:r>
    </w:p>
    <w:p w:rsidR="007C4AD2" w:rsidRPr="00FE0736" w:rsidRDefault="007C4AD2" w:rsidP="00FE0736">
      <w:pPr>
        <w:pStyle w:val="SH"/>
        <w:spacing w:before="0"/>
        <w:ind w:firstLine="720"/>
        <w:rPr>
          <w:b w:val="0"/>
          <w:sz w:val="28"/>
          <w:szCs w:val="28"/>
        </w:rPr>
      </w:pPr>
      <w:r w:rsidRPr="00FE0736">
        <w:rPr>
          <w:rStyle w:val="notranlsate"/>
          <w:b w:val="0"/>
          <w:sz w:val="28"/>
          <w:szCs w:val="28"/>
        </w:rPr>
        <w:t>This means</w:t>
      </w:r>
      <w:r w:rsidRPr="00FE0736">
        <w:rPr>
          <w:rStyle w:val="notranlsate"/>
          <w:b w:val="0"/>
          <w:bCs/>
          <w:sz w:val="28"/>
          <w:szCs w:val="28"/>
        </w:rPr>
        <w:t xml:space="preserve"> we will need to </w:t>
      </w:r>
      <w:r w:rsidRPr="00FE0736">
        <w:rPr>
          <w:rStyle w:val="notranlsate"/>
          <w:b w:val="0"/>
          <w:bCs/>
          <w:i/>
          <w:sz w:val="28"/>
          <w:szCs w:val="28"/>
        </w:rPr>
        <w:t>take action</w:t>
      </w:r>
      <w:r w:rsidRPr="00FE0736">
        <w:rPr>
          <w:rStyle w:val="notranlsate"/>
          <w:b w:val="0"/>
          <w:sz w:val="28"/>
          <w:szCs w:val="28"/>
        </w:rPr>
        <w:t xml:space="preserve"> to deal with the most pressing problem of the 21</w:t>
      </w:r>
      <w:r w:rsidRPr="00FE0736">
        <w:rPr>
          <w:rStyle w:val="notranlsate"/>
          <w:b w:val="0"/>
          <w:sz w:val="28"/>
          <w:szCs w:val="28"/>
          <w:vertAlign w:val="superscript"/>
        </w:rPr>
        <w:t>st</w:t>
      </w:r>
      <w:r w:rsidRPr="00FE0736">
        <w:rPr>
          <w:rStyle w:val="notranlsate"/>
          <w:b w:val="0"/>
          <w:sz w:val="28"/>
          <w:szCs w:val="28"/>
        </w:rPr>
        <w:t xml:space="preserve"> century, the problem of climate change.  </w:t>
      </w:r>
      <w:r w:rsidRPr="00FE0736">
        <w:rPr>
          <w:b w:val="0"/>
          <w:sz w:val="28"/>
          <w:szCs w:val="28"/>
        </w:rPr>
        <w:t>One major question addressed in this course has been posed by my friend Bill Barnes: “Can we create new, transformative narratives to inspire political movements able to force vigorous engagement with climate change?”</w:t>
      </w:r>
    </w:p>
    <w:p w:rsidR="007C4AD2" w:rsidRPr="00FE0736" w:rsidRDefault="007C4AD2" w:rsidP="00FE0736">
      <w:pPr>
        <w:pStyle w:val="SH"/>
        <w:spacing w:before="0"/>
        <w:rPr>
          <w:rStyle w:val="notranlsate"/>
          <w:sz w:val="28"/>
          <w:szCs w:val="28"/>
        </w:rPr>
      </w:pPr>
      <w:r w:rsidRPr="00FE0736">
        <w:rPr>
          <w:rStyle w:val="notranlsate"/>
          <w:sz w:val="28"/>
          <w:szCs w:val="28"/>
        </w:rPr>
        <w:br/>
        <w:t>Background and Meaning of What We Are Going to Do Together</w:t>
      </w:r>
    </w:p>
    <w:p w:rsidR="00A30364" w:rsidRPr="00FE0736" w:rsidRDefault="00A30364" w:rsidP="00FE0736">
      <w:pPr>
        <w:pStyle w:val="SH"/>
        <w:spacing w:before="0"/>
        <w:ind w:firstLine="720"/>
        <w:rPr>
          <w:b w:val="0"/>
          <w:sz w:val="28"/>
          <w:szCs w:val="28"/>
        </w:rPr>
      </w:pPr>
      <w:r w:rsidRPr="00FE0736">
        <w:rPr>
          <w:b w:val="0"/>
          <w:sz w:val="28"/>
          <w:szCs w:val="28"/>
        </w:rPr>
        <w:t xml:space="preserve"> </w:t>
      </w:r>
      <w:r w:rsidRPr="00FE0736">
        <w:rPr>
          <w:rFonts w:eastAsia="Arial Unicode MS"/>
          <w:b w:val="0"/>
          <w:sz w:val="28"/>
          <w:szCs w:val="28"/>
        </w:rPr>
        <w:t xml:space="preserve">In 2012, </w:t>
      </w:r>
      <w:r w:rsidR="00445E7C" w:rsidRPr="00FE0736">
        <w:rPr>
          <w:rFonts w:eastAsia="Arial Unicode MS"/>
          <w:b w:val="0"/>
          <w:sz w:val="28"/>
          <w:szCs w:val="28"/>
        </w:rPr>
        <w:t>climate activist and scholar Bill</w:t>
      </w:r>
      <w:r w:rsidRPr="00FE0736">
        <w:rPr>
          <w:rFonts w:eastAsia="Arial Unicode MS"/>
          <w:b w:val="0"/>
          <w:sz w:val="28"/>
          <w:szCs w:val="28"/>
        </w:rPr>
        <w:t xml:space="preserve"> McKibben estimated the cap for maximum atmospheric CO</w:t>
      </w:r>
      <w:r w:rsidRPr="00FE0736">
        <w:rPr>
          <w:rFonts w:eastAsia="Arial Unicode MS"/>
          <w:b w:val="0"/>
          <w:sz w:val="28"/>
          <w:szCs w:val="28"/>
          <w:vertAlign w:val="subscript"/>
        </w:rPr>
        <w:t>2</w:t>
      </w:r>
      <w:r w:rsidRPr="00FE0736">
        <w:rPr>
          <w:rFonts w:eastAsia="Arial Unicode MS"/>
          <w:b w:val="0"/>
          <w:sz w:val="28"/>
          <w:szCs w:val="28"/>
        </w:rPr>
        <w:t xml:space="preserve"> </w:t>
      </w:r>
      <w:r w:rsidR="00445E7C" w:rsidRPr="00FE0736">
        <w:rPr>
          <w:rFonts w:eastAsia="Arial Unicode MS"/>
          <w:b w:val="0"/>
          <w:sz w:val="28"/>
          <w:szCs w:val="28"/>
        </w:rPr>
        <w:t xml:space="preserve">[carbon dioxide, </w:t>
      </w:r>
      <w:r w:rsidR="008026EF" w:rsidRPr="00FE0736">
        <w:rPr>
          <w:rFonts w:eastAsia="Arial Unicode MS"/>
          <w:b w:val="0"/>
          <w:sz w:val="28"/>
          <w:szCs w:val="28"/>
        </w:rPr>
        <w:t xml:space="preserve">which along with methane is </w:t>
      </w:r>
      <w:r w:rsidR="00445E7C" w:rsidRPr="00FE0736">
        <w:rPr>
          <w:rFonts w:eastAsia="Arial Unicode MS"/>
          <w:b w:val="0"/>
          <w:sz w:val="28"/>
          <w:szCs w:val="28"/>
        </w:rPr>
        <w:t xml:space="preserve">the main greenhouse gas responsible for global warming] </w:t>
      </w:r>
      <w:r w:rsidRPr="00FE0736">
        <w:rPr>
          <w:rFonts w:eastAsia="Arial Unicode MS"/>
          <w:b w:val="0"/>
          <w:sz w:val="28"/>
          <w:szCs w:val="28"/>
        </w:rPr>
        <w:t xml:space="preserve">emissions at 565 gigatons as the upper limit for staying at or below a 2 degrees Celsius temperature rise.  </w:t>
      </w:r>
      <w:r w:rsidRPr="00FE0736">
        <w:rPr>
          <w:b w:val="0"/>
          <w:sz w:val="28"/>
          <w:szCs w:val="28"/>
        </w:rPr>
        <w:t>With annual global emis</w:t>
      </w:r>
      <w:r w:rsidR="00186321" w:rsidRPr="00FE0736">
        <w:rPr>
          <w:b w:val="0"/>
          <w:sz w:val="28"/>
          <w:szCs w:val="28"/>
        </w:rPr>
        <w:t>sions currently running around 30</w:t>
      </w:r>
      <w:r w:rsidRPr="00FE0736">
        <w:rPr>
          <w:b w:val="0"/>
          <w:sz w:val="28"/>
          <w:szCs w:val="28"/>
        </w:rPr>
        <w:t xml:space="preserve"> gigatons a year, this cap </w:t>
      </w:r>
      <w:r w:rsidR="00186321" w:rsidRPr="00FE0736">
        <w:rPr>
          <w:b w:val="0"/>
          <w:sz w:val="28"/>
          <w:szCs w:val="28"/>
        </w:rPr>
        <w:t xml:space="preserve">was </w:t>
      </w:r>
      <w:r w:rsidR="00186321" w:rsidRPr="00FE0736">
        <w:rPr>
          <w:b w:val="0"/>
          <w:sz w:val="28"/>
          <w:szCs w:val="28"/>
        </w:rPr>
        <w:lastRenderedPageBreak/>
        <w:t>then roughly equal to a fourteen-</w:t>
      </w:r>
      <w:r w:rsidRPr="00FE0736">
        <w:rPr>
          <w:b w:val="0"/>
          <w:sz w:val="28"/>
          <w:szCs w:val="28"/>
        </w:rPr>
        <w:t xml:space="preserve">year supply – till about 2026 – if </w:t>
      </w:r>
      <w:r w:rsidR="00A82B72" w:rsidRPr="00FE0736">
        <w:rPr>
          <w:b w:val="0"/>
          <w:sz w:val="28"/>
          <w:szCs w:val="28"/>
        </w:rPr>
        <w:t>“</w:t>
      </w:r>
      <w:r w:rsidRPr="00FE0736">
        <w:rPr>
          <w:b w:val="0"/>
          <w:sz w:val="28"/>
          <w:szCs w:val="28"/>
        </w:rPr>
        <w:t>business as usual</w:t>
      </w:r>
      <w:r w:rsidR="00A82B72" w:rsidRPr="00FE0736">
        <w:rPr>
          <w:b w:val="0"/>
          <w:sz w:val="28"/>
          <w:szCs w:val="28"/>
        </w:rPr>
        <w:t>”</w:t>
      </w:r>
      <w:r w:rsidRPr="00FE0736">
        <w:rPr>
          <w:b w:val="0"/>
          <w:sz w:val="28"/>
          <w:szCs w:val="28"/>
        </w:rPr>
        <w:t xml:space="preserve"> trends of economic production and growth </w:t>
      </w:r>
      <w:r w:rsidR="00445E7C" w:rsidRPr="00FE0736">
        <w:rPr>
          <w:b w:val="0"/>
          <w:sz w:val="28"/>
          <w:szCs w:val="28"/>
        </w:rPr>
        <w:t>continue</w:t>
      </w:r>
      <w:r w:rsidR="008026EF" w:rsidRPr="00FE0736">
        <w:rPr>
          <w:b w:val="0"/>
          <w:sz w:val="28"/>
          <w:szCs w:val="28"/>
        </w:rPr>
        <w:t>d</w:t>
      </w:r>
      <w:r w:rsidR="00445E7C" w:rsidRPr="00FE0736">
        <w:rPr>
          <w:b w:val="0"/>
          <w:sz w:val="28"/>
          <w:szCs w:val="28"/>
        </w:rPr>
        <w:t xml:space="preserve">.  The terrifying part </w:t>
      </w:r>
      <w:r w:rsidRPr="00FE0736">
        <w:rPr>
          <w:b w:val="0"/>
          <w:sz w:val="28"/>
          <w:szCs w:val="28"/>
        </w:rPr>
        <w:t xml:space="preserve">is that the estimate </w:t>
      </w:r>
      <w:r w:rsidR="00D37326" w:rsidRPr="00FE0736">
        <w:rPr>
          <w:b w:val="0"/>
          <w:sz w:val="28"/>
          <w:szCs w:val="28"/>
        </w:rPr>
        <w:t xml:space="preserve">of </w:t>
      </w:r>
      <w:r w:rsidRPr="00FE0736">
        <w:rPr>
          <w:b w:val="0"/>
          <w:sz w:val="28"/>
          <w:szCs w:val="28"/>
        </w:rPr>
        <w:t>the world</w:t>
      </w:r>
      <w:r w:rsidR="00A82B72" w:rsidRPr="00FE0736">
        <w:rPr>
          <w:b w:val="0"/>
          <w:sz w:val="28"/>
          <w:szCs w:val="28"/>
        </w:rPr>
        <w:t>’</w:t>
      </w:r>
      <w:r w:rsidRPr="00FE0736">
        <w:rPr>
          <w:b w:val="0"/>
          <w:sz w:val="28"/>
          <w:szCs w:val="28"/>
        </w:rPr>
        <w:t xml:space="preserve">s already proven reserves of fossil fuels </w:t>
      </w:r>
      <w:r w:rsidRPr="00FE0736">
        <w:rPr>
          <w:b w:val="0"/>
          <w:sz w:val="28"/>
          <w:szCs w:val="28"/>
          <w:lang w:val="nl-NL"/>
        </w:rPr>
        <w:t xml:space="preserve">exceeds </w:t>
      </w:r>
      <w:r w:rsidRPr="00FE0736">
        <w:rPr>
          <w:b w:val="0"/>
          <w:sz w:val="28"/>
          <w:szCs w:val="28"/>
        </w:rPr>
        <w:t>McKibben</w:t>
      </w:r>
      <w:r w:rsidR="00A82B72" w:rsidRPr="00FE0736">
        <w:rPr>
          <w:b w:val="0"/>
          <w:sz w:val="28"/>
          <w:szCs w:val="28"/>
        </w:rPr>
        <w:t>’</w:t>
      </w:r>
      <w:r w:rsidRPr="00FE0736">
        <w:rPr>
          <w:b w:val="0"/>
          <w:sz w:val="28"/>
          <w:szCs w:val="28"/>
        </w:rPr>
        <w:t xml:space="preserve">s cap by five times.  In other words, the richest corporations in the history of the world would have to forego four-fifths of their future earnings – by some estimates, an astronomical $20 trillion.  But instead, they are currently spending over $600 billion a year trying to discover </w:t>
      </w:r>
      <w:r w:rsidRPr="00FE0736">
        <w:rPr>
          <w:b w:val="0"/>
          <w:i/>
          <w:sz w:val="28"/>
          <w:szCs w:val="28"/>
        </w:rPr>
        <w:t>new</w:t>
      </w:r>
      <w:r w:rsidRPr="00FE0736">
        <w:rPr>
          <w:b w:val="0"/>
          <w:sz w:val="28"/>
          <w:szCs w:val="28"/>
        </w:rPr>
        <w:t xml:space="preserve"> sources of fossil fuels – fracking, tar sands, deep-water drilling, Arctic oil, mountain-top removal – while each year the amount we can afford to burn decreases.</w:t>
      </w:r>
    </w:p>
    <w:p w:rsidR="00A30364" w:rsidRPr="00FE0736" w:rsidRDefault="00445E7C" w:rsidP="00FE0736">
      <w:pPr>
        <w:pStyle w:val="SH"/>
        <w:spacing w:before="0"/>
        <w:ind w:firstLine="720"/>
        <w:rPr>
          <w:b w:val="0"/>
          <w:sz w:val="28"/>
          <w:szCs w:val="28"/>
        </w:rPr>
      </w:pPr>
      <w:r w:rsidRPr="00FE0736">
        <w:rPr>
          <w:b w:val="0"/>
          <w:sz w:val="28"/>
          <w:szCs w:val="28"/>
        </w:rPr>
        <w:t xml:space="preserve">Unfortunately, meanwhile, the </w:t>
      </w:r>
      <w:r w:rsidR="008026EF" w:rsidRPr="00FE0736">
        <w:rPr>
          <w:b w:val="0"/>
          <w:sz w:val="28"/>
          <w:szCs w:val="28"/>
        </w:rPr>
        <w:t xml:space="preserve">2015 </w:t>
      </w:r>
      <w:r w:rsidR="00A30364" w:rsidRPr="00FE0736">
        <w:rPr>
          <w:b w:val="0"/>
          <w:sz w:val="28"/>
          <w:szCs w:val="28"/>
        </w:rPr>
        <w:t xml:space="preserve">international climate </w:t>
      </w:r>
      <w:r w:rsidRPr="00FE0736">
        <w:rPr>
          <w:b w:val="0"/>
          <w:sz w:val="28"/>
          <w:szCs w:val="28"/>
        </w:rPr>
        <w:t>treaty</w:t>
      </w:r>
      <w:r w:rsidR="008026EF" w:rsidRPr="00FE0736">
        <w:rPr>
          <w:b w:val="0"/>
          <w:sz w:val="28"/>
          <w:szCs w:val="28"/>
        </w:rPr>
        <w:t xml:space="preserve"> known as </w:t>
      </w:r>
      <w:r w:rsidRPr="00FE0736">
        <w:rPr>
          <w:b w:val="0"/>
          <w:sz w:val="28"/>
          <w:szCs w:val="28"/>
        </w:rPr>
        <w:t xml:space="preserve">he </w:t>
      </w:r>
      <w:r w:rsidR="00A82B72" w:rsidRPr="00FE0736">
        <w:rPr>
          <w:b w:val="0"/>
          <w:sz w:val="28"/>
          <w:szCs w:val="28"/>
        </w:rPr>
        <w:t>“</w:t>
      </w:r>
      <w:r w:rsidRPr="00FE0736">
        <w:rPr>
          <w:b w:val="0"/>
          <w:sz w:val="28"/>
          <w:szCs w:val="28"/>
        </w:rPr>
        <w:t>Paris Agreement</w:t>
      </w:r>
      <w:r w:rsidR="00A82B72" w:rsidRPr="00FE0736">
        <w:rPr>
          <w:b w:val="0"/>
          <w:sz w:val="28"/>
          <w:szCs w:val="28"/>
        </w:rPr>
        <w:t>”</w:t>
      </w:r>
      <w:r w:rsidRPr="00FE0736">
        <w:rPr>
          <w:b w:val="0"/>
          <w:sz w:val="28"/>
          <w:szCs w:val="28"/>
        </w:rPr>
        <w:t xml:space="preserve"> is not nearly adequate for the task</w:t>
      </w:r>
      <w:r w:rsidR="00A30364" w:rsidRPr="00FE0736">
        <w:rPr>
          <w:b w:val="0"/>
          <w:sz w:val="28"/>
          <w:szCs w:val="28"/>
        </w:rPr>
        <w:t>, as the dominant parties to the climate negotiations continue to advance pos</w:t>
      </w:r>
      <w:r w:rsidRPr="00FE0736">
        <w:rPr>
          <w:b w:val="0"/>
          <w:sz w:val="28"/>
          <w:szCs w:val="28"/>
        </w:rPr>
        <w:t>itions completely at odds with climate</w:t>
      </w:r>
      <w:r w:rsidR="00186321" w:rsidRPr="00FE0736">
        <w:rPr>
          <w:b w:val="0"/>
          <w:sz w:val="28"/>
          <w:szCs w:val="28"/>
        </w:rPr>
        <w:t xml:space="preserve"> science, thus ignoring the terrible fact</w:t>
      </w:r>
      <w:r w:rsidR="00A30364" w:rsidRPr="00FE0736">
        <w:rPr>
          <w:b w:val="0"/>
          <w:sz w:val="28"/>
          <w:szCs w:val="28"/>
        </w:rPr>
        <w:t xml:space="preserve"> that humanity is on a collision course with nature that we cannot win.  </w:t>
      </w:r>
    </w:p>
    <w:p w:rsidR="007C4AD2" w:rsidRPr="00FE0736" w:rsidRDefault="007C4AD2" w:rsidP="00FE0736">
      <w:pPr>
        <w:pStyle w:val="SH"/>
        <w:spacing w:before="0"/>
        <w:ind w:firstLine="720"/>
        <w:rPr>
          <w:b w:val="0"/>
          <w:sz w:val="28"/>
          <w:szCs w:val="28"/>
        </w:rPr>
      </w:pPr>
      <w:r w:rsidRPr="00FE0736">
        <w:rPr>
          <w:b w:val="0"/>
          <w:sz w:val="28"/>
          <w:szCs w:val="28"/>
        </w:rPr>
        <w:t xml:space="preserve">The Intergovernmental Panel on Climate Change, or ICPP, is the world’s most distinguished body of climate scientists and others who are mapping the extent of our climate crisis.  Their most recent assessment concluded that our only viable option would require </w:t>
      </w:r>
      <w:r w:rsidRPr="00FE0736">
        <w:rPr>
          <w:b w:val="0"/>
          <w:i/>
          <w:sz w:val="28"/>
          <w:szCs w:val="28"/>
        </w:rPr>
        <w:t>massive (unspecified) social transformation</w:t>
      </w:r>
      <w:r w:rsidRPr="00FE0736">
        <w:rPr>
          <w:b w:val="0"/>
          <w:sz w:val="28"/>
          <w:szCs w:val="28"/>
        </w:rPr>
        <w:t xml:space="preserve">.  In the </w:t>
      </w:r>
      <w:hyperlink r:id="rId18" w:history="1">
        <w:r w:rsidRPr="00FE0736">
          <w:rPr>
            <w:rStyle w:val="Hyperlink"/>
            <w:b w:val="0"/>
            <w:sz w:val="28"/>
            <w:szCs w:val="28"/>
            <w:u w:val="none"/>
          </w:rPr>
          <w:t>words</w:t>
        </w:r>
      </w:hyperlink>
      <w:r w:rsidRPr="00FE0736">
        <w:rPr>
          <w:b w:val="0"/>
          <w:sz w:val="28"/>
          <w:szCs w:val="28"/>
        </w:rPr>
        <w:t xml:space="preserve"> of activist journalist Dahr Jamail:</w:t>
      </w:r>
    </w:p>
    <w:p w:rsidR="007C4AD2" w:rsidRPr="00FE0736" w:rsidRDefault="007C4AD2" w:rsidP="00FE0736">
      <w:pPr>
        <w:shd w:val="clear" w:color="auto" w:fill="F8F8F8"/>
        <w:spacing w:after="240" w:line="240" w:lineRule="auto"/>
        <w:ind w:left="720" w:right="720"/>
        <w:rPr>
          <w:rFonts w:eastAsia="Times New Roman"/>
          <w:color w:val="0A0A0A"/>
          <w:sz w:val="28"/>
          <w:szCs w:val="28"/>
          <w:u w:val="none"/>
        </w:rPr>
      </w:pPr>
      <w:r w:rsidRPr="00FE0736">
        <w:rPr>
          <w:rFonts w:eastAsia="Times New Roman"/>
          <w:color w:val="0A0A0A"/>
          <w:sz w:val="28"/>
          <w:szCs w:val="28"/>
          <w:u w:val="none"/>
        </w:rPr>
        <w:t xml:space="preserve">A landmark </w:t>
      </w:r>
      <w:hyperlink r:id="rId19" w:history="1">
        <w:r w:rsidRPr="00AD0B43">
          <w:rPr>
            <w:rStyle w:val="Hyperlink"/>
            <w:rFonts w:eastAsia="Times New Roman"/>
            <w:sz w:val="28"/>
            <w:szCs w:val="28"/>
          </w:rPr>
          <w:t>UN report</w:t>
        </w:r>
      </w:hyperlink>
      <w:bookmarkStart w:id="0" w:name="_GoBack"/>
      <w:bookmarkEnd w:id="0"/>
      <w:r w:rsidRPr="00FE0736">
        <w:rPr>
          <w:rFonts w:eastAsia="Times New Roman"/>
          <w:color w:val="0A0A0A"/>
          <w:sz w:val="28"/>
          <w:szCs w:val="28"/>
          <w:u w:val="none"/>
        </w:rPr>
        <w:t> </w:t>
      </w:r>
      <w:hyperlink r:id="rId20" w:history="1">
        <w:r w:rsidRPr="00FE0736">
          <w:rPr>
            <w:rFonts w:eastAsia="Times New Roman"/>
            <w:color w:val="9C162C"/>
            <w:sz w:val="28"/>
            <w:szCs w:val="28"/>
            <w:u w:val="none"/>
          </w:rPr>
          <w:t>released in October</w:t>
        </w:r>
      </w:hyperlink>
      <w:r w:rsidRPr="00FE0736">
        <w:rPr>
          <w:rFonts w:eastAsia="Times New Roman"/>
          <w:color w:val="0A0A0A"/>
          <w:sz w:val="28"/>
          <w:szCs w:val="28"/>
          <w:u w:val="none"/>
        </w:rPr>
        <w:t> [2018] served as an imminent warning that if governments fail to act swiftly and dramatically (and within the next dozen years), droughts, flooding, and increasingly extreme heat waves will increase drastically.</w:t>
      </w:r>
    </w:p>
    <w:p w:rsidR="007C4AD2" w:rsidRPr="00FE0736" w:rsidRDefault="007C4AD2" w:rsidP="00FE0736">
      <w:pPr>
        <w:shd w:val="clear" w:color="auto" w:fill="F8F8F8"/>
        <w:spacing w:after="240" w:line="240" w:lineRule="auto"/>
        <w:ind w:left="720" w:right="720"/>
        <w:rPr>
          <w:rFonts w:eastAsia="Times New Roman"/>
          <w:color w:val="0A0A0A"/>
          <w:sz w:val="28"/>
          <w:szCs w:val="28"/>
          <w:u w:val="none"/>
        </w:rPr>
      </w:pPr>
      <w:r w:rsidRPr="00FE0736">
        <w:rPr>
          <w:rFonts w:eastAsia="Times New Roman"/>
          <w:color w:val="0A0A0A"/>
          <w:sz w:val="28"/>
          <w:szCs w:val="28"/>
          <w:u w:val="none"/>
        </w:rPr>
        <w:t>In the Paris Climate Change Agreement, global governments pledged to try to keep warming within </w:t>
      </w:r>
      <w:hyperlink r:id="rId21" w:history="1">
        <w:r w:rsidRPr="00FE0736">
          <w:rPr>
            <w:rFonts w:eastAsia="Times New Roman"/>
            <w:color w:val="9C162C"/>
            <w:sz w:val="28"/>
            <w:szCs w:val="28"/>
            <w:u w:val="none"/>
          </w:rPr>
          <w:t>a limit of 1.5°C</w:t>
        </w:r>
      </w:hyperlink>
      <w:r w:rsidRPr="00FE0736">
        <w:rPr>
          <w:rFonts w:eastAsia="Times New Roman"/>
          <w:color w:val="0A0A0A"/>
          <w:sz w:val="28"/>
          <w:szCs w:val="28"/>
          <w:u w:val="none"/>
        </w:rPr>
        <w:t> above pre-industrial levels, in order to prevent increasingly catastrophic impacts.</w:t>
      </w:r>
    </w:p>
    <w:p w:rsidR="007C4AD2" w:rsidRPr="00FE0736" w:rsidRDefault="007C4AD2" w:rsidP="00FE0736">
      <w:pPr>
        <w:shd w:val="clear" w:color="auto" w:fill="F8F8F8"/>
        <w:spacing w:after="240" w:line="240" w:lineRule="auto"/>
        <w:ind w:left="720" w:right="720"/>
        <w:rPr>
          <w:rFonts w:eastAsia="Times New Roman"/>
          <w:color w:val="0A0A0A"/>
          <w:sz w:val="28"/>
          <w:szCs w:val="28"/>
          <w:u w:val="none"/>
        </w:rPr>
      </w:pPr>
      <w:r w:rsidRPr="00FE0736">
        <w:rPr>
          <w:rFonts w:eastAsia="Times New Roman"/>
          <w:color w:val="0A0A0A"/>
          <w:sz w:val="28"/>
          <w:szCs w:val="28"/>
          <w:u w:val="none"/>
        </w:rPr>
        <w:t xml:space="preserve">In the recent UN report, experts stated that without urgent and </w:t>
      </w:r>
      <w:r w:rsidRPr="00FE0736">
        <w:rPr>
          <w:rFonts w:eastAsia="Times New Roman"/>
          <w:i/>
          <w:color w:val="0A0A0A"/>
          <w:sz w:val="28"/>
          <w:szCs w:val="28"/>
          <w:u w:val="none"/>
        </w:rPr>
        <w:t>unprecedented</w:t>
      </w:r>
      <w:r w:rsidRPr="00FE0736">
        <w:rPr>
          <w:rFonts w:eastAsia="Times New Roman"/>
          <w:color w:val="0A0A0A"/>
          <w:sz w:val="28"/>
          <w:szCs w:val="28"/>
          <w:u w:val="none"/>
        </w:rPr>
        <w:t xml:space="preserve"> changes, meeting the 1.5°C [the upper limit we can safely allow] would be impossible [italics and brackets added by JF].</w:t>
      </w:r>
    </w:p>
    <w:p w:rsidR="00A30364" w:rsidRPr="00FE0736" w:rsidRDefault="00445E7C" w:rsidP="00FE0736">
      <w:pPr>
        <w:pStyle w:val="SH"/>
        <w:spacing w:before="0"/>
        <w:ind w:firstLine="720"/>
        <w:rPr>
          <w:b w:val="0"/>
          <w:sz w:val="28"/>
          <w:szCs w:val="28"/>
        </w:rPr>
      </w:pPr>
      <w:r w:rsidRPr="00FE0736">
        <w:rPr>
          <w:b w:val="0"/>
          <w:sz w:val="28"/>
          <w:szCs w:val="28"/>
        </w:rPr>
        <w:t>The good news is that</w:t>
      </w:r>
      <w:r w:rsidR="00A30364" w:rsidRPr="00FE0736">
        <w:rPr>
          <w:b w:val="0"/>
          <w:sz w:val="28"/>
          <w:szCs w:val="28"/>
        </w:rPr>
        <w:t xml:space="preserve"> since at least 2007, a promising global climate justice movement has emerged behind the slogan </w:t>
      </w:r>
      <w:r w:rsidR="00A82B72" w:rsidRPr="00FE0736">
        <w:rPr>
          <w:b w:val="0"/>
          <w:sz w:val="28"/>
          <w:szCs w:val="28"/>
        </w:rPr>
        <w:t>“</w:t>
      </w:r>
      <w:r w:rsidR="00A30364" w:rsidRPr="00FE0736">
        <w:rPr>
          <w:b w:val="0"/>
          <w:sz w:val="28"/>
          <w:szCs w:val="28"/>
        </w:rPr>
        <w:t>System change, not climate change!</w:t>
      </w:r>
      <w:r w:rsidR="00A82B72" w:rsidRPr="00FE0736">
        <w:rPr>
          <w:b w:val="0"/>
          <w:sz w:val="28"/>
          <w:szCs w:val="28"/>
        </w:rPr>
        <w:t>”</w:t>
      </w:r>
      <w:r w:rsidR="00A30364" w:rsidRPr="00FE0736">
        <w:rPr>
          <w:b w:val="0"/>
          <w:sz w:val="28"/>
          <w:szCs w:val="28"/>
        </w:rPr>
        <w:t xml:space="preserve"> and is making demands for a socially just, scientifically appropriate, and legally binding treaty.  </w:t>
      </w:r>
      <w:r w:rsidR="00A82B72" w:rsidRPr="00FE0736">
        <w:rPr>
          <w:b w:val="0"/>
          <w:sz w:val="28"/>
          <w:szCs w:val="28"/>
        </w:rPr>
        <w:t>G</w:t>
      </w:r>
      <w:r w:rsidR="00A30364" w:rsidRPr="00FE0736">
        <w:rPr>
          <w:b w:val="0"/>
          <w:sz w:val="28"/>
          <w:szCs w:val="28"/>
        </w:rPr>
        <w:t xml:space="preserve">overnments who do not want to vote for it, or whose short-term interests and economic elites are not served by signing, will need to be persuaded </w:t>
      </w:r>
      <w:r w:rsidR="00A30364" w:rsidRPr="00FE0736">
        <w:rPr>
          <w:b w:val="0"/>
          <w:sz w:val="28"/>
          <w:szCs w:val="28"/>
        </w:rPr>
        <w:lastRenderedPageBreak/>
        <w:t xml:space="preserve">or forced to do the right thing by their own citizens and Earth citizens everywhere – that is, </w:t>
      </w:r>
      <w:r w:rsidR="00A30364" w:rsidRPr="00FE0736">
        <w:rPr>
          <w:b w:val="0"/>
          <w:i/>
          <w:sz w:val="28"/>
          <w:szCs w:val="28"/>
        </w:rPr>
        <w:t>by us</w:t>
      </w:r>
      <w:r w:rsidR="00A30364" w:rsidRPr="00FE0736">
        <w:rPr>
          <w:b w:val="0"/>
          <w:sz w:val="28"/>
          <w:szCs w:val="28"/>
        </w:rPr>
        <w:t xml:space="preserve">.  </w:t>
      </w:r>
    </w:p>
    <w:p w:rsidR="008026EF" w:rsidRPr="00FE0736" w:rsidRDefault="008026EF" w:rsidP="00FE0736">
      <w:pPr>
        <w:pStyle w:val="SH"/>
        <w:spacing w:before="0"/>
        <w:jc w:val="center"/>
        <w:rPr>
          <w:b w:val="0"/>
          <w:sz w:val="28"/>
          <w:szCs w:val="28"/>
        </w:rPr>
      </w:pPr>
      <w:r w:rsidRPr="00FE0736">
        <w:rPr>
          <w:b w:val="0"/>
          <w:sz w:val="28"/>
          <w:szCs w:val="28"/>
        </w:rPr>
        <w:t>*     *     *</w:t>
      </w:r>
    </w:p>
    <w:p w:rsidR="00BB6085" w:rsidRPr="00FE0736" w:rsidRDefault="00BB6085" w:rsidP="00FE0736">
      <w:pPr>
        <w:widowControl w:val="0"/>
        <w:spacing w:after="240" w:line="240" w:lineRule="auto"/>
        <w:ind w:firstLine="720"/>
        <w:rPr>
          <w:sz w:val="28"/>
          <w:szCs w:val="28"/>
          <w:u w:val="none"/>
        </w:rPr>
      </w:pPr>
      <w:r w:rsidRPr="00FE0736">
        <w:rPr>
          <w:sz w:val="28"/>
          <w:szCs w:val="28"/>
          <w:u w:val="none"/>
        </w:rPr>
        <w:t xml:space="preserve">The main focus of this course is to focus our sociological and </w:t>
      </w:r>
      <w:r w:rsidR="00A82B72" w:rsidRPr="00FE0736">
        <w:rPr>
          <w:sz w:val="28"/>
          <w:szCs w:val="28"/>
          <w:u w:val="none"/>
        </w:rPr>
        <w:t>ecological</w:t>
      </w:r>
      <w:r w:rsidRPr="00FE0736">
        <w:rPr>
          <w:sz w:val="28"/>
          <w:szCs w:val="28"/>
          <w:u w:val="none"/>
        </w:rPr>
        <w:t xml:space="preserve"> imaginations </w:t>
      </w:r>
      <w:r w:rsidR="00445E7C" w:rsidRPr="00FE0736">
        <w:rPr>
          <w:sz w:val="28"/>
          <w:szCs w:val="28"/>
          <w:u w:val="none"/>
        </w:rPr>
        <w:t>on creating the kind of so</w:t>
      </w:r>
      <w:r w:rsidRPr="00FE0736">
        <w:rPr>
          <w:sz w:val="28"/>
          <w:szCs w:val="28"/>
          <w:u w:val="none"/>
        </w:rPr>
        <w:t>ciety that might wea</w:t>
      </w:r>
      <w:r w:rsidR="00445E7C" w:rsidRPr="00FE0736">
        <w:rPr>
          <w:sz w:val="28"/>
          <w:szCs w:val="28"/>
          <w:u w:val="none"/>
        </w:rPr>
        <w:t>ther the climate storm that is coming and actually come out on the other side (or more realistically in the midst of it</w:t>
      </w:r>
      <w:r w:rsidRPr="00FE0736">
        <w:rPr>
          <w:sz w:val="28"/>
          <w:szCs w:val="28"/>
          <w:u w:val="none"/>
        </w:rPr>
        <w:t xml:space="preserve"> as it deepens</w:t>
      </w:r>
      <w:r w:rsidR="00445E7C" w:rsidRPr="00FE0736">
        <w:rPr>
          <w:sz w:val="28"/>
          <w:szCs w:val="28"/>
          <w:u w:val="none"/>
        </w:rPr>
        <w:t xml:space="preserve">) with </w:t>
      </w:r>
      <w:r w:rsidRPr="00FE0736">
        <w:rPr>
          <w:sz w:val="28"/>
          <w:szCs w:val="28"/>
          <w:u w:val="none"/>
        </w:rPr>
        <w:t>societies</w:t>
      </w:r>
      <w:r w:rsidR="00445E7C" w:rsidRPr="00FE0736">
        <w:rPr>
          <w:sz w:val="28"/>
          <w:szCs w:val="28"/>
          <w:u w:val="none"/>
        </w:rPr>
        <w:t xml:space="preserve"> far more suited to human well-being and thriving than the ones we presently have all around the world.  </w:t>
      </w:r>
    </w:p>
    <w:p w:rsidR="00445E7C" w:rsidRPr="00FE0736" w:rsidRDefault="00445E7C" w:rsidP="00FE0736">
      <w:pPr>
        <w:widowControl w:val="0"/>
        <w:spacing w:after="240" w:line="240" w:lineRule="auto"/>
        <w:ind w:firstLine="720"/>
        <w:rPr>
          <w:sz w:val="28"/>
          <w:szCs w:val="28"/>
          <w:u w:val="none"/>
        </w:rPr>
      </w:pPr>
      <w:r w:rsidRPr="00FE0736">
        <w:rPr>
          <w:sz w:val="28"/>
          <w:szCs w:val="28"/>
          <w:u w:val="none"/>
        </w:rPr>
        <w:t xml:space="preserve">Along the way we will encounter such ideas as sustainable development, degrowth, transition towns, resilience, </w:t>
      </w:r>
      <w:r w:rsidR="00A82B72" w:rsidRPr="00FE0736">
        <w:rPr>
          <w:sz w:val="28"/>
          <w:szCs w:val="28"/>
          <w:u w:val="none"/>
        </w:rPr>
        <w:t xml:space="preserve">ecosocialism, </w:t>
      </w:r>
      <w:r w:rsidR="00A82B72" w:rsidRPr="00FE0736">
        <w:rPr>
          <w:i/>
          <w:sz w:val="28"/>
          <w:szCs w:val="28"/>
          <w:u w:val="none"/>
        </w:rPr>
        <w:t>buen vivir</w:t>
      </w:r>
      <w:r w:rsidR="00A82B72" w:rsidRPr="00FE0736">
        <w:rPr>
          <w:sz w:val="28"/>
          <w:szCs w:val="28"/>
          <w:u w:val="none"/>
        </w:rPr>
        <w:t xml:space="preserve">, </w:t>
      </w:r>
      <w:r w:rsidRPr="00FE0736">
        <w:rPr>
          <w:sz w:val="28"/>
          <w:szCs w:val="28"/>
          <w:u w:val="none"/>
        </w:rPr>
        <w:t xml:space="preserve">and a slew of other alternatives to the present system, and we will read some of the best writing on these and other topics by their inventors, critics, activists, and others, including essays, fiction, and films, with a startlingly innovative </w:t>
      </w:r>
      <w:r w:rsidR="008026EF" w:rsidRPr="00FE0736">
        <w:rPr>
          <w:sz w:val="28"/>
          <w:szCs w:val="28"/>
          <w:u w:val="none"/>
        </w:rPr>
        <w:t xml:space="preserve">and very “cool” </w:t>
      </w:r>
      <w:r w:rsidR="00A82B72" w:rsidRPr="00FE0736">
        <w:rPr>
          <w:sz w:val="28"/>
          <w:szCs w:val="28"/>
          <w:u w:val="none"/>
        </w:rPr>
        <w:t>collective</w:t>
      </w:r>
      <w:r w:rsidRPr="00FE0736">
        <w:rPr>
          <w:sz w:val="28"/>
          <w:szCs w:val="28"/>
          <w:u w:val="none"/>
        </w:rPr>
        <w:t xml:space="preserve"> project </w:t>
      </w:r>
      <w:r w:rsidR="00A82B72" w:rsidRPr="00FE0736">
        <w:rPr>
          <w:sz w:val="28"/>
          <w:szCs w:val="28"/>
          <w:u w:val="none"/>
        </w:rPr>
        <w:t xml:space="preserve">that you will work on </w:t>
      </w:r>
      <w:r w:rsidR="00186321" w:rsidRPr="00FE0736">
        <w:rPr>
          <w:sz w:val="28"/>
          <w:szCs w:val="28"/>
          <w:u w:val="none"/>
        </w:rPr>
        <w:t xml:space="preserve">throughout </w:t>
      </w:r>
      <w:r w:rsidRPr="00FE0736">
        <w:rPr>
          <w:sz w:val="28"/>
          <w:szCs w:val="28"/>
          <w:u w:val="none"/>
        </w:rPr>
        <w:t>the quarter!</w:t>
      </w:r>
    </w:p>
    <w:p w:rsidR="00A30364" w:rsidRPr="00FE0736" w:rsidRDefault="00A30364" w:rsidP="00FE0736">
      <w:pPr>
        <w:widowControl w:val="0"/>
        <w:spacing w:after="240" w:line="240" w:lineRule="auto"/>
        <w:ind w:firstLine="720"/>
        <w:jc w:val="center"/>
        <w:rPr>
          <w:i/>
          <w:sz w:val="28"/>
          <w:szCs w:val="28"/>
          <w:u w:val="none"/>
        </w:rPr>
      </w:pPr>
      <w:r w:rsidRPr="00FE0736">
        <w:rPr>
          <w:i/>
          <w:sz w:val="28"/>
          <w:szCs w:val="28"/>
          <w:u w:val="none"/>
        </w:rPr>
        <w:t>This course is about gaining useful knowledge that will enable positive action to secure a better future.</w:t>
      </w:r>
      <w:r w:rsidR="00BB6085" w:rsidRPr="00FE0736">
        <w:rPr>
          <w:i/>
          <w:sz w:val="28"/>
          <w:szCs w:val="28"/>
          <w:u w:val="none"/>
        </w:rPr>
        <w:t xml:space="preserve">  This course is for you, about you, and ultimately </w:t>
      </w:r>
      <w:r w:rsidR="008026EF" w:rsidRPr="00FE0736">
        <w:rPr>
          <w:i/>
          <w:sz w:val="28"/>
          <w:szCs w:val="28"/>
          <w:u w:val="none"/>
        </w:rPr>
        <w:t xml:space="preserve">will succeed or fail because of you and me </w:t>
      </w:r>
      <w:r w:rsidR="008026EF" w:rsidRPr="00FE0736">
        <w:rPr>
          <w:rStyle w:val="notranlsate"/>
          <w:sz w:val="28"/>
          <w:szCs w:val="28"/>
          <w:u w:val="none"/>
        </w:rPr>
        <w:t xml:space="preserve">– </w:t>
      </w:r>
      <w:r w:rsidR="008026EF" w:rsidRPr="00FE0736">
        <w:rPr>
          <w:i/>
          <w:sz w:val="28"/>
          <w:szCs w:val="28"/>
          <w:u w:val="none"/>
        </w:rPr>
        <w:t xml:space="preserve">all of us </w:t>
      </w:r>
      <w:r w:rsidR="008026EF" w:rsidRPr="00FE0736">
        <w:rPr>
          <w:rStyle w:val="notranlsate"/>
          <w:sz w:val="28"/>
          <w:szCs w:val="28"/>
          <w:u w:val="none"/>
        </w:rPr>
        <w:t>–</w:t>
      </w:r>
      <w:r w:rsidR="008026EF" w:rsidRPr="00FE0736">
        <w:rPr>
          <w:i/>
          <w:sz w:val="28"/>
          <w:szCs w:val="28"/>
          <w:u w:val="none"/>
        </w:rPr>
        <w:t xml:space="preserve"> together</w:t>
      </w:r>
      <w:r w:rsidR="00BB6085" w:rsidRPr="00FE0736">
        <w:rPr>
          <w:i/>
          <w:sz w:val="28"/>
          <w:szCs w:val="28"/>
          <w:u w:val="none"/>
        </w:rPr>
        <w:t>.</w:t>
      </w:r>
    </w:p>
    <w:p w:rsidR="00A30364" w:rsidRPr="00FE0736" w:rsidRDefault="00A30364" w:rsidP="00FE0736">
      <w:pPr>
        <w:pStyle w:val="SH"/>
        <w:spacing w:before="0"/>
        <w:rPr>
          <w:sz w:val="28"/>
          <w:szCs w:val="28"/>
        </w:rPr>
      </w:pPr>
      <w:r w:rsidRPr="00FE0736">
        <w:rPr>
          <w:sz w:val="28"/>
          <w:szCs w:val="28"/>
        </w:rPr>
        <w:t>My Philosophy of Teaching and Learning</w:t>
      </w:r>
    </w:p>
    <w:p w:rsidR="00A30364" w:rsidRPr="00FE0736" w:rsidRDefault="00A30364" w:rsidP="00FE0736">
      <w:pPr>
        <w:pStyle w:val="P1"/>
        <w:spacing w:before="0" w:after="240"/>
        <w:rPr>
          <w:sz w:val="28"/>
          <w:szCs w:val="28"/>
        </w:rPr>
      </w:pPr>
      <w:r w:rsidRPr="00FE0736">
        <w:rPr>
          <w:sz w:val="28"/>
          <w:szCs w:val="28"/>
        </w:rPr>
        <w:t>I consider teaching a radical act of the imagination … and we will need lots of imagination to achieve the purposes laid out above!</w:t>
      </w:r>
    </w:p>
    <w:p w:rsidR="008026EF" w:rsidRPr="00FE0736" w:rsidRDefault="00A30364" w:rsidP="00FE0736">
      <w:pPr>
        <w:pStyle w:val="P1"/>
        <w:spacing w:before="0" w:after="240"/>
        <w:rPr>
          <w:sz w:val="28"/>
          <w:szCs w:val="28"/>
        </w:rPr>
      </w:pPr>
      <w:r w:rsidRPr="00FE0736">
        <w:rPr>
          <w:sz w:val="28"/>
          <w:szCs w:val="28"/>
        </w:rPr>
        <w:t xml:space="preserve">Learning and teaching are complex, endlessly fascinating collaborations.  I learn enormous amounts from the students in my classes, whom I consider companions on an intellectual, potentially life-changing journey.  My goals for my classes and myself include honing our critical thinking skills, improving on the ways we write </w:t>
      </w:r>
      <w:r w:rsidR="00186321" w:rsidRPr="00FE0736">
        <w:rPr>
          <w:sz w:val="28"/>
          <w:szCs w:val="28"/>
        </w:rPr>
        <w:t xml:space="preserve">for each other </w:t>
      </w:r>
      <w:r w:rsidRPr="00FE0736">
        <w:rPr>
          <w:sz w:val="28"/>
          <w:szCs w:val="28"/>
        </w:rPr>
        <w:t xml:space="preserve">and speak </w:t>
      </w:r>
      <w:r w:rsidR="00186321" w:rsidRPr="00FE0736">
        <w:rPr>
          <w:sz w:val="28"/>
          <w:szCs w:val="28"/>
        </w:rPr>
        <w:t xml:space="preserve">with each other </w:t>
      </w:r>
      <w:r w:rsidRPr="00FE0736">
        <w:rPr>
          <w:sz w:val="28"/>
          <w:szCs w:val="28"/>
        </w:rPr>
        <w:t>in class, acquiring the ability to work collaboratively, learning the art of applying theoretical co</w:t>
      </w:r>
      <w:r w:rsidR="00A82B72" w:rsidRPr="00FE0736">
        <w:rPr>
          <w:sz w:val="28"/>
          <w:szCs w:val="28"/>
        </w:rPr>
        <w:t xml:space="preserve">ncepts to actual historical, </w:t>
      </w:r>
      <w:r w:rsidRPr="00FE0736">
        <w:rPr>
          <w:sz w:val="28"/>
          <w:szCs w:val="28"/>
        </w:rPr>
        <w:t>contemporary</w:t>
      </w:r>
      <w:r w:rsidR="00A82B72" w:rsidRPr="00FE0736">
        <w:rPr>
          <w:sz w:val="28"/>
          <w:szCs w:val="28"/>
        </w:rPr>
        <w:t xml:space="preserve">, and </w:t>
      </w:r>
      <w:r w:rsidR="00A82B72" w:rsidRPr="00FE0736">
        <w:rPr>
          <w:i/>
          <w:sz w:val="28"/>
          <w:szCs w:val="28"/>
        </w:rPr>
        <w:t>future</w:t>
      </w:r>
      <w:r w:rsidR="00A82B72" w:rsidRPr="00FE0736">
        <w:rPr>
          <w:sz w:val="28"/>
          <w:szCs w:val="28"/>
        </w:rPr>
        <w:t xml:space="preserve"> </w:t>
      </w:r>
      <w:r w:rsidRPr="00FE0736">
        <w:rPr>
          <w:sz w:val="28"/>
          <w:szCs w:val="28"/>
        </w:rPr>
        <w:t>situations, and making connections between what we study and how we live</w:t>
      </w:r>
      <w:r w:rsidR="008026EF" w:rsidRPr="00FE0736">
        <w:rPr>
          <w:sz w:val="28"/>
          <w:szCs w:val="28"/>
        </w:rPr>
        <w:t xml:space="preserve">.  </w:t>
      </w:r>
    </w:p>
    <w:p w:rsidR="00A30364" w:rsidRPr="00FE0736" w:rsidRDefault="008026EF" w:rsidP="00FE0736">
      <w:pPr>
        <w:pStyle w:val="P1"/>
        <w:spacing w:before="0" w:after="240"/>
        <w:rPr>
          <w:sz w:val="28"/>
          <w:szCs w:val="28"/>
        </w:rPr>
      </w:pPr>
      <w:r w:rsidRPr="00FE0736">
        <w:rPr>
          <w:sz w:val="28"/>
          <w:szCs w:val="28"/>
        </w:rPr>
        <w:t>We are called to get our hands, hearts, and heads aligned for action in the real world.</w:t>
      </w:r>
    </w:p>
    <w:p w:rsidR="00A30364" w:rsidRPr="00FE0736" w:rsidRDefault="00A30364" w:rsidP="00FE0736">
      <w:pPr>
        <w:pStyle w:val="P1"/>
        <w:spacing w:before="0" w:after="240"/>
        <w:rPr>
          <w:sz w:val="28"/>
          <w:szCs w:val="28"/>
        </w:rPr>
      </w:pPr>
      <w:r w:rsidRPr="00FE0736">
        <w:rPr>
          <w:sz w:val="28"/>
          <w:szCs w:val="28"/>
        </w:rPr>
        <w:t>In the course of more than t</w:t>
      </w:r>
      <w:r w:rsidR="008026EF" w:rsidRPr="00FE0736">
        <w:rPr>
          <w:sz w:val="28"/>
          <w:szCs w:val="28"/>
        </w:rPr>
        <w:t>hree</w:t>
      </w:r>
      <w:r w:rsidRPr="00FE0736">
        <w:rPr>
          <w:sz w:val="28"/>
          <w:szCs w:val="28"/>
        </w:rPr>
        <w:t xml:space="preserve"> decades of university teaching I have come to value interaction, participation, and exchange – </w:t>
      </w:r>
      <w:r w:rsidRPr="00FE0736">
        <w:rPr>
          <w:i/>
          <w:sz w:val="28"/>
          <w:szCs w:val="28"/>
        </w:rPr>
        <w:t>discussion in its many forms</w:t>
      </w:r>
      <w:r w:rsidRPr="00FE0736">
        <w:rPr>
          <w:sz w:val="28"/>
          <w:szCs w:val="28"/>
        </w:rPr>
        <w:t xml:space="preserve"> – as </w:t>
      </w:r>
      <w:r w:rsidRPr="00FE0736">
        <w:rPr>
          <w:sz w:val="28"/>
          <w:szCs w:val="28"/>
        </w:rPr>
        <w:lastRenderedPageBreak/>
        <w:t xml:space="preserve">the best way to teach and learn.  So </w:t>
      </w:r>
      <w:r w:rsidR="00D06FB3" w:rsidRPr="00FE0736">
        <w:rPr>
          <w:sz w:val="28"/>
          <w:szCs w:val="28"/>
        </w:rPr>
        <w:t xml:space="preserve">– despite the size of the class – </w:t>
      </w:r>
      <w:r w:rsidRPr="00FE0736">
        <w:rPr>
          <w:sz w:val="28"/>
          <w:szCs w:val="28"/>
        </w:rPr>
        <w:t xml:space="preserve">we will teach and learn from each other.  </w:t>
      </w:r>
    </w:p>
    <w:p w:rsidR="00A30364" w:rsidRPr="00FE0736" w:rsidRDefault="00A30364" w:rsidP="00FE0736">
      <w:pPr>
        <w:pStyle w:val="P1"/>
        <w:spacing w:before="0" w:after="240"/>
        <w:rPr>
          <w:sz w:val="28"/>
          <w:szCs w:val="28"/>
        </w:rPr>
      </w:pPr>
      <w:r w:rsidRPr="00FE0736">
        <w:rPr>
          <w:sz w:val="28"/>
          <w:szCs w:val="28"/>
        </w:rPr>
        <w:t>We will do this through a variety of learning approaches, including discussions of many kinds, student-led presentations, sharing our writing, improvised mini-lectures, films, interaction with guests, role pl</w:t>
      </w:r>
      <w:r w:rsidR="00186321" w:rsidRPr="00FE0736">
        <w:rPr>
          <w:sz w:val="28"/>
          <w:szCs w:val="28"/>
        </w:rPr>
        <w:t>a</w:t>
      </w:r>
      <w:r w:rsidRPr="00FE0736">
        <w:rPr>
          <w:sz w:val="28"/>
          <w:szCs w:val="28"/>
        </w:rPr>
        <w:t xml:space="preserve">ying, short video clips, and … </w:t>
      </w:r>
      <w:r w:rsidRPr="00FE0736">
        <w:rPr>
          <w:i/>
          <w:sz w:val="28"/>
          <w:szCs w:val="28"/>
        </w:rPr>
        <w:t>did I mention discussions</w:t>
      </w:r>
      <w:r w:rsidRPr="00FE0736">
        <w:rPr>
          <w:sz w:val="28"/>
          <w:szCs w:val="28"/>
        </w:rPr>
        <w:t>?</w:t>
      </w:r>
    </w:p>
    <w:p w:rsidR="00A30364" w:rsidRPr="00FE0736" w:rsidRDefault="00A82B72" w:rsidP="00FE0736">
      <w:pPr>
        <w:pStyle w:val="P1"/>
        <w:spacing w:before="0" w:after="240"/>
        <w:rPr>
          <w:sz w:val="28"/>
          <w:szCs w:val="28"/>
        </w:rPr>
      </w:pPr>
      <w:r w:rsidRPr="00FE0736">
        <w:rPr>
          <w:sz w:val="28"/>
          <w:szCs w:val="28"/>
        </w:rPr>
        <w:t xml:space="preserve">This quarter, </w:t>
      </w:r>
      <w:r w:rsidR="00D06FB3" w:rsidRPr="00FE0736">
        <w:rPr>
          <w:sz w:val="28"/>
          <w:szCs w:val="28"/>
        </w:rPr>
        <w:t xml:space="preserve">Lydia, </w:t>
      </w:r>
      <w:r w:rsidR="008026EF" w:rsidRPr="00FE0736">
        <w:rPr>
          <w:sz w:val="28"/>
          <w:szCs w:val="28"/>
        </w:rPr>
        <w:t>An</w:t>
      </w:r>
      <w:r w:rsidR="00E40F23" w:rsidRPr="00FE0736">
        <w:rPr>
          <w:sz w:val="28"/>
          <w:szCs w:val="28"/>
        </w:rPr>
        <w:t>d</w:t>
      </w:r>
      <w:r w:rsidR="008026EF" w:rsidRPr="00FE0736">
        <w:rPr>
          <w:sz w:val="28"/>
          <w:szCs w:val="28"/>
        </w:rPr>
        <w:t>y, Zack</w:t>
      </w:r>
      <w:r w:rsidRPr="00FE0736">
        <w:rPr>
          <w:sz w:val="28"/>
          <w:szCs w:val="28"/>
        </w:rPr>
        <w:t xml:space="preserve"> and I</w:t>
      </w:r>
      <w:r w:rsidR="00A30364" w:rsidRPr="00FE0736">
        <w:rPr>
          <w:sz w:val="28"/>
          <w:szCs w:val="28"/>
        </w:rPr>
        <w:t xml:space="preserve"> will ask each of you to do a lot of reading, thin</w:t>
      </w:r>
      <w:r w:rsidR="00186321" w:rsidRPr="00FE0736">
        <w:rPr>
          <w:sz w:val="28"/>
          <w:szCs w:val="28"/>
        </w:rPr>
        <w:t xml:space="preserve">king, discussing, and writing; </w:t>
      </w:r>
      <w:r w:rsidR="00A30364" w:rsidRPr="00FE0736">
        <w:rPr>
          <w:sz w:val="28"/>
          <w:szCs w:val="28"/>
        </w:rPr>
        <w:t>my pledge is that engagement with these materials should prove a rewarding – and, who knows? – possibly a life-changing experience.</w:t>
      </w:r>
    </w:p>
    <w:p w:rsidR="00A30364" w:rsidRPr="00FE0736" w:rsidRDefault="00D06FB3" w:rsidP="00FE0736">
      <w:pPr>
        <w:pStyle w:val="SH"/>
        <w:spacing w:before="0"/>
        <w:rPr>
          <w:sz w:val="28"/>
          <w:szCs w:val="28"/>
        </w:rPr>
      </w:pPr>
      <w:r w:rsidRPr="00FE0736">
        <w:rPr>
          <w:sz w:val="28"/>
          <w:szCs w:val="28"/>
        </w:rPr>
        <w:t>Texts and Workload</w:t>
      </w:r>
    </w:p>
    <w:p w:rsidR="00A30364" w:rsidRPr="00FE0736" w:rsidRDefault="00A30364" w:rsidP="00FE0736">
      <w:pPr>
        <w:pStyle w:val="P1"/>
        <w:spacing w:before="0" w:after="240"/>
        <w:rPr>
          <w:sz w:val="28"/>
          <w:szCs w:val="28"/>
        </w:rPr>
      </w:pPr>
      <w:r w:rsidRPr="00FE0736">
        <w:rPr>
          <w:sz w:val="28"/>
          <w:szCs w:val="28"/>
        </w:rPr>
        <w:t xml:space="preserve">There will be </w:t>
      </w:r>
      <w:r w:rsidR="00D06FB3" w:rsidRPr="00FE0736">
        <w:rPr>
          <w:sz w:val="28"/>
          <w:szCs w:val="28"/>
        </w:rPr>
        <w:t xml:space="preserve">a lot of work and </w:t>
      </w:r>
      <w:r w:rsidRPr="00FE0736">
        <w:rPr>
          <w:sz w:val="28"/>
          <w:szCs w:val="28"/>
        </w:rPr>
        <w:t>quite a bit of reading in this course</w:t>
      </w:r>
      <w:r w:rsidR="00D06FB3" w:rsidRPr="00FE0736">
        <w:rPr>
          <w:sz w:val="28"/>
          <w:szCs w:val="28"/>
        </w:rPr>
        <w:t>, all of it found on GauchoSpace</w:t>
      </w:r>
      <w:r w:rsidRPr="00FE0736">
        <w:rPr>
          <w:sz w:val="28"/>
          <w:szCs w:val="28"/>
        </w:rPr>
        <w:t xml:space="preserve">.  My goal is </w:t>
      </w:r>
      <w:r w:rsidR="00A82B72" w:rsidRPr="00FE0736">
        <w:rPr>
          <w:sz w:val="28"/>
          <w:szCs w:val="28"/>
        </w:rPr>
        <w:t xml:space="preserve">always </w:t>
      </w:r>
      <w:r w:rsidRPr="00FE0736">
        <w:rPr>
          <w:sz w:val="28"/>
          <w:szCs w:val="28"/>
        </w:rPr>
        <w:t>to keep the core reading down to around 100 pages a week – someti</w:t>
      </w:r>
      <w:r w:rsidR="00BB6085" w:rsidRPr="00FE0736">
        <w:rPr>
          <w:sz w:val="28"/>
          <w:szCs w:val="28"/>
        </w:rPr>
        <w:t xml:space="preserve">mes more and sometimes less </w:t>
      </w:r>
      <w:r w:rsidR="00103B96" w:rsidRPr="00FE0736">
        <w:rPr>
          <w:sz w:val="28"/>
          <w:szCs w:val="28"/>
        </w:rPr>
        <w:t>–</w:t>
      </w:r>
      <w:r w:rsidR="00BB6085" w:rsidRPr="00FE0736">
        <w:rPr>
          <w:sz w:val="28"/>
          <w:szCs w:val="28"/>
        </w:rPr>
        <w:t xml:space="preserve"> </w:t>
      </w:r>
      <w:r w:rsidR="00D06FB3" w:rsidRPr="00FE0736">
        <w:rPr>
          <w:i/>
          <w:sz w:val="28"/>
          <w:szCs w:val="28"/>
        </w:rPr>
        <w:t>plus</w:t>
      </w:r>
      <w:r w:rsidR="00D06FB3" w:rsidRPr="00FE0736">
        <w:rPr>
          <w:sz w:val="28"/>
          <w:szCs w:val="28"/>
        </w:rPr>
        <w:t xml:space="preserve"> the group project work, </w:t>
      </w:r>
      <w:r w:rsidRPr="00FE0736">
        <w:rPr>
          <w:i/>
          <w:sz w:val="28"/>
          <w:szCs w:val="28"/>
        </w:rPr>
        <w:t>plus</w:t>
      </w:r>
      <w:r w:rsidRPr="00FE0736">
        <w:rPr>
          <w:sz w:val="28"/>
          <w:szCs w:val="28"/>
        </w:rPr>
        <w:t xml:space="preserve"> </w:t>
      </w:r>
      <w:r w:rsidR="008D50D8" w:rsidRPr="00FE0736">
        <w:rPr>
          <w:sz w:val="28"/>
          <w:szCs w:val="28"/>
        </w:rPr>
        <w:t>the</w:t>
      </w:r>
      <w:r w:rsidR="00A82B72" w:rsidRPr="00FE0736">
        <w:rPr>
          <w:sz w:val="28"/>
          <w:szCs w:val="28"/>
        </w:rPr>
        <w:t xml:space="preserve"> </w:t>
      </w:r>
      <w:r w:rsidR="00D06FB3" w:rsidRPr="00FE0736">
        <w:rPr>
          <w:sz w:val="28"/>
          <w:szCs w:val="28"/>
        </w:rPr>
        <w:t>two quasi-</w:t>
      </w:r>
      <w:r w:rsidR="00A82B72" w:rsidRPr="00FE0736">
        <w:rPr>
          <w:sz w:val="28"/>
          <w:szCs w:val="28"/>
        </w:rPr>
        <w:t>novel</w:t>
      </w:r>
      <w:r w:rsidR="00D06FB3" w:rsidRPr="00FE0736">
        <w:rPr>
          <w:sz w:val="28"/>
          <w:szCs w:val="28"/>
        </w:rPr>
        <w:t>s</w:t>
      </w:r>
      <w:r w:rsidR="00A82B72" w:rsidRPr="00FE0736">
        <w:rPr>
          <w:sz w:val="28"/>
          <w:szCs w:val="28"/>
        </w:rPr>
        <w:t xml:space="preserve">, which hopefully you will find engaging, if not </w:t>
      </w:r>
      <w:r w:rsidR="00BB6085" w:rsidRPr="00FE0736">
        <w:rPr>
          <w:sz w:val="28"/>
          <w:szCs w:val="28"/>
        </w:rPr>
        <w:t>quick</w:t>
      </w:r>
      <w:r w:rsidR="00A82B72" w:rsidRPr="00FE0736">
        <w:rPr>
          <w:sz w:val="28"/>
          <w:szCs w:val="28"/>
        </w:rPr>
        <w:t xml:space="preserve"> reads</w:t>
      </w:r>
      <w:r w:rsidRPr="00FE0736">
        <w:rPr>
          <w:sz w:val="28"/>
          <w:szCs w:val="28"/>
        </w:rPr>
        <w:t>.  This includes some exciting and inspiring materials you can</w:t>
      </w:r>
      <w:r w:rsidR="00A82B72" w:rsidRPr="00FE0736">
        <w:rPr>
          <w:sz w:val="28"/>
          <w:szCs w:val="28"/>
        </w:rPr>
        <w:t>’</w:t>
      </w:r>
      <w:r w:rsidRPr="00FE0736">
        <w:rPr>
          <w:sz w:val="28"/>
          <w:szCs w:val="28"/>
        </w:rPr>
        <w:t>t find elsewhere – or your money back!  [No one</w:t>
      </w:r>
      <w:r w:rsidR="00A82B72" w:rsidRPr="00FE0736">
        <w:rPr>
          <w:sz w:val="28"/>
          <w:szCs w:val="28"/>
        </w:rPr>
        <w:t>’</w:t>
      </w:r>
      <w:r w:rsidRPr="00FE0736">
        <w:rPr>
          <w:sz w:val="28"/>
          <w:szCs w:val="28"/>
        </w:rPr>
        <w:t xml:space="preserve">s ever asked by the way ;)]  </w:t>
      </w:r>
    </w:p>
    <w:p w:rsidR="00A30364" w:rsidRPr="00FE0736" w:rsidRDefault="00A30364" w:rsidP="00FE0736">
      <w:pPr>
        <w:widowControl w:val="0"/>
        <w:spacing w:after="240" w:line="240" w:lineRule="auto"/>
        <w:rPr>
          <w:b/>
          <w:sz w:val="28"/>
          <w:szCs w:val="28"/>
          <w:u w:val="none"/>
        </w:rPr>
      </w:pPr>
      <w:r w:rsidRPr="00FE0736">
        <w:rPr>
          <w:b/>
          <w:sz w:val="28"/>
          <w:szCs w:val="28"/>
          <w:u w:val="none"/>
        </w:rPr>
        <w:t>Using GauchoSpace and Your UCSB E-mail</w:t>
      </w:r>
    </w:p>
    <w:p w:rsidR="00BE250C" w:rsidRPr="00FE0736" w:rsidRDefault="006F015D" w:rsidP="00FE0736">
      <w:pPr>
        <w:pStyle w:val="PlainText"/>
        <w:tabs>
          <w:tab w:val="left" w:pos="1170"/>
          <w:tab w:val="left" w:pos="1710"/>
        </w:tabs>
        <w:overflowPunct w:val="0"/>
        <w:autoSpaceDE w:val="0"/>
        <w:autoSpaceDN w:val="0"/>
        <w:adjustRightInd w:val="0"/>
        <w:spacing w:after="240"/>
        <w:ind w:firstLine="720"/>
        <w:textAlignment w:val="baseline"/>
        <w:rPr>
          <w:rFonts w:ascii="Times New Roman" w:hAnsi="Times New Roman"/>
          <w:sz w:val="28"/>
          <w:szCs w:val="28"/>
        </w:rPr>
      </w:pPr>
      <w:r w:rsidRPr="00FE0736">
        <w:rPr>
          <w:rFonts w:ascii="Times New Roman" w:hAnsi="Times New Roman"/>
          <w:sz w:val="28"/>
          <w:szCs w:val="28"/>
        </w:rPr>
        <w:t xml:space="preserve">This quarter we will make </w:t>
      </w:r>
      <w:r w:rsidRPr="00FE0736">
        <w:rPr>
          <w:rFonts w:ascii="Times New Roman" w:hAnsi="Times New Roman"/>
          <w:i/>
          <w:sz w:val="28"/>
          <w:szCs w:val="28"/>
        </w:rPr>
        <w:t>extensive</w:t>
      </w:r>
      <w:r w:rsidRPr="00FE0736">
        <w:rPr>
          <w:rFonts w:ascii="Times New Roman" w:hAnsi="Times New Roman"/>
          <w:sz w:val="28"/>
          <w:szCs w:val="28"/>
        </w:rPr>
        <w:t xml:space="preserve"> use of UCSB’s on-line course website at GauchoSpace.  You will all have access to </w:t>
      </w:r>
      <w:r w:rsidR="00BE250C" w:rsidRPr="00FE0736">
        <w:rPr>
          <w:rFonts w:ascii="Times New Roman" w:hAnsi="Times New Roman"/>
          <w:sz w:val="28"/>
          <w:szCs w:val="28"/>
        </w:rPr>
        <w:t>all the course readings there, including this syllabus (which may change during the quarter, so the one on GauchoSpace will always be the official, current one).</w:t>
      </w:r>
    </w:p>
    <w:p w:rsidR="00BE250C" w:rsidRPr="00FE0736" w:rsidRDefault="00BE250C" w:rsidP="00FE0736">
      <w:pPr>
        <w:pStyle w:val="PlainText"/>
        <w:tabs>
          <w:tab w:val="left" w:pos="1170"/>
          <w:tab w:val="left" w:pos="1710"/>
        </w:tabs>
        <w:overflowPunct w:val="0"/>
        <w:autoSpaceDE w:val="0"/>
        <w:autoSpaceDN w:val="0"/>
        <w:adjustRightInd w:val="0"/>
        <w:spacing w:after="240"/>
        <w:ind w:firstLine="720"/>
        <w:textAlignment w:val="baseline"/>
        <w:rPr>
          <w:rFonts w:ascii="Times New Roman" w:hAnsi="Times New Roman"/>
          <w:sz w:val="28"/>
          <w:szCs w:val="28"/>
        </w:rPr>
      </w:pPr>
      <w:r w:rsidRPr="00FE0736">
        <w:rPr>
          <w:rFonts w:ascii="Times New Roman" w:hAnsi="Times New Roman"/>
          <w:sz w:val="28"/>
          <w:szCs w:val="28"/>
        </w:rPr>
        <w:t xml:space="preserve">It is also a space for discussion and the place where you will hand in all your work this quarter.  </w:t>
      </w:r>
    </w:p>
    <w:p w:rsidR="006F015D" w:rsidRPr="00FE0736" w:rsidRDefault="006F015D" w:rsidP="00FE0736">
      <w:pPr>
        <w:pStyle w:val="PlainText"/>
        <w:tabs>
          <w:tab w:val="left" w:pos="1170"/>
          <w:tab w:val="left" w:pos="1710"/>
        </w:tabs>
        <w:overflowPunct w:val="0"/>
        <w:autoSpaceDE w:val="0"/>
        <w:autoSpaceDN w:val="0"/>
        <w:adjustRightInd w:val="0"/>
        <w:spacing w:after="240"/>
        <w:ind w:firstLine="720"/>
        <w:textAlignment w:val="baseline"/>
        <w:rPr>
          <w:rFonts w:ascii="Times New Roman" w:hAnsi="Times New Roman"/>
          <w:sz w:val="28"/>
          <w:szCs w:val="28"/>
        </w:rPr>
      </w:pPr>
      <w:r w:rsidRPr="00FE0736">
        <w:rPr>
          <w:rFonts w:ascii="Times New Roman" w:hAnsi="Times New Roman"/>
          <w:sz w:val="28"/>
          <w:szCs w:val="28"/>
        </w:rPr>
        <w:t xml:space="preserve">Please </w:t>
      </w:r>
      <w:r w:rsidRPr="00FE0736">
        <w:rPr>
          <w:rFonts w:ascii="Times New Roman" w:hAnsi="Times New Roman"/>
          <w:i/>
          <w:sz w:val="28"/>
          <w:szCs w:val="28"/>
        </w:rPr>
        <w:t>check it out well before every class</w:t>
      </w:r>
      <w:r w:rsidRPr="00FE0736">
        <w:rPr>
          <w:rFonts w:ascii="Times New Roman" w:hAnsi="Times New Roman"/>
          <w:sz w:val="28"/>
          <w:szCs w:val="28"/>
        </w:rPr>
        <w:t xml:space="preserve">, </w:t>
      </w:r>
      <w:r w:rsidR="00BE250C" w:rsidRPr="00FE0736">
        <w:rPr>
          <w:rFonts w:ascii="Times New Roman" w:hAnsi="Times New Roman"/>
          <w:sz w:val="28"/>
          <w:szCs w:val="28"/>
        </w:rPr>
        <w:t xml:space="preserve">and </w:t>
      </w:r>
      <w:r w:rsidRPr="00FE0736">
        <w:rPr>
          <w:rFonts w:ascii="Times New Roman" w:hAnsi="Times New Roman"/>
          <w:sz w:val="28"/>
          <w:szCs w:val="28"/>
        </w:rPr>
        <w:t>please check your UCSB e-mail on a regular basis for important announcements, valuable tips, and special treats.</w:t>
      </w:r>
    </w:p>
    <w:p w:rsidR="005B6637" w:rsidRDefault="005B6637" w:rsidP="00FE0736">
      <w:pPr>
        <w:pStyle w:val="Heading1"/>
        <w:keepNext w:val="0"/>
        <w:widowControl w:val="0"/>
        <w:spacing w:before="0" w:after="240"/>
        <w:rPr>
          <w:sz w:val="28"/>
          <w:szCs w:val="28"/>
        </w:rPr>
      </w:pPr>
    </w:p>
    <w:p w:rsidR="005B6637" w:rsidRDefault="005B6637" w:rsidP="00FE0736">
      <w:pPr>
        <w:pStyle w:val="Heading1"/>
        <w:keepNext w:val="0"/>
        <w:widowControl w:val="0"/>
        <w:spacing w:before="0" w:after="240"/>
        <w:rPr>
          <w:sz w:val="28"/>
          <w:szCs w:val="28"/>
        </w:rPr>
      </w:pPr>
    </w:p>
    <w:p w:rsidR="005B6637" w:rsidRDefault="005B6637" w:rsidP="00FE0736">
      <w:pPr>
        <w:pStyle w:val="Heading1"/>
        <w:keepNext w:val="0"/>
        <w:widowControl w:val="0"/>
        <w:spacing w:before="0" w:after="240"/>
        <w:rPr>
          <w:sz w:val="28"/>
          <w:szCs w:val="28"/>
        </w:rPr>
      </w:pPr>
    </w:p>
    <w:p w:rsidR="00E14AE7" w:rsidRPr="00FE0736" w:rsidRDefault="00E14AE7" w:rsidP="00FE0736">
      <w:pPr>
        <w:pStyle w:val="Heading1"/>
        <w:keepNext w:val="0"/>
        <w:widowControl w:val="0"/>
        <w:spacing w:before="0" w:after="240"/>
        <w:rPr>
          <w:sz w:val="28"/>
          <w:szCs w:val="28"/>
        </w:rPr>
      </w:pPr>
      <w:r w:rsidRPr="00FE0736">
        <w:rPr>
          <w:sz w:val="28"/>
          <w:szCs w:val="28"/>
        </w:rPr>
        <w:lastRenderedPageBreak/>
        <w:t>Following the News:  Tracking Current Events in Global and International Climate and Environmental Issues</w:t>
      </w:r>
    </w:p>
    <w:p w:rsidR="00E14AE7" w:rsidRPr="00FE0736" w:rsidRDefault="00E14AE7" w:rsidP="00FE0736">
      <w:pPr>
        <w:pStyle w:val="Heading1"/>
        <w:keepNext w:val="0"/>
        <w:spacing w:before="0" w:after="240"/>
        <w:ind w:left="0" w:firstLine="720"/>
        <w:rPr>
          <w:b w:val="0"/>
          <w:sz w:val="28"/>
          <w:szCs w:val="28"/>
        </w:rPr>
      </w:pPr>
      <w:r w:rsidRPr="00FE0736">
        <w:rPr>
          <w:b w:val="0"/>
          <w:sz w:val="28"/>
          <w:szCs w:val="28"/>
        </w:rPr>
        <w:t xml:space="preserve">This class is about current events around the world.  Because of this, you will need to tap into the news, wherever it is found.  Excellent resources, among many others, are: </w:t>
      </w:r>
    </w:p>
    <w:p w:rsidR="00BE250C" w:rsidRPr="00FE0736" w:rsidRDefault="00BE250C" w:rsidP="00FE0736">
      <w:pPr>
        <w:pStyle w:val="Heading1"/>
        <w:keepNext w:val="0"/>
        <w:spacing w:before="0" w:after="240"/>
        <w:rPr>
          <w:b w:val="0"/>
          <w:sz w:val="28"/>
          <w:szCs w:val="28"/>
        </w:rPr>
      </w:pPr>
      <w:r w:rsidRPr="00FE0736">
        <w:rPr>
          <w:b w:val="0"/>
          <w:i/>
          <w:sz w:val="28"/>
          <w:szCs w:val="28"/>
        </w:rPr>
        <w:t xml:space="preserve">Resilience </w:t>
      </w:r>
      <w:r w:rsidR="00D06FB3" w:rsidRPr="00FE0736">
        <w:rPr>
          <w:sz w:val="28"/>
          <w:szCs w:val="28"/>
        </w:rPr>
        <w:t xml:space="preserve">– </w:t>
      </w:r>
      <w:r w:rsidRPr="00FE0736">
        <w:rPr>
          <w:b w:val="0"/>
          <w:sz w:val="28"/>
          <w:szCs w:val="28"/>
        </w:rPr>
        <w:t xml:space="preserve">website of the Post-Carbon Institute, which features longer than news analysis essays on topics of sustainable development, social movements, and the current crisis: </w:t>
      </w:r>
      <w:hyperlink r:id="rId22" w:history="1">
        <w:r w:rsidRPr="00FE0736">
          <w:rPr>
            <w:rStyle w:val="Hyperlink"/>
            <w:b w:val="0"/>
            <w:i/>
            <w:sz w:val="28"/>
            <w:szCs w:val="28"/>
            <w:u w:val="none"/>
          </w:rPr>
          <w:t>www.resilience.org</w:t>
        </w:r>
      </w:hyperlink>
    </w:p>
    <w:p w:rsidR="00BE250C" w:rsidRPr="00FE0736" w:rsidRDefault="00BE250C" w:rsidP="00FE0736">
      <w:pPr>
        <w:pStyle w:val="Heading1"/>
        <w:keepNext w:val="0"/>
        <w:spacing w:before="0" w:after="240"/>
        <w:rPr>
          <w:b w:val="0"/>
          <w:sz w:val="28"/>
          <w:szCs w:val="28"/>
        </w:rPr>
      </w:pPr>
      <w:r w:rsidRPr="00FE0736">
        <w:rPr>
          <w:b w:val="0"/>
          <w:i/>
          <w:sz w:val="28"/>
          <w:szCs w:val="28"/>
        </w:rPr>
        <w:t>Grist</w:t>
      </w:r>
      <w:r w:rsidRPr="00FE0736">
        <w:rPr>
          <w:b w:val="0"/>
          <w:sz w:val="28"/>
          <w:szCs w:val="28"/>
        </w:rPr>
        <w:t xml:space="preserve"> </w:t>
      </w:r>
      <w:r w:rsidR="00D06FB3" w:rsidRPr="00FE0736">
        <w:rPr>
          <w:b w:val="0"/>
          <w:sz w:val="28"/>
          <w:szCs w:val="28"/>
        </w:rPr>
        <w:t xml:space="preserve"> </w:t>
      </w:r>
      <w:r w:rsidR="00D06FB3" w:rsidRPr="00FE0736">
        <w:rPr>
          <w:sz w:val="28"/>
          <w:szCs w:val="28"/>
        </w:rPr>
        <w:t>–</w:t>
      </w:r>
      <w:r w:rsidR="00D06FB3" w:rsidRPr="00FE0736">
        <w:rPr>
          <w:b w:val="0"/>
          <w:sz w:val="28"/>
          <w:szCs w:val="28"/>
        </w:rPr>
        <w:t xml:space="preserve"> </w:t>
      </w:r>
      <w:r w:rsidRPr="00FE0736">
        <w:rPr>
          <w:b w:val="0"/>
          <w:sz w:val="28"/>
          <w:szCs w:val="28"/>
        </w:rPr>
        <w:t xml:space="preserve">“a source of intelligent, irreverent environmental news and commentary that’s been around since 1999, when the internet was made of rubber bands”: </w:t>
      </w:r>
      <w:r w:rsidRPr="00FE0736">
        <w:rPr>
          <w:b w:val="0"/>
          <w:i/>
          <w:sz w:val="28"/>
          <w:szCs w:val="28"/>
        </w:rPr>
        <w:t xml:space="preserve"> </w:t>
      </w:r>
      <w:hyperlink r:id="rId23" w:history="1">
        <w:r w:rsidRPr="00FE0736">
          <w:rPr>
            <w:rStyle w:val="Hyperlink"/>
            <w:b w:val="0"/>
            <w:i/>
            <w:sz w:val="28"/>
            <w:szCs w:val="28"/>
            <w:u w:val="none"/>
          </w:rPr>
          <w:t>http://grist.org/</w:t>
        </w:r>
      </w:hyperlink>
    </w:p>
    <w:p w:rsidR="00BE250C" w:rsidRPr="00FE0736" w:rsidRDefault="00BE250C" w:rsidP="00FE0736">
      <w:pPr>
        <w:pStyle w:val="Heading1"/>
        <w:keepNext w:val="0"/>
        <w:spacing w:before="0" w:after="240"/>
        <w:rPr>
          <w:b w:val="0"/>
          <w:i/>
          <w:sz w:val="28"/>
          <w:szCs w:val="28"/>
        </w:rPr>
      </w:pPr>
      <w:r w:rsidRPr="00FE0736">
        <w:rPr>
          <w:rStyle w:val="Emphasis"/>
          <w:b w:val="0"/>
          <w:color w:val="000000"/>
          <w:sz w:val="28"/>
          <w:szCs w:val="28"/>
          <w:shd w:val="clear" w:color="auto" w:fill="FFFFFF"/>
        </w:rPr>
        <w:t>Dissident Voice</w:t>
      </w:r>
      <w:r w:rsidRPr="00FE0736">
        <w:rPr>
          <w:b w:val="0"/>
          <w:color w:val="000000"/>
          <w:sz w:val="28"/>
          <w:szCs w:val="28"/>
          <w:shd w:val="clear" w:color="auto" w:fill="FFFFFF"/>
        </w:rPr>
        <w:t> </w:t>
      </w:r>
      <w:r w:rsidR="00D06FB3" w:rsidRPr="00FE0736">
        <w:rPr>
          <w:sz w:val="28"/>
          <w:szCs w:val="28"/>
        </w:rPr>
        <w:t xml:space="preserve">– </w:t>
      </w:r>
      <w:r w:rsidRPr="00FE0736">
        <w:rPr>
          <w:b w:val="0"/>
          <w:color w:val="000000"/>
          <w:sz w:val="28"/>
          <w:szCs w:val="28"/>
          <w:shd w:val="clear" w:color="auto" w:fill="FFFFFF"/>
        </w:rPr>
        <w:t>is “an internet newsletter dedicated to challenging the distortions and lies of the corporate press and the privileged classes it serves. The goal of </w:t>
      </w:r>
      <w:r w:rsidRPr="00FE0736">
        <w:rPr>
          <w:rStyle w:val="Emphasis"/>
          <w:b w:val="0"/>
          <w:color w:val="000000"/>
          <w:sz w:val="28"/>
          <w:szCs w:val="28"/>
          <w:shd w:val="clear" w:color="auto" w:fill="FFFFFF"/>
        </w:rPr>
        <w:t>Dissident Voice</w:t>
      </w:r>
      <w:r w:rsidRPr="00FE0736">
        <w:rPr>
          <w:b w:val="0"/>
          <w:color w:val="000000"/>
          <w:sz w:val="28"/>
          <w:szCs w:val="28"/>
          <w:shd w:val="clear" w:color="auto" w:fill="FFFFFF"/>
        </w:rPr>
        <w:t> is to provide hard hitting, thought provoking and even entertaining news and commentaries on politics and culture that can serve as ammunition in struggles for peace and social justice”</w:t>
      </w:r>
      <w:r w:rsidRPr="00FE0736">
        <w:rPr>
          <w:b w:val="0"/>
          <w:i/>
          <w:color w:val="000000"/>
          <w:sz w:val="28"/>
          <w:szCs w:val="28"/>
          <w:shd w:val="clear" w:color="auto" w:fill="FFFFFF"/>
        </w:rPr>
        <w:t xml:space="preserve">: </w:t>
      </w:r>
      <w:hyperlink r:id="rId24" w:history="1">
        <w:r w:rsidRPr="00FE0736">
          <w:rPr>
            <w:rStyle w:val="Hyperlink"/>
            <w:b w:val="0"/>
            <w:i/>
            <w:sz w:val="28"/>
            <w:szCs w:val="28"/>
            <w:u w:val="none"/>
          </w:rPr>
          <w:t>https://dissidentvoice.org/</w:t>
        </w:r>
      </w:hyperlink>
    </w:p>
    <w:p w:rsidR="00BE250C" w:rsidRPr="00FE0736" w:rsidRDefault="00BE250C" w:rsidP="00FE0736">
      <w:pPr>
        <w:pStyle w:val="Heading1"/>
        <w:keepNext w:val="0"/>
        <w:spacing w:before="0" w:after="240"/>
        <w:rPr>
          <w:i/>
          <w:sz w:val="28"/>
          <w:szCs w:val="28"/>
        </w:rPr>
      </w:pPr>
      <w:r w:rsidRPr="00FE0736">
        <w:rPr>
          <w:b w:val="0"/>
          <w:i/>
          <w:sz w:val="28"/>
          <w:szCs w:val="28"/>
        </w:rPr>
        <w:t xml:space="preserve">Democracy Now! </w:t>
      </w:r>
      <w:r w:rsidR="001C6E66" w:rsidRPr="00FE0736">
        <w:rPr>
          <w:sz w:val="28"/>
          <w:szCs w:val="28"/>
        </w:rPr>
        <w:t xml:space="preserve">– </w:t>
      </w:r>
      <w:r w:rsidRPr="00FE0736">
        <w:rPr>
          <w:b w:val="0"/>
          <w:sz w:val="28"/>
          <w:szCs w:val="28"/>
        </w:rPr>
        <w:t>with</w:t>
      </w:r>
      <w:r w:rsidRPr="00FE0736">
        <w:rPr>
          <w:b w:val="0"/>
          <w:i/>
          <w:sz w:val="28"/>
          <w:szCs w:val="28"/>
        </w:rPr>
        <w:t xml:space="preserve"> </w:t>
      </w:r>
      <w:r w:rsidRPr="00FE0736">
        <w:rPr>
          <w:b w:val="0"/>
          <w:sz w:val="28"/>
          <w:szCs w:val="28"/>
        </w:rPr>
        <w:t xml:space="preserve">Amy Goodman, perhaps the best source of critical global political journalism in the U.S., broadcast daily on KCSB 91.9 FM and on KPFK 98.7 FM, along with much other excellent political reporting, with transcripts archived (you can receive a daily summary by e-mail), at </w:t>
      </w:r>
      <w:hyperlink r:id="rId25" w:history="1">
        <w:r w:rsidRPr="00FE0736">
          <w:rPr>
            <w:rStyle w:val="Hyperlink"/>
            <w:b w:val="0"/>
            <w:i/>
            <w:sz w:val="28"/>
            <w:szCs w:val="28"/>
            <w:u w:val="none"/>
          </w:rPr>
          <w:t>http://www.democracynow.org/</w:t>
        </w:r>
      </w:hyperlink>
    </w:p>
    <w:p w:rsidR="00BE250C" w:rsidRPr="00FE0736" w:rsidRDefault="00BE250C" w:rsidP="00FE0736">
      <w:pPr>
        <w:pStyle w:val="Heading1"/>
        <w:keepNext w:val="0"/>
        <w:spacing w:before="0" w:after="240"/>
        <w:rPr>
          <w:sz w:val="28"/>
          <w:szCs w:val="28"/>
        </w:rPr>
      </w:pPr>
      <w:r w:rsidRPr="00FE0736">
        <w:rPr>
          <w:b w:val="0"/>
          <w:i/>
          <w:sz w:val="28"/>
          <w:szCs w:val="28"/>
        </w:rPr>
        <w:t>The Guardian</w:t>
      </w:r>
      <w:r w:rsidRPr="00FE0736">
        <w:rPr>
          <w:b w:val="0"/>
          <w:sz w:val="28"/>
          <w:szCs w:val="28"/>
        </w:rPr>
        <w:t xml:space="preserve"> </w:t>
      </w:r>
      <w:r w:rsidR="001C6E66" w:rsidRPr="00FE0736">
        <w:rPr>
          <w:sz w:val="28"/>
          <w:szCs w:val="28"/>
        </w:rPr>
        <w:t xml:space="preserve">– </w:t>
      </w:r>
      <w:r w:rsidRPr="00FE0736">
        <w:rPr>
          <w:b w:val="0"/>
          <w:sz w:val="28"/>
          <w:szCs w:val="28"/>
        </w:rPr>
        <w:t xml:space="preserve">England and U.K.’s best critical newspaper:  </w:t>
      </w:r>
      <w:hyperlink r:id="rId26" w:history="1">
        <w:r w:rsidRPr="00FE0736">
          <w:rPr>
            <w:rStyle w:val="Hyperlink"/>
            <w:b w:val="0"/>
            <w:i/>
            <w:sz w:val="28"/>
            <w:szCs w:val="28"/>
            <w:u w:val="none"/>
          </w:rPr>
          <w:t>http://www.guardian.co.uk/</w:t>
        </w:r>
      </w:hyperlink>
    </w:p>
    <w:p w:rsidR="00BE250C" w:rsidRPr="00FE0736" w:rsidRDefault="00BE250C" w:rsidP="00FE0736">
      <w:pPr>
        <w:pStyle w:val="Heading1"/>
        <w:keepNext w:val="0"/>
        <w:spacing w:before="0" w:after="240"/>
        <w:rPr>
          <w:b w:val="0"/>
          <w:sz w:val="28"/>
          <w:szCs w:val="28"/>
        </w:rPr>
      </w:pPr>
      <w:r w:rsidRPr="00FE0736">
        <w:rPr>
          <w:b w:val="0"/>
          <w:i/>
          <w:sz w:val="28"/>
          <w:szCs w:val="28"/>
        </w:rPr>
        <w:t xml:space="preserve">EcoWatch </w:t>
      </w:r>
      <w:r w:rsidR="001C6E66" w:rsidRPr="00FE0736">
        <w:rPr>
          <w:sz w:val="28"/>
          <w:szCs w:val="28"/>
        </w:rPr>
        <w:t>–</w:t>
      </w:r>
      <w:r w:rsidR="001C6E66" w:rsidRPr="00FE0736">
        <w:rPr>
          <w:b w:val="0"/>
          <w:sz w:val="28"/>
          <w:szCs w:val="28"/>
        </w:rPr>
        <w:t xml:space="preserve"> </w:t>
      </w:r>
      <w:r w:rsidRPr="00FE0736">
        <w:rPr>
          <w:b w:val="0"/>
          <w:sz w:val="28"/>
          <w:szCs w:val="28"/>
        </w:rPr>
        <w:t xml:space="preserve">“a leading news website reporting on environmental issues and news that helps transform the ability of individuals to learn about them and take action”:  </w:t>
      </w:r>
      <w:hyperlink r:id="rId27" w:history="1">
        <w:r w:rsidRPr="00FE0736">
          <w:rPr>
            <w:rStyle w:val="Hyperlink"/>
            <w:b w:val="0"/>
            <w:i/>
            <w:sz w:val="28"/>
            <w:szCs w:val="28"/>
            <w:u w:val="none"/>
          </w:rPr>
          <w:t>http://ecowatch.com/</w:t>
        </w:r>
      </w:hyperlink>
    </w:p>
    <w:p w:rsidR="00E14AE7" w:rsidRPr="00FE0736" w:rsidRDefault="00E14AE7" w:rsidP="00FE0736">
      <w:pPr>
        <w:pStyle w:val="Heading1"/>
        <w:keepNext w:val="0"/>
        <w:spacing w:before="0" w:after="240"/>
        <w:rPr>
          <w:b w:val="0"/>
          <w:i/>
          <w:sz w:val="28"/>
          <w:szCs w:val="28"/>
        </w:rPr>
      </w:pPr>
      <w:r w:rsidRPr="00FE0736">
        <w:rPr>
          <w:b w:val="0"/>
          <w:i/>
          <w:sz w:val="28"/>
          <w:szCs w:val="28"/>
        </w:rPr>
        <w:t>The New York Times</w:t>
      </w:r>
      <w:r w:rsidRPr="00FE0736">
        <w:rPr>
          <w:b w:val="0"/>
          <w:sz w:val="28"/>
          <w:szCs w:val="28"/>
        </w:rPr>
        <w:t xml:space="preserve"> </w:t>
      </w:r>
      <w:r w:rsidR="001C6E66" w:rsidRPr="00FE0736">
        <w:rPr>
          <w:sz w:val="28"/>
          <w:szCs w:val="28"/>
        </w:rPr>
        <w:t>–</w:t>
      </w:r>
      <w:r w:rsidRPr="00FE0736">
        <w:rPr>
          <w:b w:val="0"/>
          <w:sz w:val="28"/>
          <w:szCs w:val="28"/>
        </w:rPr>
        <w:t xml:space="preserve">the paper of record in the U.S.: </w:t>
      </w:r>
      <w:r w:rsidRPr="00FE0736">
        <w:rPr>
          <w:b w:val="0"/>
          <w:color w:val="0000FF"/>
          <w:sz w:val="28"/>
          <w:szCs w:val="28"/>
        </w:rPr>
        <w:t xml:space="preserve"> </w:t>
      </w:r>
      <w:hyperlink r:id="rId28" w:history="1">
        <w:r w:rsidRPr="00FE0736">
          <w:rPr>
            <w:rStyle w:val="Hyperlink"/>
            <w:b w:val="0"/>
            <w:i/>
            <w:sz w:val="28"/>
            <w:szCs w:val="28"/>
            <w:u w:val="none"/>
          </w:rPr>
          <w:t>http://www.nytimes.com/</w:t>
        </w:r>
      </w:hyperlink>
    </w:p>
    <w:p w:rsidR="005B6637" w:rsidRDefault="006B5D40" w:rsidP="00FE0736">
      <w:pPr>
        <w:pStyle w:val="SH"/>
        <w:spacing w:before="0"/>
        <w:rPr>
          <w:sz w:val="28"/>
          <w:szCs w:val="28"/>
        </w:rPr>
      </w:pPr>
      <w:r>
        <w:rPr>
          <w:sz w:val="28"/>
          <w:szCs w:val="28"/>
        </w:rPr>
        <w:br/>
      </w:r>
    </w:p>
    <w:p w:rsidR="005B6637" w:rsidRDefault="005B6637" w:rsidP="00FE0736">
      <w:pPr>
        <w:pStyle w:val="SH"/>
        <w:spacing w:before="0"/>
        <w:rPr>
          <w:sz w:val="28"/>
          <w:szCs w:val="28"/>
        </w:rPr>
      </w:pPr>
    </w:p>
    <w:p w:rsidR="00A30364" w:rsidRPr="00FE0736" w:rsidRDefault="00A30364" w:rsidP="00FE0736">
      <w:pPr>
        <w:pStyle w:val="SH"/>
        <w:spacing w:before="0"/>
        <w:rPr>
          <w:sz w:val="28"/>
          <w:szCs w:val="28"/>
        </w:rPr>
      </w:pPr>
      <w:r w:rsidRPr="00FE0736">
        <w:rPr>
          <w:sz w:val="28"/>
          <w:szCs w:val="28"/>
        </w:rPr>
        <w:lastRenderedPageBreak/>
        <w:t>Some Important Messages from UCSB Student Services</w:t>
      </w:r>
    </w:p>
    <w:p w:rsidR="00BE250C" w:rsidRPr="00FE0736" w:rsidRDefault="00BE250C" w:rsidP="00FE0736">
      <w:pPr>
        <w:tabs>
          <w:tab w:val="left" w:pos="960"/>
        </w:tabs>
        <w:autoSpaceDE w:val="0"/>
        <w:autoSpaceDN w:val="0"/>
        <w:adjustRightInd w:val="0"/>
        <w:spacing w:after="240" w:line="240" w:lineRule="auto"/>
        <w:rPr>
          <w:color w:val="222222"/>
          <w:sz w:val="28"/>
          <w:szCs w:val="28"/>
          <w:u w:val="none"/>
        </w:rPr>
      </w:pPr>
      <w:r w:rsidRPr="00FE0736">
        <w:rPr>
          <w:i/>
          <w:color w:val="222222"/>
          <w:sz w:val="28"/>
          <w:szCs w:val="28"/>
          <w:u w:val="none"/>
        </w:rPr>
        <w:t>(1)  Food and Housing security</w:t>
      </w:r>
      <w:r w:rsidRPr="00FE0736">
        <w:rPr>
          <w:b/>
          <w:i/>
          <w:color w:val="222222"/>
          <w:sz w:val="28"/>
          <w:szCs w:val="28"/>
          <w:u w:val="none"/>
        </w:rPr>
        <w:t xml:space="preserve">.  </w:t>
      </w:r>
      <w:r w:rsidRPr="00FE0736">
        <w:rPr>
          <w:b/>
          <w:color w:val="222222"/>
          <w:sz w:val="28"/>
          <w:szCs w:val="28"/>
          <w:u w:val="none"/>
        </w:rPr>
        <w:t>If you are facing any challenges securing food or housing</w:t>
      </w:r>
      <w:r w:rsidRPr="00FE0736">
        <w:rPr>
          <w:color w:val="222222"/>
          <w:sz w:val="28"/>
          <w:szCs w:val="28"/>
          <w:u w:val="none"/>
        </w:rPr>
        <w:t>, and believe this may affect your performance in the class, you are urged to meet with a Food Security Peer Advisor, who is aware of the broad variety of resources, including Calfresh, the AS Food Bank, and more that UCSB has to offer (see their drop-in hours at </w:t>
      </w:r>
      <w:hyperlink r:id="rId29" w:tgtFrame="_blank" w:history="1">
        <w:r w:rsidRPr="00FE0736">
          <w:rPr>
            <w:rStyle w:val="Hyperlink"/>
            <w:i/>
            <w:color w:val="1155CC"/>
            <w:sz w:val="28"/>
            <w:szCs w:val="28"/>
            <w:u w:val="none"/>
          </w:rPr>
          <w:t>food.ucsb.edu</w:t>
        </w:r>
      </w:hyperlink>
      <w:r w:rsidRPr="00FE0736">
        <w:rPr>
          <w:color w:val="222222"/>
          <w:sz w:val="28"/>
          <w:szCs w:val="28"/>
          <w:u w:val="none"/>
        </w:rPr>
        <w:t>). You are also urged to contact the professor if you are comfortable doing so.</w:t>
      </w:r>
    </w:p>
    <w:p w:rsidR="00A30364" w:rsidRPr="00FE0736" w:rsidRDefault="00A30364" w:rsidP="00FE0736">
      <w:pPr>
        <w:tabs>
          <w:tab w:val="left" w:pos="960"/>
        </w:tabs>
        <w:autoSpaceDE w:val="0"/>
        <w:autoSpaceDN w:val="0"/>
        <w:adjustRightInd w:val="0"/>
        <w:spacing w:after="240" w:line="240" w:lineRule="auto"/>
        <w:rPr>
          <w:color w:val="000000"/>
          <w:sz w:val="28"/>
          <w:szCs w:val="28"/>
          <w:u w:val="none"/>
        </w:rPr>
      </w:pPr>
      <w:r w:rsidRPr="00FE0736">
        <w:rPr>
          <w:i/>
          <w:color w:val="000000"/>
          <w:sz w:val="28"/>
          <w:szCs w:val="28"/>
          <w:u w:val="none"/>
        </w:rPr>
        <w:t>(</w:t>
      </w:r>
      <w:r w:rsidR="00BE250C" w:rsidRPr="00FE0736">
        <w:rPr>
          <w:i/>
          <w:color w:val="000000"/>
          <w:sz w:val="28"/>
          <w:szCs w:val="28"/>
          <w:u w:val="none"/>
        </w:rPr>
        <w:t>2</w:t>
      </w:r>
      <w:r w:rsidRPr="00FE0736">
        <w:rPr>
          <w:i/>
          <w:color w:val="000000"/>
          <w:sz w:val="28"/>
          <w:szCs w:val="28"/>
          <w:u w:val="none"/>
        </w:rPr>
        <w:t>) Disabled Students Program: accommodations for exams</w:t>
      </w:r>
      <w:r w:rsidR="00AB6635" w:rsidRPr="00FE0736">
        <w:rPr>
          <w:i/>
          <w:color w:val="000000"/>
          <w:sz w:val="28"/>
          <w:szCs w:val="28"/>
          <w:u w:val="none"/>
        </w:rPr>
        <w:t xml:space="preserve">.  </w:t>
      </w:r>
      <w:r w:rsidRPr="00FE0736">
        <w:rPr>
          <w:color w:val="000000"/>
          <w:sz w:val="28"/>
          <w:szCs w:val="28"/>
          <w:u w:val="none"/>
        </w:rPr>
        <w:t>Students with disabilities may request academic accommodations for exams online through the UCSB </w:t>
      </w:r>
      <w:r w:rsidRPr="00FE0736">
        <w:rPr>
          <w:b/>
          <w:bCs/>
          <w:color w:val="000000"/>
          <w:sz w:val="28"/>
          <w:szCs w:val="28"/>
          <w:u w:val="none"/>
        </w:rPr>
        <w:t>Disabled Students Program</w:t>
      </w:r>
      <w:r w:rsidRPr="00FE0736">
        <w:rPr>
          <w:color w:val="000000"/>
          <w:sz w:val="28"/>
          <w:szCs w:val="28"/>
          <w:u w:val="none"/>
        </w:rPr>
        <w:t> at </w:t>
      </w:r>
      <w:r w:rsidRPr="00FE0736">
        <w:rPr>
          <w:i/>
          <w:color w:val="0000FF"/>
          <w:sz w:val="28"/>
          <w:szCs w:val="28"/>
          <w:u w:val="none"/>
        </w:rPr>
        <w:t>http://dsp.sa.ucsb.edu/</w:t>
      </w:r>
      <w:r w:rsidRPr="00FE0736">
        <w:rPr>
          <w:color w:val="000000"/>
          <w:sz w:val="28"/>
          <w:szCs w:val="28"/>
          <w:u w:val="none"/>
        </w:rPr>
        <w:t>. Please make your requests for exam accommodations through the online system as early in the quarter as possible to ensure </w:t>
      </w:r>
      <w:r w:rsidRPr="00FE0736">
        <w:rPr>
          <w:bCs/>
          <w:color w:val="000000"/>
          <w:sz w:val="28"/>
          <w:szCs w:val="28"/>
          <w:u w:val="none"/>
        </w:rPr>
        <w:t>proper</w:t>
      </w:r>
      <w:r w:rsidRPr="00FE0736">
        <w:rPr>
          <w:b/>
          <w:bCs/>
          <w:color w:val="000000"/>
          <w:sz w:val="28"/>
          <w:szCs w:val="28"/>
          <w:u w:val="none"/>
        </w:rPr>
        <w:t> </w:t>
      </w:r>
      <w:r w:rsidRPr="00FE0736">
        <w:rPr>
          <w:color w:val="000000"/>
          <w:sz w:val="28"/>
          <w:szCs w:val="28"/>
          <w:u w:val="none"/>
        </w:rPr>
        <w:t>arrangement.</w:t>
      </w:r>
    </w:p>
    <w:p w:rsidR="00186321" w:rsidRPr="00FE0736" w:rsidRDefault="00A30364" w:rsidP="00FE0736">
      <w:pPr>
        <w:tabs>
          <w:tab w:val="left" w:pos="960"/>
        </w:tabs>
        <w:autoSpaceDE w:val="0"/>
        <w:autoSpaceDN w:val="0"/>
        <w:adjustRightInd w:val="0"/>
        <w:spacing w:after="240" w:line="240" w:lineRule="auto"/>
        <w:rPr>
          <w:color w:val="000000"/>
          <w:sz w:val="28"/>
          <w:szCs w:val="28"/>
          <w:u w:val="none"/>
        </w:rPr>
      </w:pPr>
      <w:r w:rsidRPr="00FE0736">
        <w:rPr>
          <w:bCs/>
          <w:i/>
          <w:color w:val="000000"/>
          <w:sz w:val="28"/>
          <w:szCs w:val="28"/>
          <w:u w:val="none"/>
        </w:rPr>
        <w:t>(</w:t>
      </w:r>
      <w:r w:rsidR="00BE250C" w:rsidRPr="00FE0736">
        <w:rPr>
          <w:bCs/>
          <w:i/>
          <w:color w:val="000000"/>
          <w:sz w:val="28"/>
          <w:szCs w:val="28"/>
          <w:u w:val="none"/>
        </w:rPr>
        <w:t>3</w:t>
      </w:r>
      <w:r w:rsidR="00AB6635" w:rsidRPr="00FE0736">
        <w:rPr>
          <w:bCs/>
          <w:i/>
          <w:color w:val="000000"/>
          <w:sz w:val="28"/>
          <w:szCs w:val="28"/>
          <w:u w:val="none"/>
        </w:rPr>
        <w:t>) Managing stress / Supporting distressed s</w:t>
      </w:r>
      <w:r w:rsidRPr="00FE0736">
        <w:rPr>
          <w:bCs/>
          <w:i/>
          <w:color w:val="000000"/>
          <w:sz w:val="28"/>
          <w:szCs w:val="28"/>
          <w:u w:val="none"/>
        </w:rPr>
        <w:t>tudents</w:t>
      </w:r>
      <w:r w:rsidR="00AB6635" w:rsidRPr="00FE0736">
        <w:rPr>
          <w:bCs/>
          <w:i/>
          <w:color w:val="000000"/>
          <w:sz w:val="28"/>
          <w:szCs w:val="28"/>
          <w:u w:val="none"/>
        </w:rPr>
        <w:t xml:space="preserve">.  </w:t>
      </w:r>
      <w:r w:rsidRPr="00FE0736">
        <w:rPr>
          <w:color w:val="000000"/>
          <w:sz w:val="28"/>
          <w:szCs w:val="28"/>
          <w:u w:val="none"/>
        </w:rPr>
        <w:t>Personal concerns such as stress, anxiety, relationships, depression, cultural differences, can interfere with your ability to succeed and thrive. For helpful resources, please contact UCSB </w:t>
      </w:r>
      <w:r w:rsidRPr="00FE0736">
        <w:rPr>
          <w:b/>
          <w:bCs/>
          <w:color w:val="000000"/>
          <w:sz w:val="28"/>
          <w:szCs w:val="28"/>
          <w:u w:val="none"/>
        </w:rPr>
        <w:t>Counseling &amp; Psychological Services (CAPS)</w:t>
      </w:r>
      <w:r w:rsidRPr="00FE0736">
        <w:rPr>
          <w:color w:val="000000"/>
          <w:sz w:val="28"/>
          <w:szCs w:val="28"/>
          <w:u w:val="none"/>
        </w:rPr>
        <w:t> at </w:t>
      </w:r>
      <w:r w:rsidRPr="00FE0736">
        <w:rPr>
          <w:color w:val="0000FF"/>
          <w:sz w:val="28"/>
          <w:szCs w:val="28"/>
          <w:u w:val="none"/>
        </w:rPr>
        <w:t>805-893-4411</w:t>
      </w:r>
      <w:r w:rsidRPr="00FE0736">
        <w:rPr>
          <w:color w:val="000000"/>
          <w:sz w:val="28"/>
          <w:szCs w:val="28"/>
          <w:u w:val="none"/>
        </w:rPr>
        <w:t> or visit </w:t>
      </w:r>
      <w:hyperlink r:id="rId30" w:history="1">
        <w:r w:rsidR="00186321" w:rsidRPr="00FE0736">
          <w:rPr>
            <w:rStyle w:val="Hyperlink"/>
            <w:i/>
            <w:sz w:val="28"/>
            <w:szCs w:val="28"/>
            <w:u w:val="none"/>
          </w:rPr>
          <w:t>http://counseling.sa.ucsb.edu/</w:t>
        </w:r>
      </w:hyperlink>
      <w:r w:rsidR="000A2569" w:rsidRPr="00FE0736">
        <w:rPr>
          <w:i/>
          <w:color w:val="000000"/>
          <w:sz w:val="28"/>
          <w:szCs w:val="28"/>
          <w:u w:val="none"/>
        </w:rPr>
        <w:t> </w:t>
      </w:r>
    </w:p>
    <w:p w:rsidR="00A30364" w:rsidRPr="00FE0736" w:rsidRDefault="00A30364" w:rsidP="00FE0736">
      <w:pPr>
        <w:tabs>
          <w:tab w:val="left" w:pos="960"/>
        </w:tabs>
        <w:autoSpaceDE w:val="0"/>
        <w:autoSpaceDN w:val="0"/>
        <w:adjustRightInd w:val="0"/>
        <w:spacing w:after="240" w:line="240" w:lineRule="auto"/>
        <w:rPr>
          <w:color w:val="000000"/>
          <w:sz w:val="28"/>
          <w:szCs w:val="28"/>
          <w:u w:val="none"/>
        </w:rPr>
      </w:pPr>
      <w:r w:rsidRPr="00FE0736">
        <w:rPr>
          <w:bCs/>
          <w:i/>
          <w:color w:val="000000"/>
          <w:sz w:val="28"/>
          <w:szCs w:val="28"/>
          <w:u w:val="none"/>
        </w:rPr>
        <w:t>(</w:t>
      </w:r>
      <w:r w:rsidR="00BE250C" w:rsidRPr="00FE0736">
        <w:rPr>
          <w:bCs/>
          <w:i/>
          <w:color w:val="000000"/>
          <w:sz w:val="28"/>
          <w:szCs w:val="28"/>
          <w:u w:val="none"/>
        </w:rPr>
        <w:t>4</w:t>
      </w:r>
      <w:r w:rsidRPr="00FE0736">
        <w:rPr>
          <w:bCs/>
          <w:i/>
          <w:color w:val="000000"/>
          <w:sz w:val="28"/>
          <w:szCs w:val="28"/>
          <w:u w:val="none"/>
        </w:rPr>
        <w:t>) Responsible scholarship</w:t>
      </w:r>
      <w:r w:rsidR="00AB6635" w:rsidRPr="00FE0736">
        <w:rPr>
          <w:bCs/>
          <w:i/>
          <w:color w:val="000000"/>
          <w:sz w:val="28"/>
          <w:szCs w:val="28"/>
          <w:u w:val="none"/>
        </w:rPr>
        <w:t xml:space="preserve">.  </w:t>
      </w:r>
      <w:r w:rsidRPr="00FE0736">
        <w:rPr>
          <w:color w:val="000000"/>
          <w:sz w:val="28"/>
          <w:szCs w:val="28"/>
          <w:u w:val="none"/>
        </w:rPr>
        <w:t>Honesty and integrity in all academic work is essential for a valuable educational experience.  </w:t>
      </w:r>
      <w:r w:rsidRPr="00FE0736">
        <w:rPr>
          <w:b/>
          <w:bCs/>
          <w:color w:val="000000"/>
          <w:sz w:val="28"/>
          <w:szCs w:val="28"/>
          <w:u w:val="none"/>
        </w:rPr>
        <w:t>The Office of Judicial Affairs</w:t>
      </w:r>
      <w:r w:rsidRPr="00FE0736">
        <w:rPr>
          <w:color w:val="000000"/>
          <w:sz w:val="28"/>
          <w:szCs w:val="28"/>
          <w:u w:val="none"/>
        </w:rPr>
        <w:t xml:space="preserve"> has policies, tips, and resources for proper citation use, recognizing actions considered to be cheating or other forms </w:t>
      </w:r>
      <w:r w:rsidR="009F17B1" w:rsidRPr="00FE0736">
        <w:rPr>
          <w:color w:val="000000"/>
          <w:sz w:val="28"/>
          <w:szCs w:val="28"/>
          <w:u w:val="none"/>
        </w:rPr>
        <w:t>of academic theft, and students</w:t>
      </w:r>
      <w:r w:rsidR="00A82B72" w:rsidRPr="00FE0736">
        <w:rPr>
          <w:color w:val="000000"/>
          <w:sz w:val="28"/>
          <w:szCs w:val="28"/>
          <w:u w:val="none"/>
        </w:rPr>
        <w:t>’</w:t>
      </w:r>
      <w:r w:rsidRPr="00FE0736">
        <w:rPr>
          <w:color w:val="000000"/>
          <w:sz w:val="28"/>
          <w:szCs w:val="28"/>
          <w:u w:val="none"/>
        </w:rPr>
        <w:t xml:space="preserve"> responsibilit</w:t>
      </w:r>
      <w:r w:rsidR="00186321" w:rsidRPr="00FE0736">
        <w:rPr>
          <w:color w:val="000000"/>
          <w:sz w:val="28"/>
          <w:szCs w:val="28"/>
          <w:u w:val="none"/>
        </w:rPr>
        <w:t>ies, available on their</w:t>
      </w:r>
      <w:r w:rsidR="00BE250C" w:rsidRPr="00FE0736">
        <w:rPr>
          <w:color w:val="000000"/>
          <w:sz w:val="28"/>
          <w:szCs w:val="28"/>
          <w:u w:val="none"/>
        </w:rPr>
        <w:t xml:space="preserve"> </w:t>
      </w:r>
      <w:r w:rsidR="00186321" w:rsidRPr="00FE0736">
        <w:rPr>
          <w:color w:val="000000"/>
          <w:sz w:val="28"/>
          <w:szCs w:val="28"/>
          <w:u w:val="none"/>
        </w:rPr>
        <w:t>website</w:t>
      </w:r>
      <w:r w:rsidRPr="00FE0736">
        <w:rPr>
          <w:color w:val="000000"/>
          <w:sz w:val="28"/>
          <w:szCs w:val="28"/>
          <w:u w:val="none"/>
        </w:rPr>
        <w:t>: </w:t>
      </w:r>
      <w:r w:rsidRPr="00FE0736">
        <w:rPr>
          <w:i/>
          <w:color w:val="0000FF"/>
          <w:sz w:val="28"/>
          <w:szCs w:val="28"/>
          <w:u w:val="none"/>
        </w:rPr>
        <w:t>http://judicialaffairs.sa.ucsb.edu</w:t>
      </w:r>
      <w:r w:rsidRPr="00FE0736">
        <w:rPr>
          <w:color w:val="000000"/>
          <w:sz w:val="28"/>
          <w:szCs w:val="28"/>
          <w:u w:val="none"/>
        </w:rPr>
        <w:t>.  Students are responsible for educating themselves on the policies and to abide by them.</w:t>
      </w:r>
    </w:p>
    <w:p w:rsidR="00A460DB" w:rsidRPr="00FE0736" w:rsidRDefault="00A30364" w:rsidP="00FE0736">
      <w:pPr>
        <w:tabs>
          <w:tab w:val="left" w:pos="960"/>
        </w:tabs>
        <w:autoSpaceDE w:val="0"/>
        <w:autoSpaceDN w:val="0"/>
        <w:adjustRightInd w:val="0"/>
        <w:spacing w:after="240" w:line="240" w:lineRule="auto"/>
        <w:rPr>
          <w:color w:val="000000"/>
          <w:sz w:val="28"/>
          <w:szCs w:val="28"/>
          <w:u w:val="none"/>
        </w:rPr>
      </w:pPr>
      <w:r w:rsidRPr="00FE0736">
        <w:rPr>
          <w:i/>
          <w:color w:val="000000"/>
          <w:sz w:val="28"/>
          <w:szCs w:val="28"/>
          <w:u w:val="none"/>
        </w:rPr>
        <w:t>(</w:t>
      </w:r>
      <w:r w:rsidR="00BE250C" w:rsidRPr="00FE0736">
        <w:rPr>
          <w:i/>
          <w:color w:val="000000"/>
          <w:sz w:val="28"/>
          <w:szCs w:val="28"/>
          <w:u w:val="none"/>
        </w:rPr>
        <w:t>5</w:t>
      </w:r>
      <w:r w:rsidRPr="00FE0736">
        <w:rPr>
          <w:i/>
          <w:color w:val="000000"/>
          <w:sz w:val="28"/>
          <w:szCs w:val="28"/>
          <w:u w:val="none"/>
        </w:rPr>
        <w:t>) Academic support</w:t>
      </w:r>
      <w:r w:rsidR="00AB6635" w:rsidRPr="00FE0736">
        <w:rPr>
          <w:i/>
          <w:color w:val="000000"/>
          <w:sz w:val="28"/>
          <w:szCs w:val="28"/>
          <w:u w:val="none"/>
        </w:rPr>
        <w:t xml:space="preserve">.  </w:t>
      </w:r>
      <w:r w:rsidRPr="00FE0736">
        <w:rPr>
          <w:color w:val="000000"/>
          <w:sz w:val="28"/>
          <w:szCs w:val="28"/>
          <w:u w:val="none"/>
        </w:rPr>
        <w:t>For general</w:t>
      </w:r>
      <w:r w:rsidRPr="00FE0736">
        <w:rPr>
          <w:b/>
          <w:bCs/>
          <w:color w:val="000000"/>
          <w:sz w:val="28"/>
          <w:szCs w:val="28"/>
          <w:u w:val="none"/>
        </w:rPr>
        <w:t> academic support</w:t>
      </w:r>
      <w:r w:rsidRPr="00FE0736">
        <w:rPr>
          <w:color w:val="000000"/>
          <w:sz w:val="28"/>
          <w:szCs w:val="28"/>
          <w:u w:val="none"/>
        </w:rPr>
        <w:t xml:space="preserve"> visit </w:t>
      </w:r>
      <w:r w:rsidRPr="00FE0736">
        <w:rPr>
          <w:b/>
          <w:bCs/>
          <w:color w:val="000000"/>
          <w:sz w:val="28"/>
          <w:szCs w:val="28"/>
          <w:u w:val="none"/>
        </w:rPr>
        <w:t>Campus Learning Assistance Services (CLAS) </w:t>
      </w:r>
      <w:r w:rsidRPr="00FE0736">
        <w:rPr>
          <w:color w:val="000000"/>
          <w:sz w:val="28"/>
          <w:szCs w:val="28"/>
          <w:u w:val="none"/>
        </w:rPr>
        <w:t>early and often. CLAS offers instructional groups, drop-in tutoring, writing and ESL services, skills workshops and one-on-one consultations. CLAS is located on the third floor of the Student Resource Building, or visit </w:t>
      </w:r>
      <w:r w:rsidRPr="00FE0736">
        <w:rPr>
          <w:i/>
          <w:color w:val="0000FF"/>
          <w:sz w:val="28"/>
          <w:szCs w:val="28"/>
          <w:u w:val="none"/>
        </w:rPr>
        <w:t>http://clas.sa.ucsb.edu</w:t>
      </w:r>
      <w:r w:rsidRPr="00FE0736">
        <w:rPr>
          <w:color w:val="000000"/>
          <w:sz w:val="28"/>
          <w:szCs w:val="28"/>
          <w:u w:val="none"/>
        </w:rPr>
        <w:t xml:space="preserve"> </w:t>
      </w:r>
    </w:p>
    <w:p w:rsidR="005B6637" w:rsidRDefault="00BE250C" w:rsidP="00FE0736">
      <w:pPr>
        <w:pStyle w:val="PlainText"/>
        <w:widowControl w:val="0"/>
        <w:tabs>
          <w:tab w:val="left" w:pos="1170"/>
          <w:tab w:val="left" w:pos="1710"/>
        </w:tabs>
        <w:spacing w:after="240"/>
        <w:jc w:val="center"/>
        <w:rPr>
          <w:rFonts w:ascii="Times New Roman" w:hAnsi="Times New Roman"/>
          <w:b/>
          <w:sz w:val="28"/>
          <w:szCs w:val="28"/>
        </w:rPr>
      </w:pPr>
      <w:r w:rsidRPr="00FE0736">
        <w:rPr>
          <w:rFonts w:ascii="Times New Roman" w:hAnsi="Times New Roman"/>
          <w:b/>
          <w:sz w:val="28"/>
          <w:szCs w:val="28"/>
        </w:rPr>
        <w:br/>
      </w:r>
    </w:p>
    <w:p w:rsidR="005B6637" w:rsidRDefault="005B6637" w:rsidP="00FE0736">
      <w:pPr>
        <w:pStyle w:val="PlainText"/>
        <w:widowControl w:val="0"/>
        <w:tabs>
          <w:tab w:val="left" w:pos="1170"/>
          <w:tab w:val="left" w:pos="1710"/>
        </w:tabs>
        <w:spacing w:after="240"/>
        <w:jc w:val="center"/>
        <w:rPr>
          <w:rFonts w:ascii="Times New Roman" w:hAnsi="Times New Roman"/>
          <w:b/>
          <w:sz w:val="28"/>
          <w:szCs w:val="28"/>
        </w:rPr>
      </w:pPr>
    </w:p>
    <w:p w:rsidR="005B6637" w:rsidRDefault="005B6637" w:rsidP="00FE0736">
      <w:pPr>
        <w:pStyle w:val="PlainText"/>
        <w:widowControl w:val="0"/>
        <w:tabs>
          <w:tab w:val="left" w:pos="1170"/>
          <w:tab w:val="left" w:pos="1710"/>
        </w:tabs>
        <w:spacing w:after="240"/>
        <w:jc w:val="center"/>
        <w:rPr>
          <w:rFonts w:ascii="Times New Roman" w:hAnsi="Times New Roman"/>
          <w:b/>
          <w:sz w:val="28"/>
          <w:szCs w:val="28"/>
        </w:rPr>
      </w:pPr>
    </w:p>
    <w:p w:rsidR="001F7C65" w:rsidRPr="00FE0736" w:rsidRDefault="001F7C65" w:rsidP="00FE0736">
      <w:pPr>
        <w:pStyle w:val="PlainText"/>
        <w:widowControl w:val="0"/>
        <w:tabs>
          <w:tab w:val="left" w:pos="1170"/>
          <w:tab w:val="left" w:pos="1710"/>
        </w:tabs>
        <w:spacing w:after="240"/>
        <w:jc w:val="center"/>
        <w:rPr>
          <w:rFonts w:ascii="Times New Roman" w:hAnsi="Times New Roman"/>
          <w:b/>
          <w:sz w:val="28"/>
          <w:szCs w:val="28"/>
        </w:rPr>
      </w:pPr>
      <w:r w:rsidRPr="00FE0736">
        <w:rPr>
          <w:rFonts w:ascii="Times New Roman" w:hAnsi="Times New Roman"/>
          <w:b/>
          <w:sz w:val="28"/>
          <w:szCs w:val="28"/>
        </w:rPr>
        <w:lastRenderedPageBreak/>
        <w:t xml:space="preserve">Five Rules for Best Participation [this section was written by </w:t>
      </w:r>
      <w:r w:rsidR="00BE250C" w:rsidRPr="00FE0736">
        <w:rPr>
          <w:rFonts w:ascii="Times New Roman" w:hAnsi="Times New Roman"/>
          <w:b/>
          <w:sz w:val="28"/>
          <w:szCs w:val="28"/>
        </w:rPr>
        <w:t xml:space="preserve">TA </w:t>
      </w:r>
      <w:r w:rsidRPr="00FE0736">
        <w:rPr>
          <w:rFonts w:ascii="Times New Roman" w:hAnsi="Times New Roman"/>
          <w:b/>
          <w:sz w:val="28"/>
          <w:szCs w:val="28"/>
        </w:rPr>
        <w:t>Zack King, UCSB scholar-activist]</w:t>
      </w:r>
    </w:p>
    <w:p w:rsidR="001F7C65" w:rsidRPr="00FE0736" w:rsidRDefault="001F7C65" w:rsidP="00FE0736">
      <w:pPr>
        <w:pStyle w:val="BodyA"/>
        <w:spacing w:after="240" w:line="240" w:lineRule="auto"/>
        <w:rPr>
          <w:rFonts w:ascii="Times New Roman" w:hAnsi="Times New Roman" w:cs="Times New Roman"/>
          <w:sz w:val="28"/>
          <w:szCs w:val="28"/>
        </w:rPr>
      </w:pPr>
      <w:r w:rsidRPr="00FE0736">
        <w:rPr>
          <w:rFonts w:ascii="Times New Roman" w:hAnsi="Times New Roman" w:cs="Times New Roman"/>
          <w:b/>
          <w:bCs/>
          <w:sz w:val="28"/>
          <w:szCs w:val="28"/>
        </w:rPr>
        <w:t xml:space="preserve">“1. Think critically and work hard. </w:t>
      </w:r>
      <w:r w:rsidRPr="00FE0736">
        <w:rPr>
          <w:rFonts w:ascii="Times New Roman" w:hAnsi="Times New Roman" w:cs="Times New Roman"/>
          <w:sz w:val="28"/>
          <w:szCs w:val="28"/>
          <w:lang w:val="de-DE"/>
        </w:rPr>
        <w:t xml:space="preserve"> We</w:t>
      </w:r>
      <w:r w:rsidRPr="00FE0736">
        <w:rPr>
          <w:rFonts w:ascii="Times New Roman" w:hAnsi="Times New Roman" w:cs="Times New Roman"/>
          <w:sz w:val="28"/>
          <w:szCs w:val="28"/>
        </w:rPr>
        <w:t>’re confronting dire problems faced by humanity.  Your critical thinking needs to be turned on – ask questions, be curious, do outside research, question all authority.</w:t>
      </w:r>
    </w:p>
    <w:p w:rsidR="001F7C65" w:rsidRPr="00FE0736" w:rsidRDefault="001F7C65" w:rsidP="00FE0736">
      <w:pPr>
        <w:pStyle w:val="BodyA"/>
        <w:spacing w:after="240" w:line="240" w:lineRule="auto"/>
        <w:rPr>
          <w:rFonts w:ascii="Times New Roman" w:hAnsi="Times New Roman" w:cs="Times New Roman"/>
          <w:sz w:val="28"/>
          <w:szCs w:val="28"/>
        </w:rPr>
      </w:pPr>
      <w:r w:rsidRPr="00FE0736">
        <w:rPr>
          <w:rFonts w:ascii="Times New Roman" w:hAnsi="Times New Roman" w:cs="Times New Roman"/>
          <w:b/>
          <w:bCs/>
          <w:sz w:val="28"/>
          <w:szCs w:val="28"/>
        </w:rPr>
        <w:t xml:space="preserve">2.  Don’t just do the reading.  Engage with it. </w:t>
      </w:r>
      <w:r w:rsidRPr="00FE0736">
        <w:rPr>
          <w:rFonts w:ascii="Times New Roman" w:hAnsi="Times New Roman" w:cs="Times New Roman"/>
          <w:sz w:val="28"/>
          <w:szCs w:val="28"/>
        </w:rPr>
        <w:t xml:space="preserve"> Read it, question it, think about it, write on it, talk to your friends and family about it, take it out to dinner, dream about it, whatever you need to do.  It’s an important part of these ten weeks and it matters.</w:t>
      </w:r>
    </w:p>
    <w:p w:rsidR="001F7C65" w:rsidRPr="00FE0736" w:rsidRDefault="001F7C65" w:rsidP="00FE0736">
      <w:pPr>
        <w:pStyle w:val="BodyA"/>
        <w:spacing w:after="240" w:line="240" w:lineRule="auto"/>
        <w:rPr>
          <w:rFonts w:ascii="Times New Roman" w:hAnsi="Times New Roman" w:cs="Times New Roman"/>
          <w:sz w:val="28"/>
          <w:szCs w:val="28"/>
        </w:rPr>
      </w:pPr>
      <w:r w:rsidRPr="00FE0736">
        <w:rPr>
          <w:rFonts w:ascii="Times New Roman" w:hAnsi="Times New Roman" w:cs="Times New Roman"/>
          <w:b/>
          <w:bCs/>
          <w:sz w:val="28"/>
          <w:szCs w:val="28"/>
          <w:lang w:val="de-DE"/>
        </w:rPr>
        <w:t>3.  We</w:t>
      </w:r>
      <w:r w:rsidRPr="00FE0736">
        <w:rPr>
          <w:rFonts w:ascii="Times New Roman" w:hAnsi="Times New Roman" w:cs="Times New Roman"/>
          <w:b/>
          <w:bCs/>
          <w:sz w:val="28"/>
          <w:szCs w:val="28"/>
        </w:rPr>
        <w:t xml:space="preserve">’re a community. </w:t>
      </w:r>
      <w:r w:rsidRPr="00FE0736">
        <w:rPr>
          <w:rFonts w:ascii="Times New Roman" w:hAnsi="Times New Roman" w:cs="Times New Roman"/>
          <w:sz w:val="28"/>
          <w:szCs w:val="28"/>
        </w:rPr>
        <w:t xml:space="preserve"> Be as polite, open-minded, friendly and understanding as you can be.  Don’t do anyone’s work for </w:t>
      </w:r>
      <w:r w:rsidR="00392C54" w:rsidRPr="00FE0736">
        <w:rPr>
          <w:rFonts w:ascii="Times New Roman" w:hAnsi="Times New Roman" w:cs="Times New Roman"/>
          <w:sz w:val="28"/>
          <w:szCs w:val="28"/>
        </w:rPr>
        <w:t>them but</w:t>
      </w:r>
      <w:r w:rsidRPr="00FE0736">
        <w:rPr>
          <w:rFonts w:ascii="Times New Roman" w:hAnsi="Times New Roman" w:cs="Times New Roman"/>
          <w:sz w:val="28"/>
          <w:szCs w:val="28"/>
        </w:rPr>
        <w:t xml:space="preserve"> do help them figure out how to do it themselves.  Try to make some friends.</w:t>
      </w:r>
    </w:p>
    <w:p w:rsidR="001F7C65" w:rsidRPr="00FE0736" w:rsidRDefault="001F7C65" w:rsidP="00FE0736">
      <w:pPr>
        <w:pStyle w:val="BodyA"/>
        <w:spacing w:after="240" w:line="240" w:lineRule="auto"/>
        <w:rPr>
          <w:rFonts w:ascii="Times New Roman" w:hAnsi="Times New Roman" w:cs="Times New Roman"/>
          <w:sz w:val="28"/>
          <w:szCs w:val="28"/>
        </w:rPr>
      </w:pPr>
      <w:r w:rsidRPr="00FE0736">
        <w:rPr>
          <w:rFonts w:ascii="Times New Roman" w:hAnsi="Times New Roman" w:cs="Times New Roman"/>
          <w:b/>
          <w:bCs/>
          <w:sz w:val="28"/>
          <w:szCs w:val="28"/>
        </w:rPr>
        <w:t xml:space="preserve">4.  Everybody talks and everybody listens. </w:t>
      </w:r>
      <w:r w:rsidRPr="00FE0736">
        <w:rPr>
          <w:rFonts w:ascii="Times New Roman" w:hAnsi="Times New Roman" w:cs="Times New Roman"/>
          <w:sz w:val="28"/>
          <w:szCs w:val="28"/>
        </w:rPr>
        <w:t xml:space="preserve"> One of the most important skills you’ll learn in college is engaging, out loud, with other people whom you may not know, on the most important issues we as a species face.  You need to learn these skills to change the world.  There’s something in activist circles called “step up, step back.”  The step back part means, if you’ve </w:t>
      </w:r>
      <w:r w:rsidR="001C6E66" w:rsidRPr="00FE0736">
        <w:rPr>
          <w:rFonts w:ascii="Times New Roman" w:hAnsi="Times New Roman" w:cs="Times New Roman"/>
          <w:sz w:val="28"/>
          <w:szCs w:val="28"/>
        </w:rPr>
        <w:t xml:space="preserve">already </w:t>
      </w:r>
      <w:r w:rsidRPr="00FE0736">
        <w:rPr>
          <w:rFonts w:ascii="Times New Roman" w:hAnsi="Times New Roman" w:cs="Times New Roman"/>
          <w:sz w:val="28"/>
          <w:szCs w:val="28"/>
        </w:rPr>
        <w:t>had the chance to speak</w:t>
      </w:r>
      <w:r w:rsidR="001C6E66" w:rsidRPr="00FE0736">
        <w:rPr>
          <w:rFonts w:ascii="Times New Roman" w:hAnsi="Times New Roman" w:cs="Times New Roman"/>
          <w:sz w:val="28"/>
          <w:szCs w:val="28"/>
        </w:rPr>
        <w:t xml:space="preserve"> in class that day</w:t>
      </w:r>
      <w:r w:rsidRPr="00FE0736">
        <w:rPr>
          <w:rFonts w:ascii="Times New Roman" w:hAnsi="Times New Roman" w:cs="Times New Roman"/>
          <w:sz w:val="28"/>
          <w:szCs w:val="28"/>
        </w:rPr>
        <w:t>, you make an effort to drop back, listen, and encourage others to speak</w:t>
      </w:r>
      <w:r w:rsidR="001C6E66" w:rsidRPr="00FE0736">
        <w:rPr>
          <w:rFonts w:ascii="Times New Roman" w:hAnsi="Times New Roman" w:cs="Times New Roman"/>
          <w:sz w:val="28"/>
          <w:szCs w:val="28"/>
        </w:rPr>
        <w:t xml:space="preserve"> (so, if you have spoken don’t raise your hand again until that option is offered is how we will operationalize this)</w:t>
      </w:r>
      <w:r w:rsidRPr="00FE0736">
        <w:rPr>
          <w:rFonts w:ascii="Times New Roman" w:hAnsi="Times New Roman" w:cs="Times New Roman"/>
          <w:sz w:val="28"/>
          <w:szCs w:val="28"/>
        </w:rPr>
        <w:t xml:space="preserve">.  Step up means, if </w:t>
      </w:r>
      <w:r w:rsidR="00BE250C" w:rsidRPr="00FE0736">
        <w:rPr>
          <w:rFonts w:ascii="Times New Roman" w:hAnsi="Times New Roman" w:cs="Times New Roman"/>
          <w:sz w:val="28"/>
          <w:szCs w:val="28"/>
        </w:rPr>
        <w:t xml:space="preserve">it’s a challenge to speak in class or </w:t>
      </w:r>
      <w:r w:rsidRPr="00FE0736">
        <w:rPr>
          <w:rFonts w:ascii="Times New Roman" w:hAnsi="Times New Roman" w:cs="Times New Roman"/>
          <w:sz w:val="28"/>
          <w:szCs w:val="28"/>
        </w:rPr>
        <w:t>you’re having trouble engaging, you push yourself to speak up and engage.</w:t>
      </w:r>
    </w:p>
    <w:p w:rsidR="001F7C65" w:rsidRPr="00FE0736" w:rsidRDefault="001F7C65" w:rsidP="00FE0736">
      <w:pPr>
        <w:pStyle w:val="BodyA"/>
        <w:spacing w:after="240" w:line="240" w:lineRule="auto"/>
        <w:rPr>
          <w:rFonts w:ascii="Times New Roman" w:hAnsi="Times New Roman" w:cs="Times New Roman"/>
          <w:sz w:val="28"/>
          <w:szCs w:val="28"/>
        </w:rPr>
      </w:pPr>
      <w:r w:rsidRPr="00FE0736">
        <w:rPr>
          <w:rFonts w:ascii="Times New Roman" w:hAnsi="Times New Roman" w:cs="Times New Roman"/>
          <w:b/>
          <w:bCs/>
          <w:sz w:val="28"/>
          <w:szCs w:val="28"/>
        </w:rPr>
        <w:t>5.  If we’re going to make the most of our time together, you’ll need to be actively engaged in class.</w:t>
      </w:r>
      <w:r w:rsidRPr="00FE0736">
        <w:rPr>
          <w:rFonts w:ascii="Times New Roman" w:hAnsi="Times New Roman" w:cs="Times New Roman"/>
          <w:sz w:val="28"/>
          <w:szCs w:val="28"/>
        </w:rPr>
        <w:t xml:space="preserve">  This means that I’d like you to sit toward the front if there is any room.  It also means you need to be taking care of yourself - get enough sleep, get enough to eat and drink.  Stay healthy.  If you’re gonna fall asleep, you’re better off staying home and catching up later.”</w:t>
      </w:r>
    </w:p>
    <w:p w:rsidR="001F7C65" w:rsidRPr="00FE0736" w:rsidRDefault="001F7C65" w:rsidP="00FE0736">
      <w:pPr>
        <w:pStyle w:val="BodyA"/>
        <w:spacing w:after="240" w:line="240" w:lineRule="auto"/>
        <w:rPr>
          <w:rFonts w:ascii="Times New Roman" w:hAnsi="Times New Roman" w:cs="Times New Roman"/>
          <w:sz w:val="28"/>
          <w:szCs w:val="28"/>
        </w:rPr>
      </w:pPr>
      <w:r w:rsidRPr="00FE0736">
        <w:rPr>
          <w:rFonts w:ascii="Times New Roman" w:hAnsi="Times New Roman" w:cs="Times New Roman"/>
          <w:sz w:val="28"/>
          <w:szCs w:val="28"/>
        </w:rPr>
        <w:t xml:space="preserve">[John:  it’s actually ok </w:t>
      </w:r>
      <w:r w:rsidR="00C16BE3" w:rsidRPr="00FE0736">
        <w:rPr>
          <w:rFonts w:ascii="Times New Roman" w:hAnsi="Times New Roman" w:cs="Times New Roman"/>
          <w:sz w:val="28"/>
          <w:szCs w:val="28"/>
        </w:rPr>
        <w:t xml:space="preserve">with me </w:t>
      </w:r>
      <w:r w:rsidRPr="00FE0736">
        <w:rPr>
          <w:rFonts w:ascii="Times New Roman" w:hAnsi="Times New Roman" w:cs="Times New Roman"/>
          <w:sz w:val="28"/>
          <w:szCs w:val="28"/>
        </w:rPr>
        <w:t>to sleep in class if you have to</w:t>
      </w:r>
      <w:r w:rsidR="00C16BE3" w:rsidRPr="00FE0736">
        <w:rPr>
          <w:rFonts w:ascii="Times New Roman" w:hAnsi="Times New Roman" w:cs="Times New Roman"/>
          <w:sz w:val="28"/>
          <w:szCs w:val="28"/>
        </w:rPr>
        <w:t xml:space="preserve"> (just don’t let Zack see you)</w:t>
      </w:r>
      <w:r w:rsidRPr="00FE0736">
        <w:rPr>
          <w:rFonts w:ascii="Times New Roman" w:hAnsi="Times New Roman" w:cs="Times New Roman"/>
          <w:sz w:val="28"/>
          <w:szCs w:val="28"/>
        </w:rPr>
        <w:t>, and I would advise you never to skip class to finish a paper – it’s better to finish it after attending class that day.]</w:t>
      </w:r>
    </w:p>
    <w:p w:rsidR="00A30364" w:rsidRPr="00FE0736" w:rsidRDefault="00A30364" w:rsidP="00FE0736">
      <w:pPr>
        <w:pStyle w:val="SH"/>
        <w:spacing w:before="0"/>
        <w:rPr>
          <w:sz w:val="28"/>
          <w:szCs w:val="28"/>
        </w:rPr>
      </w:pPr>
      <w:r w:rsidRPr="00FE0736">
        <w:rPr>
          <w:sz w:val="28"/>
          <w:szCs w:val="28"/>
        </w:rPr>
        <w:t>Course Requirements</w:t>
      </w:r>
    </w:p>
    <w:p w:rsidR="00A30364" w:rsidRPr="00FE0736" w:rsidRDefault="00A30364" w:rsidP="00FE0736">
      <w:pPr>
        <w:pStyle w:val="P1"/>
        <w:spacing w:before="0" w:after="240"/>
        <w:rPr>
          <w:sz w:val="28"/>
          <w:szCs w:val="28"/>
        </w:rPr>
      </w:pPr>
      <w:r w:rsidRPr="00FE0736">
        <w:rPr>
          <w:b/>
          <w:sz w:val="28"/>
          <w:szCs w:val="28"/>
        </w:rPr>
        <w:t xml:space="preserve">Policy on Plagiarism </w:t>
      </w:r>
      <w:r w:rsidRPr="00FE0736">
        <w:rPr>
          <w:sz w:val="28"/>
          <w:szCs w:val="28"/>
        </w:rPr>
        <w:t xml:space="preserve">(we agree with the following quote from the syllabus of Dr. LeeAnn G. Kryder, for Writing 109AC).  </w:t>
      </w:r>
      <w:r w:rsidR="00A82B72" w:rsidRPr="00FE0736">
        <w:rPr>
          <w:sz w:val="28"/>
          <w:szCs w:val="28"/>
        </w:rPr>
        <w:t>“</w:t>
      </w:r>
      <w:r w:rsidRPr="00FE0736">
        <w:rPr>
          <w:sz w:val="28"/>
          <w:szCs w:val="28"/>
        </w:rPr>
        <w:t xml:space="preserve">Plagiarism is stealing.  It is the </w:t>
      </w:r>
      <w:r w:rsidRPr="00FE0736">
        <w:rPr>
          <w:sz w:val="28"/>
          <w:szCs w:val="28"/>
        </w:rPr>
        <w:lastRenderedPageBreak/>
        <w:t>copying of a part, or the whole, of another person</w:t>
      </w:r>
      <w:r w:rsidR="00A82B72" w:rsidRPr="00FE0736">
        <w:rPr>
          <w:sz w:val="28"/>
          <w:szCs w:val="28"/>
        </w:rPr>
        <w:t>’</w:t>
      </w:r>
      <w:r w:rsidRPr="00FE0736">
        <w:rPr>
          <w:sz w:val="28"/>
          <w:szCs w:val="28"/>
        </w:rPr>
        <w:t>s work while promoting the text as if you created it.  Avoid plagiarism by acknowledging the author or source of that idea or text.  Plagiarism may jeopardize a student</w:t>
      </w:r>
      <w:r w:rsidR="00A82B72" w:rsidRPr="00FE0736">
        <w:rPr>
          <w:sz w:val="28"/>
          <w:szCs w:val="28"/>
        </w:rPr>
        <w:t>’</w:t>
      </w:r>
      <w:r w:rsidRPr="00FE0736">
        <w:rPr>
          <w:sz w:val="28"/>
          <w:szCs w:val="28"/>
        </w:rPr>
        <w:t>s entire career.</w:t>
      </w:r>
      <w:r w:rsidR="00A82B72" w:rsidRPr="00FE0736">
        <w:rPr>
          <w:sz w:val="28"/>
          <w:szCs w:val="28"/>
        </w:rPr>
        <w:t>”</w:t>
      </w:r>
      <w:r w:rsidRPr="00FE0736">
        <w:rPr>
          <w:sz w:val="28"/>
          <w:szCs w:val="28"/>
        </w:rPr>
        <w:t xml:space="preserve">  If we detect plagiarism on any assignment (be aware that internet plagiarism is among the easiest to detect), </w:t>
      </w:r>
      <w:r w:rsidR="00186321" w:rsidRPr="00FE0736">
        <w:rPr>
          <w:sz w:val="28"/>
          <w:szCs w:val="28"/>
        </w:rPr>
        <w:t>neither you nor we will</w:t>
      </w:r>
      <w:r w:rsidRPr="00FE0736">
        <w:rPr>
          <w:sz w:val="28"/>
          <w:szCs w:val="28"/>
        </w:rPr>
        <w:t xml:space="preserve"> be happy because you will receive an F for the assignment, and quite possibly for the course, as well as face potential disciplinary action from the University.</w:t>
      </w:r>
    </w:p>
    <w:p w:rsidR="00A30364" w:rsidRPr="00FE0736" w:rsidRDefault="001C6E66" w:rsidP="00FE0736">
      <w:pPr>
        <w:pStyle w:val="P1"/>
        <w:widowControl w:val="0"/>
        <w:spacing w:before="0" w:after="240"/>
        <w:ind w:firstLine="0"/>
        <w:rPr>
          <w:rStyle w:val="Style1"/>
          <w:b/>
          <w:i w:val="0"/>
          <w:sz w:val="28"/>
          <w:szCs w:val="28"/>
        </w:rPr>
      </w:pPr>
      <w:r w:rsidRPr="00FE0736">
        <w:rPr>
          <w:rStyle w:val="Style1"/>
          <w:b/>
          <w:sz w:val="28"/>
          <w:szCs w:val="28"/>
        </w:rPr>
        <w:br/>
      </w:r>
      <w:r w:rsidR="00A30364" w:rsidRPr="00FE0736">
        <w:rPr>
          <w:rStyle w:val="Style1"/>
          <w:b/>
          <w:sz w:val="28"/>
          <w:szCs w:val="28"/>
        </w:rPr>
        <w:t>Attendance and Participation</w:t>
      </w:r>
    </w:p>
    <w:p w:rsidR="00A30364" w:rsidRPr="00FE0736" w:rsidRDefault="00A30364" w:rsidP="00FE0736">
      <w:pPr>
        <w:pStyle w:val="P1"/>
        <w:spacing w:before="0" w:after="240"/>
        <w:rPr>
          <w:sz w:val="28"/>
          <w:szCs w:val="28"/>
        </w:rPr>
      </w:pPr>
      <w:r w:rsidRPr="00FE0736">
        <w:rPr>
          <w:rStyle w:val="Style1"/>
          <w:sz w:val="28"/>
          <w:szCs w:val="28"/>
        </w:rPr>
        <w:t>Attendance at all meetings is indispensable for making this course a success for all of us</w:t>
      </w:r>
      <w:r w:rsidRPr="00FE0736">
        <w:rPr>
          <w:sz w:val="28"/>
          <w:szCs w:val="28"/>
        </w:rPr>
        <w:t xml:space="preserve">.  Participation will be measured by attendance and participation in class, volunteering to present an assigned reading, contributing to class projects, and all-around engagement with the course materials and activities.  You may ask for the occasional excused absence but we will have to see the reason for it within 24 hours of the missed class, if not in advance, in order to honor your request.  </w:t>
      </w:r>
      <w:r w:rsidRPr="00FE0736">
        <w:rPr>
          <w:b/>
          <w:i/>
          <w:sz w:val="28"/>
          <w:szCs w:val="28"/>
        </w:rPr>
        <w:t>It is always greatly to your advantage to attend class</w:t>
      </w:r>
      <w:r w:rsidRPr="00FE0736">
        <w:rPr>
          <w:i/>
          <w:sz w:val="28"/>
          <w:szCs w:val="28"/>
        </w:rPr>
        <w:t xml:space="preserve">.  </w:t>
      </w:r>
      <w:r w:rsidRPr="00FE0736">
        <w:rPr>
          <w:sz w:val="28"/>
          <w:szCs w:val="28"/>
        </w:rPr>
        <w:t xml:space="preserve">Perfect attendance will earn you </w:t>
      </w:r>
      <w:r w:rsidR="00C16BE3" w:rsidRPr="00FE0736">
        <w:rPr>
          <w:sz w:val="28"/>
          <w:szCs w:val="28"/>
        </w:rPr>
        <w:t>a coveted “Certificate of Perfect Attendance”!</w:t>
      </w:r>
    </w:p>
    <w:p w:rsidR="00C16BE3" w:rsidRPr="00FE0736" w:rsidRDefault="00C16BE3" w:rsidP="00FE0736">
      <w:pPr>
        <w:pStyle w:val="P1"/>
        <w:spacing w:before="0" w:after="240"/>
        <w:rPr>
          <w:sz w:val="28"/>
          <w:szCs w:val="28"/>
        </w:rPr>
      </w:pPr>
      <w:r w:rsidRPr="00FE0736">
        <w:rPr>
          <w:sz w:val="28"/>
          <w:szCs w:val="28"/>
        </w:rPr>
        <w:t>Note:  there will be a cool way to get credit for attendance this quarter – watch out for it …</w:t>
      </w:r>
      <w:r w:rsidR="001C6E66" w:rsidRPr="00FE0736">
        <w:rPr>
          <w:sz w:val="28"/>
          <w:szCs w:val="28"/>
        </w:rPr>
        <w:br/>
      </w:r>
    </w:p>
    <w:p w:rsidR="00A30364" w:rsidRPr="00FE0736" w:rsidRDefault="00A30364" w:rsidP="00FE0736">
      <w:pPr>
        <w:pStyle w:val="P1"/>
        <w:widowControl w:val="0"/>
        <w:spacing w:before="0" w:after="240"/>
        <w:ind w:firstLine="0"/>
        <w:rPr>
          <w:b/>
          <w:i/>
          <w:sz w:val="28"/>
          <w:szCs w:val="28"/>
        </w:rPr>
      </w:pPr>
      <w:r w:rsidRPr="00FE0736">
        <w:rPr>
          <w:b/>
          <w:i/>
          <w:sz w:val="28"/>
          <w:szCs w:val="28"/>
        </w:rPr>
        <w:t>Making a Class Presentation</w:t>
      </w:r>
    </w:p>
    <w:p w:rsidR="001C6E66" w:rsidRPr="00FE0736" w:rsidRDefault="001C6E66" w:rsidP="00FE0736">
      <w:pPr>
        <w:pStyle w:val="P1"/>
        <w:spacing w:before="0" w:after="240"/>
        <w:rPr>
          <w:sz w:val="28"/>
          <w:szCs w:val="28"/>
        </w:rPr>
      </w:pPr>
      <w:r w:rsidRPr="00FE0736">
        <w:rPr>
          <w:sz w:val="28"/>
          <w:szCs w:val="28"/>
        </w:rPr>
        <w:t xml:space="preserve">Volunteers will be asked for on many occasions to volunteer to facilitate the discussion in various ways, which we will work out together in class.  </w:t>
      </w:r>
    </w:p>
    <w:p w:rsidR="00A30364" w:rsidRPr="00FE0736" w:rsidRDefault="00A30364" w:rsidP="00FE0736">
      <w:pPr>
        <w:pStyle w:val="P1"/>
        <w:spacing w:before="0" w:after="240"/>
        <w:rPr>
          <w:i/>
          <w:sz w:val="28"/>
          <w:szCs w:val="28"/>
        </w:rPr>
      </w:pPr>
      <w:r w:rsidRPr="00FE0736">
        <w:rPr>
          <w:sz w:val="28"/>
          <w:szCs w:val="28"/>
        </w:rPr>
        <w:t xml:space="preserve">In some of our sessions, two or more students working </w:t>
      </w:r>
      <w:r w:rsidR="00561A33" w:rsidRPr="00FE0736">
        <w:rPr>
          <w:sz w:val="28"/>
          <w:szCs w:val="28"/>
        </w:rPr>
        <w:t xml:space="preserve">in pairs will make a </w:t>
      </w:r>
      <w:r w:rsidR="00E96FF3" w:rsidRPr="00FE0736">
        <w:rPr>
          <w:sz w:val="28"/>
          <w:szCs w:val="28"/>
        </w:rPr>
        <w:t>two- to three-</w:t>
      </w:r>
      <w:r w:rsidR="00561A33" w:rsidRPr="00FE0736">
        <w:rPr>
          <w:sz w:val="28"/>
          <w:szCs w:val="28"/>
        </w:rPr>
        <w:t xml:space="preserve">minute </w:t>
      </w:r>
      <w:r w:rsidRPr="00FE0736">
        <w:rPr>
          <w:sz w:val="28"/>
          <w:szCs w:val="28"/>
        </w:rPr>
        <w:t xml:space="preserve">(and sometimes longer) presentation on one of the readings.  See </w:t>
      </w:r>
      <w:r w:rsidR="00A82B72" w:rsidRPr="00FE0736">
        <w:rPr>
          <w:sz w:val="28"/>
          <w:szCs w:val="28"/>
        </w:rPr>
        <w:t>“</w:t>
      </w:r>
      <w:r w:rsidRPr="00FE0736">
        <w:rPr>
          <w:sz w:val="28"/>
          <w:szCs w:val="28"/>
        </w:rPr>
        <w:t>How to Make a Great Presentation</w:t>
      </w:r>
      <w:r w:rsidR="00A82B72" w:rsidRPr="00FE0736">
        <w:rPr>
          <w:sz w:val="28"/>
          <w:szCs w:val="28"/>
        </w:rPr>
        <w:t>”</w:t>
      </w:r>
      <w:r w:rsidRPr="00FE0736">
        <w:rPr>
          <w:sz w:val="28"/>
          <w:szCs w:val="28"/>
        </w:rPr>
        <w:t xml:space="preserve"> </w:t>
      </w:r>
      <w:r w:rsidR="001C6E66" w:rsidRPr="00FE0736">
        <w:rPr>
          <w:sz w:val="28"/>
          <w:szCs w:val="28"/>
        </w:rPr>
        <w:t>and “On talking in class” on GauchoSpace</w:t>
      </w:r>
      <w:r w:rsidRPr="00FE0736">
        <w:rPr>
          <w:sz w:val="28"/>
          <w:szCs w:val="28"/>
        </w:rPr>
        <w:t xml:space="preserve">. </w:t>
      </w:r>
    </w:p>
    <w:p w:rsidR="00A30364" w:rsidRPr="00FE0736" w:rsidRDefault="006B5D40" w:rsidP="00FE0736">
      <w:pPr>
        <w:pStyle w:val="SH"/>
        <w:spacing w:before="0"/>
        <w:rPr>
          <w:i/>
          <w:sz w:val="28"/>
          <w:szCs w:val="28"/>
        </w:rPr>
      </w:pPr>
      <w:r>
        <w:rPr>
          <w:i/>
          <w:sz w:val="28"/>
          <w:szCs w:val="28"/>
        </w:rPr>
        <w:br/>
      </w:r>
      <w:r w:rsidR="00A30364" w:rsidRPr="00FE0736">
        <w:rPr>
          <w:i/>
          <w:sz w:val="28"/>
          <w:szCs w:val="28"/>
        </w:rPr>
        <w:t xml:space="preserve">The </w:t>
      </w:r>
      <w:r w:rsidR="00C16BE3" w:rsidRPr="00FE0736">
        <w:rPr>
          <w:i/>
          <w:sz w:val="28"/>
          <w:szCs w:val="28"/>
        </w:rPr>
        <w:t xml:space="preserve">Four </w:t>
      </w:r>
      <w:r w:rsidR="00A30364" w:rsidRPr="00FE0736">
        <w:rPr>
          <w:i/>
          <w:sz w:val="28"/>
          <w:szCs w:val="28"/>
        </w:rPr>
        <w:t>Written Assignments</w:t>
      </w:r>
    </w:p>
    <w:p w:rsidR="00C16BE3" w:rsidRPr="00FE0736" w:rsidRDefault="00C16BE3" w:rsidP="00FE0736">
      <w:pPr>
        <w:pStyle w:val="SH"/>
        <w:spacing w:before="0"/>
        <w:ind w:firstLine="720"/>
        <w:rPr>
          <w:b w:val="0"/>
          <w:sz w:val="28"/>
          <w:szCs w:val="28"/>
        </w:rPr>
      </w:pPr>
      <w:r w:rsidRPr="00FE0736">
        <w:rPr>
          <w:b w:val="0"/>
          <w:sz w:val="28"/>
          <w:szCs w:val="28"/>
        </w:rPr>
        <w:t>This is the assignment structure for the class:</w:t>
      </w:r>
    </w:p>
    <w:p w:rsidR="00C16BE3" w:rsidRPr="00FE0736" w:rsidRDefault="00C16BE3" w:rsidP="00FE0736">
      <w:pPr>
        <w:spacing w:after="240" w:line="240" w:lineRule="auto"/>
        <w:jc w:val="center"/>
        <w:rPr>
          <w:i/>
          <w:sz w:val="28"/>
          <w:szCs w:val="28"/>
          <w:u w:val="none"/>
        </w:rPr>
      </w:pPr>
      <w:r w:rsidRPr="00FE0736">
        <w:rPr>
          <w:i/>
          <w:sz w:val="28"/>
          <w:szCs w:val="28"/>
          <w:u w:val="none"/>
        </w:rPr>
        <w:t>Reading Responses. Twent</w:t>
      </w:r>
      <w:r w:rsidR="00827172" w:rsidRPr="00FE0736">
        <w:rPr>
          <w:i/>
          <w:sz w:val="28"/>
          <w:szCs w:val="28"/>
          <w:u w:val="none"/>
        </w:rPr>
        <w:t xml:space="preserve">y </w:t>
      </w:r>
      <w:r w:rsidRPr="00FE0736">
        <w:rPr>
          <w:i/>
          <w:sz w:val="28"/>
          <w:szCs w:val="28"/>
          <w:u w:val="none"/>
        </w:rPr>
        <w:t>percent of your grade</w:t>
      </w:r>
    </w:p>
    <w:p w:rsidR="00C16BE3" w:rsidRPr="00FE0736" w:rsidRDefault="00C16BE3" w:rsidP="00FE0736">
      <w:pPr>
        <w:spacing w:after="240" w:line="240" w:lineRule="auto"/>
        <w:jc w:val="center"/>
        <w:rPr>
          <w:i/>
          <w:sz w:val="28"/>
          <w:szCs w:val="28"/>
          <w:u w:val="none"/>
        </w:rPr>
      </w:pPr>
      <w:r w:rsidRPr="00FE0736">
        <w:rPr>
          <w:i/>
          <w:sz w:val="28"/>
          <w:szCs w:val="28"/>
          <w:u w:val="none"/>
        </w:rPr>
        <w:lastRenderedPageBreak/>
        <w:t>Mid</w:t>
      </w:r>
      <w:r w:rsidR="00742C10" w:rsidRPr="00FE0736">
        <w:rPr>
          <w:i/>
          <w:sz w:val="28"/>
          <w:szCs w:val="28"/>
          <w:u w:val="none"/>
        </w:rPr>
        <w:t>-</w:t>
      </w:r>
      <w:r w:rsidRPr="00FE0736">
        <w:rPr>
          <w:i/>
          <w:sz w:val="28"/>
          <w:szCs w:val="28"/>
          <w:u w:val="none"/>
        </w:rPr>
        <w:t>quarter Essay. Twenty percent of your grade</w:t>
      </w:r>
    </w:p>
    <w:p w:rsidR="00C16BE3" w:rsidRPr="00FE0736" w:rsidRDefault="00C16BE3" w:rsidP="00FE0736">
      <w:pPr>
        <w:spacing w:after="240" w:line="240" w:lineRule="auto"/>
        <w:jc w:val="center"/>
        <w:rPr>
          <w:sz w:val="28"/>
          <w:szCs w:val="28"/>
          <w:u w:val="none"/>
        </w:rPr>
      </w:pPr>
      <w:r w:rsidRPr="00FE0736">
        <w:rPr>
          <w:i/>
          <w:sz w:val="28"/>
          <w:szCs w:val="28"/>
          <w:u w:val="none"/>
        </w:rPr>
        <w:t xml:space="preserve">Group </w:t>
      </w:r>
      <w:r w:rsidR="00742C10" w:rsidRPr="00FE0736">
        <w:rPr>
          <w:i/>
          <w:sz w:val="28"/>
          <w:szCs w:val="28"/>
          <w:u w:val="none"/>
        </w:rPr>
        <w:t>Action P</w:t>
      </w:r>
      <w:r w:rsidRPr="00FE0736">
        <w:rPr>
          <w:i/>
          <w:sz w:val="28"/>
          <w:szCs w:val="28"/>
          <w:u w:val="none"/>
        </w:rPr>
        <w:t xml:space="preserve">roject.  </w:t>
      </w:r>
      <w:r w:rsidR="00742C10" w:rsidRPr="00FE0736">
        <w:rPr>
          <w:i/>
          <w:sz w:val="28"/>
          <w:szCs w:val="28"/>
          <w:u w:val="none"/>
        </w:rPr>
        <w:t>Forty</w:t>
      </w:r>
      <w:r w:rsidRPr="00FE0736">
        <w:rPr>
          <w:i/>
          <w:sz w:val="28"/>
          <w:szCs w:val="28"/>
          <w:u w:val="none"/>
        </w:rPr>
        <w:t xml:space="preserve"> percent of your grade</w:t>
      </w:r>
    </w:p>
    <w:p w:rsidR="00C16BE3" w:rsidRPr="00FE0736" w:rsidRDefault="00C16BE3" w:rsidP="00FE0736">
      <w:pPr>
        <w:spacing w:after="240" w:line="240" w:lineRule="auto"/>
        <w:jc w:val="center"/>
        <w:rPr>
          <w:i/>
          <w:sz w:val="28"/>
          <w:szCs w:val="28"/>
          <w:u w:val="none"/>
        </w:rPr>
      </w:pPr>
      <w:r w:rsidRPr="00FE0736">
        <w:rPr>
          <w:i/>
          <w:sz w:val="28"/>
          <w:szCs w:val="28"/>
          <w:u w:val="none"/>
        </w:rPr>
        <w:t>Final paper.  Twenty percent of your grade</w:t>
      </w:r>
    </w:p>
    <w:p w:rsidR="00A30364" w:rsidRPr="00FE0736" w:rsidRDefault="00A30364" w:rsidP="00FE0736">
      <w:pPr>
        <w:pStyle w:val="P1"/>
        <w:spacing w:before="0" w:after="240"/>
        <w:rPr>
          <w:sz w:val="28"/>
          <w:szCs w:val="28"/>
        </w:rPr>
      </w:pPr>
      <w:r w:rsidRPr="00FE0736">
        <w:rPr>
          <w:b/>
          <w:sz w:val="28"/>
          <w:szCs w:val="28"/>
        </w:rPr>
        <w:t xml:space="preserve">Please note:  </w:t>
      </w:r>
      <w:r w:rsidRPr="00FE0736">
        <w:rPr>
          <w:sz w:val="28"/>
          <w:szCs w:val="28"/>
        </w:rPr>
        <w:t>The format guidelines for all papers in this course are 1</w:t>
      </w:r>
      <w:r w:rsidR="00A82B72" w:rsidRPr="00FE0736">
        <w:rPr>
          <w:sz w:val="28"/>
          <w:szCs w:val="28"/>
        </w:rPr>
        <w:t>”</w:t>
      </w:r>
      <w:r w:rsidRPr="00FE0736">
        <w:rPr>
          <w:sz w:val="28"/>
          <w:szCs w:val="28"/>
        </w:rPr>
        <w:t xml:space="preserve"> margins all around, </w:t>
      </w:r>
      <w:r w:rsidR="00E96FF3" w:rsidRPr="00FE0736">
        <w:rPr>
          <w:sz w:val="28"/>
          <w:szCs w:val="28"/>
        </w:rPr>
        <w:t>12-point</w:t>
      </w:r>
      <w:r w:rsidRPr="00FE0736">
        <w:rPr>
          <w:sz w:val="28"/>
          <w:szCs w:val="28"/>
        </w:rPr>
        <w:t xml:space="preserve"> size, and double spacing (not 1.5 lines).  You will upload papers as Word documents onto our class GauchoSpace.</w:t>
      </w:r>
    </w:p>
    <w:p w:rsidR="00E40F23" w:rsidRPr="00FE0736" w:rsidRDefault="006B5D40" w:rsidP="00FE0736">
      <w:pPr>
        <w:spacing w:after="240" w:line="240" w:lineRule="auto"/>
        <w:jc w:val="center"/>
        <w:rPr>
          <w:sz w:val="28"/>
          <w:szCs w:val="28"/>
          <w:u w:val="none"/>
        </w:rPr>
      </w:pPr>
      <w:r>
        <w:rPr>
          <w:i/>
          <w:sz w:val="28"/>
          <w:szCs w:val="28"/>
          <w:u w:val="none"/>
        </w:rPr>
        <w:br/>
      </w:r>
      <w:r w:rsidR="00E40F23" w:rsidRPr="00FE0736">
        <w:rPr>
          <w:i/>
          <w:sz w:val="28"/>
          <w:szCs w:val="28"/>
          <w:u w:val="none"/>
        </w:rPr>
        <w:t>Reading Responses. Twenty percent of your grade</w:t>
      </w:r>
      <w:r w:rsidR="00AB74F0" w:rsidRPr="00FE0736">
        <w:rPr>
          <w:i/>
          <w:sz w:val="28"/>
          <w:szCs w:val="28"/>
          <w:u w:val="none"/>
        </w:rPr>
        <w:t xml:space="preserve"> </w:t>
      </w:r>
      <w:r w:rsidR="00AB74F0" w:rsidRPr="00FE0736">
        <w:rPr>
          <w:sz w:val="28"/>
          <w:szCs w:val="28"/>
          <w:u w:val="none"/>
        </w:rPr>
        <w:t xml:space="preserve">[get </w:t>
      </w:r>
      <w:r w:rsidR="00742C10" w:rsidRPr="00FE0736">
        <w:rPr>
          <w:sz w:val="28"/>
          <w:szCs w:val="28"/>
          <w:u w:val="none"/>
        </w:rPr>
        <w:t xml:space="preserve">at least </w:t>
      </w:r>
      <w:r w:rsidR="00AB74F0" w:rsidRPr="00FE0736">
        <w:rPr>
          <w:sz w:val="28"/>
          <w:szCs w:val="28"/>
          <w:u w:val="none"/>
        </w:rPr>
        <w:t xml:space="preserve">the first two done by May 6, and the last one by June </w:t>
      </w:r>
      <w:r w:rsidR="008B48E6">
        <w:rPr>
          <w:sz w:val="28"/>
          <w:szCs w:val="28"/>
          <w:u w:val="none"/>
        </w:rPr>
        <w:t>8</w:t>
      </w:r>
      <w:r w:rsidR="00AB74F0" w:rsidRPr="00FE0736">
        <w:rPr>
          <w:sz w:val="28"/>
          <w:szCs w:val="28"/>
          <w:u w:val="none"/>
        </w:rPr>
        <w:t>]</w:t>
      </w:r>
    </w:p>
    <w:p w:rsidR="008D50D8" w:rsidRPr="00FE0736" w:rsidRDefault="008D50D8" w:rsidP="00FE0736">
      <w:pPr>
        <w:spacing w:after="240" w:line="240" w:lineRule="auto"/>
        <w:ind w:firstLine="720"/>
        <w:rPr>
          <w:color w:val="222222"/>
          <w:sz w:val="28"/>
          <w:szCs w:val="28"/>
          <w:u w:val="none"/>
        </w:rPr>
      </w:pPr>
      <w:r w:rsidRPr="00FE0736">
        <w:rPr>
          <w:i/>
          <w:color w:val="222222"/>
          <w:sz w:val="28"/>
          <w:szCs w:val="28"/>
          <w:u w:val="none"/>
        </w:rPr>
        <w:t>You will write f</w:t>
      </w:r>
      <w:r w:rsidR="00742C10" w:rsidRPr="00FE0736">
        <w:rPr>
          <w:i/>
          <w:color w:val="222222"/>
          <w:sz w:val="28"/>
          <w:szCs w:val="28"/>
          <w:u w:val="none"/>
        </w:rPr>
        <w:t>our</w:t>
      </w:r>
      <w:r w:rsidRPr="00FE0736">
        <w:rPr>
          <w:i/>
          <w:color w:val="222222"/>
          <w:sz w:val="28"/>
          <w:szCs w:val="28"/>
          <w:u w:val="none"/>
        </w:rPr>
        <w:t xml:space="preserve"> reading responses this quarter</w:t>
      </w:r>
      <w:r w:rsidRPr="00FE0736">
        <w:rPr>
          <w:color w:val="222222"/>
          <w:sz w:val="28"/>
          <w:szCs w:val="28"/>
          <w:u w:val="none"/>
        </w:rPr>
        <w:t xml:space="preserve">, and post replies to your classmates’ responses on </w:t>
      </w:r>
      <w:r w:rsidR="00C16BE3" w:rsidRPr="00FE0736">
        <w:rPr>
          <w:color w:val="222222"/>
          <w:sz w:val="28"/>
          <w:szCs w:val="28"/>
          <w:u w:val="none"/>
        </w:rPr>
        <w:t>five</w:t>
      </w:r>
      <w:r w:rsidRPr="00FE0736">
        <w:rPr>
          <w:color w:val="222222"/>
          <w:sz w:val="28"/>
          <w:szCs w:val="28"/>
          <w:u w:val="none"/>
        </w:rPr>
        <w:t xml:space="preserve"> occasions.  Feel free to write informally. However, please spellcheck your work and make sure it makes sense. In our writing, we should always be respectful of other peoples’ views and keep our minds open.</w:t>
      </w:r>
    </w:p>
    <w:p w:rsidR="008D50D8" w:rsidRPr="00FE0736" w:rsidRDefault="008D50D8" w:rsidP="00FE0736">
      <w:pPr>
        <w:spacing w:after="240" w:line="240" w:lineRule="auto"/>
        <w:ind w:firstLine="720"/>
        <w:rPr>
          <w:color w:val="222222"/>
          <w:sz w:val="28"/>
          <w:szCs w:val="28"/>
          <w:u w:val="none"/>
        </w:rPr>
      </w:pPr>
      <w:r w:rsidRPr="00FE0736">
        <w:rPr>
          <w:color w:val="222222"/>
          <w:sz w:val="28"/>
          <w:szCs w:val="28"/>
          <w:u w:val="none"/>
        </w:rPr>
        <w:t>Here is how it works:</w:t>
      </w:r>
    </w:p>
    <w:p w:rsidR="008D50D8" w:rsidRPr="00FE0736" w:rsidRDefault="008D50D8" w:rsidP="00FE0736">
      <w:pPr>
        <w:spacing w:after="240" w:line="240" w:lineRule="auto"/>
        <w:ind w:firstLine="720"/>
        <w:rPr>
          <w:color w:val="222222"/>
          <w:sz w:val="28"/>
          <w:szCs w:val="28"/>
          <w:u w:val="none"/>
        </w:rPr>
      </w:pPr>
      <w:r w:rsidRPr="00FE0736">
        <w:rPr>
          <w:color w:val="222222"/>
          <w:sz w:val="28"/>
          <w:szCs w:val="28"/>
          <w:u w:val="none"/>
        </w:rPr>
        <w:t xml:space="preserve">Responses are due by </w:t>
      </w:r>
      <w:r w:rsidR="00C16BE3" w:rsidRPr="00FE0736">
        <w:rPr>
          <w:color w:val="222222"/>
          <w:sz w:val="28"/>
          <w:szCs w:val="28"/>
          <w:u w:val="none"/>
        </w:rPr>
        <w:t>9</w:t>
      </w:r>
      <w:r w:rsidRPr="00FE0736">
        <w:rPr>
          <w:color w:val="222222"/>
          <w:sz w:val="28"/>
          <w:szCs w:val="28"/>
          <w:u w:val="none"/>
        </w:rPr>
        <w:t xml:space="preserve"> p.m. one day before a class session. For example, if the class is on Tuesday, the response will be due on Monday at </w:t>
      </w:r>
      <w:r w:rsidR="00C16BE3" w:rsidRPr="00FE0736">
        <w:rPr>
          <w:color w:val="222222"/>
          <w:sz w:val="28"/>
          <w:szCs w:val="28"/>
          <w:u w:val="none"/>
        </w:rPr>
        <w:t>9</w:t>
      </w:r>
      <w:r w:rsidRPr="00FE0736">
        <w:rPr>
          <w:color w:val="222222"/>
          <w:sz w:val="28"/>
          <w:szCs w:val="28"/>
          <w:u w:val="none"/>
        </w:rPr>
        <w:t xml:space="preserve"> p.m. on the course GauchoSpace website. </w:t>
      </w:r>
    </w:p>
    <w:p w:rsidR="008D50D8" w:rsidRPr="00FE0736" w:rsidRDefault="008D50D8" w:rsidP="00FE0736">
      <w:pPr>
        <w:spacing w:after="240" w:line="240" w:lineRule="auto"/>
        <w:rPr>
          <w:color w:val="222222"/>
          <w:sz w:val="28"/>
          <w:szCs w:val="28"/>
          <w:u w:val="none"/>
        </w:rPr>
      </w:pPr>
      <w:r w:rsidRPr="00FE0736">
        <w:rPr>
          <w:color w:val="222222"/>
          <w:sz w:val="28"/>
          <w:szCs w:val="28"/>
          <w:u w:val="none"/>
        </w:rPr>
        <w:t>Your online reading response should be 250-300 words. It should:</w:t>
      </w:r>
    </w:p>
    <w:p w:rsidR="008D50D8" w:rsidRPr="00FE0736" w:rsidRDefault="008D50D8" w:rsidP="00FE0736">
      <w:pPr>
        <w:spacing w:after="240" w:line="240" w:lineRule="auto"/>
        <w:rPr>
          <w:color w:val="222222"/>
          <w:sz w:val="28"/>
          <w:szCs w:val="28"/>
          <w:u w:val="none"/>
        </w:rPr>
      </w:pPr>
      <w:r w:rsidRPr="00FE0736">
        <w:rPr>
          <w:color w:val="222222"/>
          <w:sz w:val="28"/>
          <w:szCs w:val="28"/>
          <w:u w:val="none"/>
        </w:rPr>
        <w:t xml:space="preserve">Address at least one required reading </w:t>
      </w:r>
      <w:r w:rsidR="002659A1" w:rsidRPr="00FE0736">
        <w:rPr>
          <w:color w:val="222222"/>
          <w:sz w:val="28"/>
          <w:szCs w:val="28"/>
          <w:u w:val="none"/>
        </w:rPr>
        <w:t>(</w:t>
      </w:r>
      <w:r w:rsidR="002659A1" w:rsidRPr="00FE0736">
        <w:rPr>
          <w:i/>
          <w:color w:val="222222"/>
          <w:sz w:val="28"/>
          <w:szCs w:val="28"/>
          <w:u w:val="none"/>
        </w:rPr>
        <w:t>or assigned website</w:t>
      </w:r>
      <w:r w:rsidR="002659A1" w:rsidRPr="00FE0736">
        <w:rPr>
          <w:color w:val="222222"/>
          <w:sz w:val="28"/>
          <w:szCs w:val="28"/>
          <w:u w:val="none"/>
        </w:rPr>
        <w:t xml:space="preserve">) </w:t>
      </w:r>
      <w:r w:rsidRPr="00FE0736">
        <w:rPr>
          <w:color w:val="222222"/>
          <w:sz w:val="28"/>
          <w:szCs w:val="28"/>
          <w:u w:val="none"/>
        </w:rPr>
        <w:t>for the coming class.</w:t>
      </w:r>
    </w:p>
    <w:p w:rsidR="008D50D8" w:rsidRPr="00FE0736" w:rsidRDefault="008D50D8" w:rsidP="00FE0736">
      <w:pPr>
        <w:spacing w:after="240" w:line="240" w:lineRule="auto"/>
        <w:rPr>
          <w:color w:val="222222"/>
          <w:sz w:val="28"/>
          <w:szCs w:val="28"/>
          <w:u w:val="none"/>
        </w:rPr>
      </w:pPr>
      <w:r w:rsidRPr="00FE0736">
        <w:rPr>
          <w:color w:val="222222"/>
          <w:sz w:val="28"/>
          <w:szCs w:val="28"/>
          <w:u w:val="none"/>
        </w:rPr>
        <w:t>Engage the reading(s) via one or more of the following prompts:</w:t>
      </w:r>
    </w:p>
    <w:p w:rsidR="008D50D8" w:rsidRPr="00FE0736" w:rsidRDefault="008D50D8" w:rsidP="00FE0736">
      <w:pPr>
        <w:spacing w:after="240" w:line="240" w:lineRule="auto"/>
        <w:ind w:left="1440" w:hanging="720"/>
        <w:rPr>
          <w:color w:val="222222"/>
          <w:sz w:val="28"/>
          <w:szCs w:val="28"/>
          <w:u w:val="none"/>
        </w:rPr>
      </w:pPr>
      <w:r w:rsidRPr="00FE0736">
        <w:rPr>
          <w:color w:val="222222"/>
          <w:sz w:val="28"/>
          <w:szCs w:val="28"/>
          <w:u w:val="none"/>
        </w:rPr>
        <w:t xml:space="preserve">– </w:t>
      </w:r>
      <w:r w:rsidR="001C6E66" w:rsidRPr="00FE0736">
        <w:rPr>
          <w:color w:val="222222"/>
          <w:sz w:val="28"/>
          <w:szCs w:val="28"/>
          <w:u w:val="none"/>
        </w:rPr>
        <w:t>w</w:t>
      </w:r>
      <w:r w:rsidRPr="00FE0736">
        <w:rPr>
          <w:color w:val="222222"/>
          <w:sz w:val="28"/>
          <w:szCs w:val="28"/>
          <w:u w:val="none"/>
        </w:rPr>
        <w:t>rite about something you liked, and briefly explain why;</w:t>
      </w:r>
    </w:p>
    <w:p w:rsidR="008D50D8" w:rsidRPr="00FE0736" w:rsidRDefault="008D50D8" w:rsidP="00FE0736">
      <w:pPr>
        <w:spacing w:after="240" w:line="240" w:lineRule="auto"/>
        <w:ind w:left="1440" w:hanging="720"/>
        <w:rPr>
          <w:color w:val="222222"/>
          <w:sz w:val="28"/>
          <w:szCs w:val="28"/>
          <w:u w:val="none"/>
        </w:rPr>
      </w:pPr>
      <w:r w:rsidRPr="00FE0736">
        <w:rPr>
          <w:color w:val="222222"/>
          <w:sz w:val="28"/>
          <w:szCs w:val="28"/>
          <w:u w:val="none"/>
        </w:rPr>
        <w:t xml:space="preserve">– </w:t>
      </w:r>
      <w:r w:rsidR="001C6E66" w:rsidRPr="00FE0736">
        <w:rPr>
          <w:color w:val="222222"/>
          <w:sz w:val="28"/>
          <w:szCs w:val="28"/>
          <w:u w:val="none"/>
        </w:rPr>
        <w:t>w</w:t>
      </w:r>
      <w:r w:rsidRPr="00FE0736">
        <w:rPr>
          <w:color w:val="222222"/>
          <w:sz w:val="28"/>
          <w:szCs w:val="28"/>
          <w:u w:val="none"/>
        </w:rPr>
        <w:t>rite about something you didn’t agree with, or that confused you and briefly explain why;</w:t>
      </w:r>
    </w:p>
    <w:p w:rsidR="008D50D8" w:rsidRPr="00FE0736" w:rsidRDefault="008D50D8" w:rsidP="00FE0736">
      <w:pPr>
        <w:spacing w:after="240" w:line="240" w:lineRule="auto"/>
        <w:ind w:left="1440" w:hanging="720"/>
        <w:rPr>
          <w:color w:val="222222"/>
          <w:sz w:val="28"/>
          <w:szCs w:val="28"/>
          <w:u w:val="none"/>
        </w:rPr>
      </w:pPr>
      <w:r w:rsidRPr="00FE0736">
        <w:rPr>
          <w:color w:val="222222"/>
          <w:sz w:val="28"/>
          <w:szCs w:val="28"/>
          <w:u w:val="none"/>
        </w:rPr>
        <w:t xml:space="preserve">– </w:t>
      </w:r>
      <w:r w:rsidR="001C6E66" w:rsidRPr="00FE0736">
        <w:rPr>
          <w:color w:val="222222"/>
          <w:sz w:val="28"/>
          <w:szCs w:val="28"/>
          <w:u w:val="none"/>
        </w:rPr>
        <w:t>l</w:t>
      </w:r>
      <w:r w:rsidRPr="00FE0736">
        <w:rPr>
          <w:color w:val="222222"/>
          <w:sz w:val="28"/>
          <w:szCs w:val="28"/>
          <w:u w:val="none"/>
        </w:rPr>
        <w:t xml:space="preserve">ist the main arguments of </w:t>
      </w:r>
      <w:r w:rsidR="001C6E66" w:rsidRPr="00FE0736">
        <w:rPr>
          <w:color w:val="222222"/>
          <w:sz w:val="28"/>
          <w:szCs w:val="28"/>
          <w:u w:val="none"/>
        </w:rPr>
        <w:t xml:space="preserve">one or </w:t>
      </w:r>
      <w:r w:rsidRPr="00FE0736">
        <w:rPr>
          <w:color w:val="222222"/>
          <w:sz w:val="28"/>
          <w:szCs w:val="28"/>
          <w:u w:val="none"/>
        </w:rPr>
        <w:t>more readings, explain how the readings relate to each other, or reflect on how a reading relates to a previously discussed theme or reading.</w:t>
      </w:r>
    </w:p>
    <w:p w:rsidR="008D50D8" w:rsidRPr="00FE0736" w:rsidRDefault="008D50D8" w:rsidP="00FE0736">
      <w:pPr>
        <w:spacing w:after="240" w:line="240" w:lineRule="auto"/>
        <w:rPr>
          <w:color w:val="222222"/>
          <w:sz w:val="28"/>
          <w:szCs w:val="28"/>
          <w:u w:val="none"/>
        </w:rPr>
      </w:pPr>
      <w:r w:rsidRPr="00FE0736">
        <w:rPr>
          <w:i/>
          <w:color w:val="222222"/>
          <w:sz w:val="28"/>
          <w:szCs w:val="28"/>
          <w:u w:val="none"/>
        </w:rPr>
        <w:t>End your memo with one open-ended discussion question</w:t>
      </w:r>
      <w:r w:rsidRPr="00FE0736">
        <w:rPr>
          <w:color w:val="222222"/>
          <w:sz w:val="28"/>
          <w:szCs w:val="28"/>
          <w:u w:val="none"/>
        </w:rPr>
        <w:t xml:space="preserve"> for the class related to the issues you raised in your response. </w:t>
      </w:r>
    </w:p>
    <w:p w:rsidR="008D50D8" w:rsidRPr="00FE0736" w:rsidRDefault="008D50D8" w:rsidP="00FE0736">
      <w:pPr>
        <w:spacing w:after="240" w:line="240" w:lineRule="auto"/>
        <w:ind w:firstLine="720"/>
        <w:rPr>
          <w:color w:val="222222"/>
          <w:sz w:val="28"/>
          <w:szCs w:val="28"/>
          <w:u w:val="none"/>
        </w:rPr>
      </w:pPr>
      <w:r w:rsidRPr="00FE0736">
        <w:rPr>
          <w:i/>
          <w:color w:val="222222"/>
          <w:sz w:val="28"/>
          <w:szCs w:val="28"/>
          <w:u w:val="none"/>
        </w:rPr>
        <w:lastRenderedPageBreak/>
        <w:t>You will also be asked to reply to someone else’s response</w:t>
      </w:r>
      <w:r w:rsidRPr="00FE0736">
        <w:rPr>
          <w:color w:val="222222"/>
          <w:sz w:val="28"/>
          <w:szCs w:val="28"/>
          <w:u w:val="none"/>
        </w:rPr>
        <w:t xml:space="preserve">.  On </w:t>
      </w:r>
      <w:r w:rsidR="00C16BE3" w:rsidRPr="00FE0736">
        <w:rPr>
          <w:color w:val="222222"/>
          <w:sz w:val="28"/>
          <w:szCs w:val="28"/>
          <w:u w:val="none"/>
        </w:rPr>
        <w:t>a total of five</w:t>
      </w:r>
      <w:r w:rsidRPr="00FE0736">
        <w:rPr>
          <w:color w:val="222222"/>
          <w:sz w:val="28"/>
          <w:szCs w:val="28"/>
          <w:u w:val="none"/>
        </w:rPr>
        <w:t xml:space="preserve"> occasions</w:t>
      </w:r>
      <w:r w:rsidR="00C16BE3" w:rsidRPr="00FE0736">
        <w:rPr>
          <w:color w:val="222222"/>
          <w:sz w:val="28"/>
          <w:szCs w:val="28"/>
          <w:u w:val="none"/>
        </w:rPr>
        <w:t xml:space="preserve">, </w:t>
      </w:r>
      <w:r w:rsidRPr="00FE0736">
        <w:rPr>
          <w:color w:val="222222"/>
          <w:sz w:val="28"/>
          <w:szCs w:val="28"/>
          <w:u w:val="none"/>
        </w:rPr>
        <w:t xml:space="preserve">you will write a short reply to someone’s response, </w:t>
      </w:r>
      <w:r w:rsidRPr="00FE0736">
        <w:rPr>
          <w:sz w:val="28"/>
          <w:szCs w:val="28"/>
          <w:u w:val="none"/>
        </w:rPr>
        <w:t xml:space="preserve">due </w:t>
      </w:r>
      <w:r w:rsidR="00C16BE3" w:rsidRPr="00FE0736">
        <w:rPr>
          <w:sz w:val="28"/>
          <w:szCs w:val="28"/>
          <w:u w:val="none"/>
        </w:rPr>
        <w:t>by 9 a.m. on the day of class</w:t>
      </w:r>
      <w:r w:rsidRPr="00FE0736">
        <w:rPr>
          <w:color w:val="222222"/>
          <w:sz w:val="28"/>
          <w:szCs w:val="28"/>
          <w:u w:val="none"/>
        </w:rPr>
        <w:t>.</w:t>
      </w:r>
      <w:r w:rsidR="00C16BE3" w:rsidRPr="00FE0736">
        <w:rPr>
          <w:color w:val="222222"/>
          <w:sz w:val="28"/>
          <w:szCs w:val="28"/>
          <w:u w:val="none"/>
        </w:rPr>
        <w:t xml:space="preserve">  Y</w:t>
      </w:r>
      <w:r w:rsidRPr="00FE0736">
        <w:rPr>
          <w:color w:val="222222"/>
          <w:sz w:val="28"/>
          <w:szCs w:val="28"/>
          <w:u w:val="none"/>
        </w:rPr>
        <w:t xml:space="preserve">ou can reply to anyone’s post </w:t>
      </w:r>
      <w:r w:rsidR="00C16BE3" w:rsidRPr="00FE0736">
        <w:rPr>
          <w:color w:val="222222"/>
          <w:sz w:val="28"/>
          <w:szCs w:val="28"/>
          <w:u w:val="none"/>
        </w:rPr>
        <w:t>anytime, including replies to more than one post on the same day (to count toward your quarter total of five)</w:t>
      </w:r>
    </w:p>
    <w:p w:rsidR="008D50D8" w:rsidRPr="00FE0736" w:rsidRDefault="008D50D8" w:rsidP="00FE0736">
      <w:pPr>
        <w:spacing w:after="240" w:line="240" w:lineRule="auto"/>
        <w:ind w:left="360"/>
        <w:rPr>
          <w:sz w:val="28"/>
          <w:szCs w:val="28"/>
          <w:u w:val="none"/>
        </w:rPr>
      </w:pPr>
      <w:r w:rsidRPr="00FE0736">
        <w:rPr>
          <w:sz w:val="28"/>
          <w:szCs w:val="28"/>
          <w:u w:val="none"/>
        </w:rPr>
        <w:t>Your reply should:</w:t>
      </w:r>
    </w:p>
    <w:p w:rsidR="008D50D8" w:rsidRPr="00FE0736" w:rsidRDefault="008D50D8" w:rsidP="00FE0736">
      <w:pPr>
        <w:pStyle w:val="ListParagraph"/>
        <w:spacing w:after="240" w:line="240" w:lineRule="auto"/>
        <w:ind w:left="1440"/>
        <w:rPr>
          <w:sz w:val="28"/>
          <w:szCs w:val="28"/>
          <w:u w:val="none"/>
        </w:rPr>
      </w:pPr>
      <w:r w:rsidRPr="00FE0736">
        <w:rPr>
          <w:sz w:val="28"/>
          <w:szCs w:val="28"/>
          <w:u w:val="none"/>
        </w:rPr>
        <w:t xml:space="preserve">– </w:t>
      </w:r>
      <w:r w:rsidR="001C6E66" w:rsidRPr="00FE0736">
        <w:rPr>
          <w:sz w:val="28"/>
          <w:szCs w:val="28"/>
          <w:u w:val="none"/>
        </w:rPr>
        <w:t>b</w:t>
      </w:r>
      <w:r w:rsidRPr="00FE0736">
        <w:rPr>
          <w:sz w:val="28"/>
          <w:szCs w:val="28"/>
          <w:u w:val="none"/>
        </w:rPr>
        <w:t>e addressed to the person to whom you are replying, so indicate his or her name and reply directly under their response. Pick someone’s response that interests, provokes thoughts, even disagreement, and/or enlightens a subject for you. It is fine if a few people reply to the same response.</w:t>
      </w:r>
      <w:r w:rsidRPr="00FE0736">
        <w:rPr>
          <w:sz w:val="28"/>
          <w:szCs w:val="28"/>
          <w:u w:val="none"/>
        </w:rPr>
        <w:br/>
      </w:r>
      <w:r w:rsidRPr="00FE0736">
        <w:rPr>
          <w:sz w:val="28"/>
          <w:szCs w:val="28"/>
          <w:u w:val="none"/>
        </w:rPr>
        <w:br/>
        <w:t xml:space="preserve">– </w:t>
      </w:r>
      <w:r w:rsidR="001C6E66" w:rsidRPr="00FE0736">
        <w:rPr>
          <w:sz w:val="28"/>
          <w:szCs w:val="28"/>
          <w:u w:val="none"/>
        </w:rPr>
        <w:t>c</w:t>
      </w:r>
      <w:r w:rsidRPr="00FE0736">
        <w:rPr>
          <w:sz w:val="28"/>
          <w:szCs w:val="28"/>
          <w:u w:val="none"/>
        </w:rPr>
        <w:t>ontain at least three sentences and no more than two paragraphs or central points.</w:t>
      </w:r>
    </w:p>
    <w:p w:rsidR="00E40F23" w:rsidRPr="00FE0736" w:rsidRDefault="00C16BE3" w:rsidP="00FE0736">
      <w:pPr>
        <w:spacing w:after="240" w:line="240" w:lineRule="auto"/>
        <w:jc w:val="center"/>
        <w:rPr>
          <w:i/>
          <w:sz w:val="28"/>
          <w:szCs w:val="28"/>
          <w:u w:val="none"/>
        </w:rPr>
      </w:pPr>
      <w:r w:rsidRPr="00FE0736">
        <w:rPr>
          <w:i/>
          <w:sz w:val="28"/>
          <w:szCs w:val="28"/>
          <w:u w:val="none"/>
        </w:rPr>
        <w:br/>
      </w:r>
      <w:r w:rsidR="00E40F23" w:rsidRPr="00FE0736">
        <w:rPr>
          <w:i/>
          <w:sz w:val="28"/>
          <w:szCs w:val="28"/>
          <w:u w:val="none"/>
        </w:rPr>
        <w:t>Mid</w:t>
      </w:r>
      <w:r w:rsidR="00742C10" w:rsidRPr="00FE0736">
        <w:rPr>
          <w:i/>
          <w:sz w:val="28"/>
          <w:szCs w:val="28"/>
          <w:u w:val="none"/>
        </w:rPr>
        <w:t>-</w:t>
      </w:r>
      <w:r w:rsidR="00E40F23" w:rsidRPr="00FE0736">
        <w:rPr>
          <w:i/>
          <w:sz w:val="28"/>
          <w:szCs w:val="28"/>
          <w:u w:val="none"/>
        </w:rPr>
        <w:t>quarter Essay. Twenty</w:t>
      </w:r>
      <w:r w:rsidR="00742C10" w:rsidRPr="00FE0736">
        <w:rPr>
          <w:i/>
          <w:sz w:val="28"/>
          <w:szCs w:val="28"/>
          <w:u w:val="none"/>
        </w:rPr>
        <w:t xml:space="preserve"> </w:t>
      </w:r>
      <w:r w:rsidR="00E40F23" w:rsidRPr="00FE0736">
        <w:rPr>
          <w:i/>
          <w:sz w:val="28"/>
          <w:szCs w:val="28"/>
          <w:u w:val="none"/>
        </w:rPr>
        <w:t>percent of your grade</w:t>
      </w:r>
      <w:r w:rsidR="00AB74F0" w:rsidRPr="00FE0736">
        <w:rPr>
          <w:i/>
          <w:sz w:val="28"/>
          <w:szCs w:val="28"/>
          <w:u w:val="none"/>
        </w:rPr>
        <w:t xml:space="preserve"> </w:t>
      </w:r>
      <w:r w:rsidR="00AB74F0" w:rsidRPr="00FE0736">
        <w:rPr>
          <w:sz w:val="28"/>
          <w:szCs w:val="28"/>
          <w:u w:val="none"/>
        </w:rPr>
        <w:t>[Due date:  May 13]</w:t>
      </w:r>
    </w:p>
    <w:p w:rsidR="008D50D8" w:rsidRPr="00FE0736" w:rsidRDefault="008D50D8" w:rsidP="00FE0736">
      <w:pPr>
        <w:pStyle w:val="P1"/>
        <w:spacing w:before="0" w:after="240"/>
        <w:rPr>
          <w:sz w:val="28"/>
          <w:szCs w:val="28"/>
        </w:rPr>
      </w:pPr>
      <w:r w:rsidRPr="00FE0736">
        <w:rPr>
          <w:sz w:val="28"/>
          <w:szCs w:val="28"/>
        </w:rPr>
        <w:t xml:space="preserve">For this paper you are to write a three-page essay (about 900 words) on a topic that will be assigned </w:t>
      </w:r>
      <w:r w:rsidR="00AB74F0" w:rsidRPr="00FE0736">
        <w:rPr>
          <w:sz w:val="28"/>
          <w:szCs w:val="28"/>
        </w:rPr>
        <w:t>by late April</w:t>
      </w:r>
      <w:r w:rsidRPr="00FE0736">
        <w:rPr>
          <w:sz w:val="28"/>
          <w:szCs w:val="28"/>
        </w:rPr>
        <w:t xml:space="preserve">.  You need only draw on the resources assigned in class to do well on this paper.   You should cite your sources and back up your claims with evidence.  </w:t>
      </w:r>
    </w:p>
    <w:p w:rsidR="00E40F23" w:rsidRPr="00FE0736" w:rsidRDefault="006B5D40" w:rsidP="00FE0736">
      <w:pPr>
        <w:spacing w:after="240" w:line="240" w:lineRule="auto"/>
        <w:jc w:val="center"/>
        <w:rPr>
          <w:sz w:val="28"/>
          <w:szCs w:val="28"/>
          <w:u w:val="none"/>
        </w:rPr>
      </w:pPr>
      <w:r>
        <w:rPr>
          <w:i/>
          <w:sz w:val="28"/>
          <w:szCs w:val="28"/>
          <w:u w:val="none"/>
        </w:rPr>
        <w:br/>
      </w:r>
      <w:r w:rsidR="00742C10" w:rsidRPr="00FE0736">
        <w:rPr>
          <w:i/>
          <w:sz w:val="28"/>
          <w:szCs w:val="28"/>
          <w:u w:val="none"/>
        </w:rPr>
        <w:t xml:space="preserve">Group </w:t>
      </w:r>
      <w:r w:rsidR="00C16BE3" w:rsidRPr="00FE0736">
        <w:rPr>
          <w:i/>
          <w:sz w:val="28"/>
          <w:szCs w:val="28"/>
          <w:u w:val="none"/>
        </w:rPr>
        <w:t>Action</w:t>
      </w:r>
      <w:r w:rsidR="00E40F23" w:rsidRPr="00FE0736">
        <w:rPr>
          <w:i/>
          <w:sz w:val="28"/>
          <w:szCs w:val="28"/>
          <w:u w:val="none"/>
        </w:rPr>
        <w:t xml:space="preserve"> </w:t>
      </w:r>
      <w:r w:rsidR="00742C10" w:rsidRPr="00FE0736">
        <w:rPr>
          <w:i/>
          <w:sz w:val="28"/>
          <w:szCs w:val="28"/>
          <w:u w:val="none"/>
        </w:rPr>
        <w:t>P</w:t>
      </w:r>
      <w:r w:rsidR="00E40F23" w:rsidRPr="00FE0736">
        <w:rPr>
          <w:i/>
          <w:sz w:val="28"/>
          <w:szCs w:val="28"/>
          <w:u w:val="none"/>
        </w:rPr>
        <w:t xml:space="preserve">roject.  </w:t>
      </w:r>
      <w:r w:rsidR="00742C10" w:rsidRPr="00FE0736">
        <w:rPr>
          <w:i/>
          <w:sz w:val="28"/>
          <w:szCs w:val="28"/>
          <w:u w:val="none"/>
        </w:rPr>
        <w:t>Forty</w:t>
      </w:r>
      <w:r w:rsidR="00E40F23" w:rsidRPr="00FE0736">
        <w:rPr>
          <w:i/>
          <w:sz w:val="28"/>
          <w:szCs w:val="28"/>
          <w:u w:val="none"/>
        </w:rPr>
        <w:t xml:space="preserve"> percent of your grade</w:t>
      </w:r>
      <w:r w:rsidR="00AB74F0" w:rsidRPr="00FE0736">
        <w:rPr>
          <w:i/>
          <w:sz w:val="28"/>
          <w:szCs w:val="28"/>
          <w:u w:val="none"/>
        </w:rPr>
        <w:t xml:space="preserve"> </w:t>
      </w:r>
      <w:r w:rsidR="00AB74F0" w:rsidRPr="00FE0736">
        <w:rPr>
          <w:sz w:val="28"/>
          <w:szCs w:val="28"/>
          <w:u w:val="none"/>
        </w:rPr>
        <w:t>[Due date:  June 6]</w:t>
      </w:r>
    </w:p>
    <w:p w:rsidR="00E40F23" w:rsidRPr="00FE0736" w:rsidRDefault="00E40F23" w:rsidP="00FE0736">
      <w:pPr>
        <w:spacing w:after="240" w:line="240" w:lineRule="auto"/>
        <w:ind w:firstLine="720"/>
        <w:rPr>
          <w:sz w:val="28"/>
          <w:szCs w:val="28"/>
          <w:u w:val="none"/>
        </w:rPr>
      </w:pPr>
      <w:r w:rsidRPr="00FE0736">
        <w:rPr>
          <w:i/>
          <w:sz w:val="28"/>
          <w:szCs w:val="28"/>
          <w:u w:val="none"/>
        </w:rPr>
        <w:t>OK, here’s the creative part of the class process, in more ways than one</w:t>
      </w:r>
      <w:r w:rsidRPr="00FE0736">
        <w:rPr>
          <w:sz w:val="28"/>
          <w:szCs w:val="28"/>
          <w:u w:val="none"/>
        </w:rPr>
        <w:t xml:space="preserve">.  We have come up with a very special idea for the </w:t>
      </w:r>
      <w:r w:rsidR="00C16BE3" w:rsidRPr="00FE0736">
        <w:rPr>
          <w:sz w:val="28"/>
          <w:szCs w:val="28"/>
          <w:u w:val="none"/>
        </w:rPr>
        <w:t>class</w:t>
      </w:r>
      <w:r w:rsidRPr="00FE0736">
        <w:rPr>
          <w:sz w:val="28"/>
          <w:szCs w:val="28"/>
          <w:u w:val="none"/>
        </w:rPr>
        <w:t xml:space="preserve"> project, which will be introduced in </w:t>
      </w:r>
      <w:r w:rsidR="001C6E66" w:rsidRPr="00FE0736">
        <w:rPr>
          <w:sz w:val="28"/>
          <w:szCs w:val="28"/>
          <w:u w:val="none"/>
        </w:rPr>
        <w:t xml:space="preserve">depth in week two </w:t>
      </w:r>
      <w:r w:rsidRPr="00FE0736">
        <w:rPr>
          <w:sz w:val="28"/>
          <w:szCs w:val="28"/>
          <w:u w:val="none"/>
        </w:rPr>
        <w:t>of the class.  Groups will be formed shortly after that, and group presentations are scheduled over the last two weeks of class</w:t>
      </w:r>
      <w:r w:rsidR="00AB74F0" w:rsidRPr="00FE0736">
        <w:rPr>
          <w:sz w:val="28"/>
          <w:szCs w:val="28"/>
          <w:u w:val="none"/>
        </w:rPr>
        <w:t xml:space="preserve">, with a </w:t>
      </w:r>
      <w:r w:rsidR="001C6E66" w:rsidRPr="00FE0736">
        <w:rPr>
          <w:sz w:val="28"/>
          <w:szCs w:val="28"/>
          <w:u w:val="none"/>
        </w:rPr>
        <w:t xml:space="preserve">group </w:t>
      </w:r>
      <w:r w:rsidR="00AB74F0" w:rsidRPr="00FE0736">
        <w:rPr>
          <w:sz w:val="28"/>
          <w:szCs w:val="28"/>
          <w:u w:val="none"/>
        </w:rPr>
        <w:t>written report due by midnight on our last day of class</w:t>
      </w:r>
      <w:r w:rsidRPr="00FE0736">
        <w:rPr>
          <w:sz w:val="28"/>
          <w:szCs w:val="28"/>
          <w:u w:val="none"/>
        </w:rPr>
        <w:t>.  It will be a blast!</w:t>
      </w:r>
    </w:p>
    <w:p w:rsidR="00EC16F5" w:rsidRPr="00FE0736" w:rsidRDefault="006B5D40" w:rsidP="00FE0736">
      <w:pPr>
        <w:spacing w:after="240" w:line="240" w:lineRule="auto"/>
        <w:jc w:val="center"/>
        <w:rPr>
          <w:sz w:val="28"/>
          <w:szCs w:val="28"/>
          <w:u w:val="none"/>
        </w:rPr>
      </w:pPr>
      <w:r>
        <w:rPr>
          <w:i/>
          <w:sz w:val="28"/>
          <w:szCs w:val="28"/>
          <w:u w:val="none"/>
        </w:rPr>
        <w:br/>
      </w:r>
      <w:r w:rsidR="00EC16F5" w:rsidRPr="00FE0736">
        <w:rPr>
          <w:i/>
          <w:sz w:val="28"/>
          <w:szCs w:val="28"/>
          <w:u w:val="none"/>
        </w:rPr>
        <w:t>Final paper.  Twenty</w:t>
      </w:r>
      <w:r w:rsidR="00742C10" w:rsidRPr="00FE0736">
        <w:rPr>
          <w:i/>
          <w:sz w:val="28"/>
          <w:szCs w:val="28"/>
          <w:u w:val="none"/>
        </w:rPr>
        <w:t xml:space="preserve"> </w:t>
      </w:r>
      <w:r w:rsidR="00EC16F5" w:rsidRPr="00FE0736">
        <w:rPr>
          <w:i/>
          <w:sz w:val="28"/>
          <w:szCs w:val="28"/>
          <w:u w:val="none"/>
        </w:rPr>
        <w:t>percent of your grade</w:t>
      </w:r>
      <w:r w:rsidR="00AB74F0" w:rsidRPr="00FE0736">
        <w:rPr>
          <w:i/>
          <w:sz w:val="28"/>
          <w:szCs w:val="28"/>
          <w:u w:val="none"/>
        </w:rPr>
        <w:t xml:space="preserve"> </w:t>
      </w:r>
      <w:r w:rsidR="00AB74F0" w:rsidRPr="00FE0736">
        <w:rPr>
          <w:sz w:val="28"/>
          <w:szCs w:val="28"/>
          <w:u w:val="none"/>
        </w:rPr>
        <w:t>[Due date:  June 10]</w:t>
      </w:r>
    </w:p>
    <w:p w:rsidR="008D50D8" w:rsidRPr="00FE0736" w:rsidRDefault="008D50D8" w:rsidP="00FE0736">
      <w:pPr>
        <w:pStyle w:val="P1"/>
        <w:spacing w:before="0" w:after="240"/>
        <w:rPr>
          <w:sz w:val="28"/>
          <w:szCs w:val="28"/>
        </w:rPr>
      </w:pPr>
      <w:r w:rsidRPr="00FE0736">
        <w:rPr>
          <w:sz w:val="28"/>
          <w:szCs w:val="28"/>
        </w:rPr>
        <w:t xml:space="preserve">For this paper you are to write a five-page essay of about 1,500 words. One or more questions will be made available by the third week of </w:t>
      </w:r>
      <w:r w:rsidR="001C6E66" w:rsidRPr="00FE0736">
        <w:rPr>
          <w:sz w:val="28"/>
          <w:szCs w:val="28"/>
        </w:rPr>
        <w:t>May</w:t>
      </w:r>
      <w:r w:rsidRPr="00FE0736">
        <w:rPr>
          <w:sz w:val="28"/>
          <w:szCs w:val="28"/>
        </w:rPr>
        <w:t xml:space="preserve">.  For this essay, you need only draw on the resources assigned for this class; you should cite your sources and back up your claims with evidence.  </w:t>
      </w:r>
    </w:p>
    <w:p w:rsidR="008D50D8" w:rsidRPr="00FE0736" w:rsidRDefault="008D50D8" w:rsidP="00FE0736">
      <w:pPr>
        <w:pStyle w:val="P1"/>
        <w:spacing w:before="0" w:after="240"/>
        <w:ind w:firstLine="0"/>
        <w:jc w:val="center"/>
        <w:rPr>
          <w:sz w:val="28"/>
          <w:szCs w:val="28"/>
        </w:rPr>
      </w:pPr>
      <w:r w:rsidRPr="00FE0736">
        <w:rPr>
          <w:sz w:val="28"/>
          <w:szCs w:val="28"/>
        </w:rPr>
        <w:lastRenderedPageBreak/>
        <w:t>*</w:t>
      </w:r>
      <w:r w:rsidRPr="00FE0736">
        <w:rPr>
          <w:sz w:val="28"/>
          <w:szCs w:val="28"/>
        </w:rPr>
        <w:tab/>
      </w:r>
      <w:r w:rsidRPr="00FE0736">
        <w:rPr>
          <w:sz w:val="28"/>
          <w:szCs w:val="28"/>
        </w:rPr>
        <w:tab/>
        <w:t>*</w:t>
      </w:r>
      <w:r w:rsidRPr="00FE0736">
        <w:rPr>
          <w:sz w:val="28"/>
          <w:szCs w:val="28"/>
        </w:rPr>
        <w:tab/>
      </w:r>
      <w:r w:rsidRPr="00FE0736">
        <w:rPr>
          <w:sz w:val="28"/>
          <w:szCs w:val="28"/>
        </w:rPr>
        <w:tab/>
        <w:t>*</w:t>
      </w:r>
    </w:p>
    <w:p w:rsidR="008D50D8" w:rsidRPr="00FE0736" w:rsidRDefault="008D50D8" w:rsidP="00FE0736">
      <w:pPr>
        <w:pStyle w:val="P1"/>
        <w:spacing w:before="0" w:after="240"/>
        <w:jc w:val="center"/>
        <w:rPr>
          <w:sz w:val="28"/>
          <w:szCs w:val="28"/>
        </w:rPr>
      </w:pPr>
      <w:r w:rsidRPr="00FE0736">
        <w:rPr>
          <w:i/>
          <w:sz w:val="28"/>
          <w:szCs w:val="28"/>
        </w:rPr>
        <w:t>Your job is to manage these assignments</w:t>
      </w:r>
      <w:r w:rsidRPr="00FE0736">
        <w:rPr>
          <w:sz w:val="28"/>
          <w:szCs w:val="28"/>
        </w:rPr>
        <w:t xml:space="preserve">; you are advised to do all of them as best you can rather than to miss any, which will affect your grade more than doing a poor job on one or two of them.  </w:t>
      </w:r>
      <w:r w:rsidR="00AB74F0" w:rsidRPr="00FE0736">
        <w:rPr>
          <w:sz w:val="28"/>
          <w:szCs w:val="28"/>
        </w:rPr>
        <w:t>You</w:t>
      </w:r>
      <w:r w:rsidRPr="00FE0736">
        <w:rPr>
          <w:sz w:val="28"/>
          <w:szCs w:val="28"/>
        </w:rPr>
        <w:t xml:space="preserve"> can </w:t>
      </w:r>
      <w:r w:rsidR="00AB74F0" w:rsidRPr="00FE0736">
        <w:rPr>
          <w:sz w:val="28"/>
          <w:szCs w:val="28"/>
        </w:rPr>
        <w:t>ask John, Zack, Andy</w:t>
      </w:r>
      <w:r w:rsidR="001C6E66" w:rsidRPr="00FE0736">
        <w:rPr>
          <w:sz w:val="28"/>
          <w:szCs w:val="28"/>
        </w:rPr>
        <w:t xml:space="preserve">, or Lydia </w:t>
      </w:r>
      <w:r w:rsidR="00AB74F0" w:rsidRPr="00FE0736">
        <w:rPr>
          <w:sz w:val="28"/>
          <w:szCs w:val="28"/>
        </w:rPr>
        <w:t>about assignments at any time by e-mail or at class, and you can raise questions about any assignment in class</w:t>
      </w:r>
      <w:r w:rsidRPr="00FE0736">
        <w:rPr>
          <w:sz w:val="28"/>
          <w:szCs w:val="28"/>
        </w:rPr>
        <w:t>.</w:t>
      </w:r>
    </w:p>
    <w:p w:rsidR="00230623" w:rsidRPr="00FE0736" w:rsidRDefault="00230623" w:rsidP="00FE0736">
      <w:pPr>
        <w:pStyle w:val="Heading1"/>
        <w:keepNext w:val="0"/>
        <w:spacing w:before="0" w:after="240"/>
        <w:ind w:left="1440"/>
        <w:rPr>
          <w:vanish/>
          <w:sz w:val="28"/>
          <w:szCs w:val="28"/>
        </w:rPr>
      </w:pPr>
      <w:r w:rsidRPr="00FE0736">
        <w:rPr>
          <w:vanish/>
          <w:sz w:val="28"/>
          <w:szCs w:val="28"/>
        </w:rPr>
        <w:t>You may also devote some time in section to discussing these assignments and how to prepare for them.</w:t>
      </w:r>
    </w:p>
    <w:p w:rsidR="005A2BD5" w:rsidRPr="00FE0736" w:rsidRDefault="005A2BD5" w:rsidP="00FE0736">
      <w:pPr>
        <w:spacing w:after="240" w:line="240" w:lineRule="auto"/>
        <w:ind w:left="720"/>
        <w:jc w:val="center"/>
        <w:rPr>
          <w:b/>
          <w:sz w:val="28"/>
          <w:szCs w:val="28"/>
          <w:u w:val="none"/>
        </w:rPr>
      </w:pPr>
    </w:p>
    <w:p w:rsidR="00AB74F0" w:rsidRPr="00FE0736" w:rsidRDefault="005A2BD5" w:rsidP="00FE0736">
      <w:pPr>
        <w:spacing w:after="240" w:line="240" w:lineRule="auto"/>
        <w:ind w:left="720"/>
        <w:jc w:val="center"/>
        <w:rPr>
          <w:b/>
          <w:sz w:val="28"/>
          <w:szCs w:val="28"/>
          <w:u w:val="none"/>
        </w:rPr>
      </w:pPr>
      <w:r w:rsidRPr="00FE0736">
        <w:rPr>
          <w:b/>
          <w:sz w:val="28"/>
          <w:szCs w:val="28"/>
          <w:u w:val="none"/>
        </w:rPr>
        <w:t>P</w:t>
      </w:r>
      <w:r w:rsidR="00AB74F0" w:rsidRPr="00FE0736">
        <w:rPr>
          <w:b/>
          <w:sz w:val="28"/>
          <w:szCs w:val="28"/>
          <w:u w:val="none"/>
        </w:rPr>
        <w:t>lease read the following BEFORE our first class meeting on April 2</w:t>
      </w:r>
    </w:p>
    <w:p w:rsidR="00593E21" w:rsidRPr="00FE0736" w:rsidRDefault="00593E21" w:rsidP="00FE0736">
      <w:pPr>
        <w:spacing w:after="240" w:line="240" w:lineRule="auto"/>
        <w:ind w:left="2160"/>
        <w:outlineLvl w:val="0"/>
        <w:rPr>
          <w:sz w:val="28"/>
          <w:szCs w:val="28"/>
          <w:u w:val="none"/>
        </w:rPr>
      </w:pPr>
      <w:r w:rsidRPr="00FE0736">
        <w:rPr>
          <w:rFonts w:eastAsia="Times New Roman"/>
          <w:bCs/>
          <w:kern w:val="36"/>
          <w:sz w:val="28"/>
          <w:szCs w:val="28"/>
          <w:u w:val="none"/>
        </w:rPr>
        <w:t xml:space="preserve">Dahr Jamail and Barbara Cecil, “Rethink Activism in the Face of Catastrophic Biological Collapse” (March 4, 2019), </w:t>
      </w:r>
      <w:hyperlink r:id="rId31" w:history="1">
        <w:r w:rsidRPr="00FE0736">
          <w:rPr>
            <w:rStyle w:val="Hyperlink"/>
            <w:i/>
            <w:sz w:val="28"/>
            <w:szCs w:val="28"/>
            <w:u w:val="none"/>
          </w:rPr>
          <w:t>https://truthout.org/articles/climate-collapse-is-on-the-horizon-we-must-act-anyway/</w:t>
        </w:r>
      </w:hyperlink>
    </w:p>
    <w:p w:rsidR="00593E21" w:rsidRPr="00FE0736" w:rsidRDefault="000B4028" w:rsidP="00FE0736">
      <w:pPr>
        <w:shd w:val="clear" w:color="auto" w:fill="FFFFFF"/>
        <w:spacing w:after="240" w:line="240" w:lineRule="auto"/>
        <w:ind w:left="2160"/>
        <w:outlineLvl w:val="0"/>
        <w:rPr>
          <w:i/>
          <w:sz w:val="28"/>
          <w:szCs w:val="28"/>
          <w:u w:val="none"/>
        </w:rPr>
      </w:pPr>
      <w:hyperlink r:id="rId32" w:history="1">
        <w:r w:rsidR="00593E21" w:rsidRPr="00FE0736">
          <w:rPr>
            <w:rFonts w:eastAsia="Times New Roman"/>
            <w:iCs/>
            <w:sz w:val="28"/>
            <w:szCs w:val="28"/>
            <w:u w:val="none"/>
          </w:rPr>
          <w:t>Sarah Lazarovic</w:t>
        </w:r>
      </w:hyperlink>
      <w:r w:rsidR="00593E21" w:rsidRPr="00FE0736">
        <w:rPr>
          <w:rFonts w:eastAsia="Times New Roman"/>
          <w:iCs/>
          <w:sz w:val="28"/>
          <w:szCs w:val="28"/>
          <w:u w:val="none"/>
        </w:rPr>
        <w:t>, “</w:t>
      </w:r>
      <w:r w:rsidR="00593E21" w:rsidRPr="00FE0736">
        <w:rPr>
          <w:rFonts w:eastAsia="Times New Roman"/>
          <w:color w:val="231F20"/>
          <w:kern w:val="36"/>
          <w:sz w:val="28"/>
          <w:szCs w:val="28"/>
          <w:u w:val="none"/>
        </w:rPr>
        <w:t>This Is How Borrowing Things From Our Neighbors Strengthens Society” (March</w:t>
      </w:r>
      <w:r w:rsidR="00593E21" w:rsidRPr="00FE0736">
        <w:rPr>
          <w:rFonts w:eastAsia="Times New Roman"/>
          <w:sz w:val="28"/>
          <w:szCs w:val="28"/>
          <w:u w:val="none"/>
        </w:rPr>
        <w:t xml:space="preserve"> 18, 2019)</w:t>
      </w:r>
      <w:r w:rsidR="00C40CCD" w:rsidRPr="00FE0736">
        <w:rPr>
          <w:rFonts w:eastAsia="Times New Roman"/>
          <w:sz w:val="28"/>
          <w:szCs w:val="28"/>
          <w:u w:val="none"/>
        </w:rPr>
        <w:t xml:space="preserve">, </w:t>
      </w:r>
      <w:hyperlink r:id="rId33" w:history="1">
        <w:r w:rsidR="00A4692D" w:rsidRPr="00FE0736">
          <w:rPr>
            <w:rStyle w:val="Hyperlink"/>
            <w:i/>
            <w:sz w:val="28"/>
            <w:szCs w:val="28"/>
            <w:u w:val="none"/>
          </w:rPr>
          <w:t>https://www.yesmagazine.org/issues/dirt/community-relationships-borrowing-from-neighbors-strengthens-democracy-20190318</w:t>
        </w:r>
      </w:hyperlink>
    </w:p>
    <w:p w:rsidR="00C40CCD" w:rsidRPr="00FE0736" w:rsidRDefault="00C40CCD" w:rsidP="00FE0736">
      <w:pPr>
        <w:spacing w:after="240" w:line="240" w:lineRule="auto"/>
        <w:ind w:left="2160"/>
        <w:rPr>
          <w:rFonts w:eastAsia="Times New Roman"/>
          <w:sz w:val="28"/>
          <w:szCs w:val="28"/>
          <w:u w:val="none"/>
        </w:rPr>
      </w:pPr>
      <w:r w:rsidRPr="00FE0736">
        <w:rPr>
          <w:rFonts w:eastAsia="Times New Roman"/>
          <w:sz w:val="28"/>
          <w:szCs w:val="28"/>
          <w:u w:val="none"/>
        </w:rPr>
        <w:t xml:space="preserve">Shaun Chamberlain, “Realists of a Larger Reality” (January 29, 2019), </w:t>
      </w:r>
      <w:hyperlink r:id="rId34" w:history="1">
        <w:r w:rsidRPr="0056069C">
          <w:rPr>
            <w:rStyle w:val="Hyperlink"/>
            <w:rFonts w:eastAsia="Times New Roman"/>
            <w:i/>
            <w:sz w:val="28"/>
            <w:szCs w:val="28"/>
            <w:u w:val="none"/>
          </w:rPr>
          <w:t>https://www.resilience.org/stories/2019-01-29/realists-of-a-larger-reality/</w:t>
        </w:r>
      </w:hyperlink>
      <w:r w:rsidR="00A4692D" w:rsidRPr="0056069C">
        <w:rPr>
          <w:rFonts w:eastAsia="Times New Roman"/>
          <w:sz w:val="28"/>
          <w:szCs w:val="28"/>
          <w:u w:val="none"/>
        </w:rPr>
        <w:br/>
      </w:r>
    </w:p>
    <w:p w:rsidR="005A2BD5" w:rsidRPr="00FE0736" w:rsidRDefault="005A2BD5" w:rsidP="00FE0736">
      <w:pPr>
        <w:pStyle w:val="SH"/>
        <w:widowControl/>
        <w:spacing w:before="0"/>
        <w:jc w:val="center"/>
        <w:rPr>
          <w:sz w:val="28"/>
          <w:szCs w:val="28"/>
        </w:rPr>
      </w:pPr>
      <w:r w:rsidRPr="00FE0736">
        <w:rPr>
          <w:sz w:val="28"/>
          <w:szCs w:val="28"/>
        </w:rPr>
        <w:t>Course Topics and Reading Assignments</w:t>
      </w:r>
    </w:p>
    <w:p w:rsidR="005A2BD5" w:rsidRPr="00FE0736" w:rsidRDefault="005A2BD5" w:rsidP="00FE0736">
      <w:pPr>
        <w:spacing w:after="240" w:line="240" w:lineRule="auto"/>
        <w:jc w:val="center"/>
        <w:rPr>
          <w:b/>
          <w:i/>
          <w:sz w:val="28"/>
          <w:szCs w:val="28"/>
          <w:u w:val="none"/>
        </w:rPr>
      </w:pPr>
      <w:r w:rsidRPr="00FE0736">
        <w:rPr>
          <w:b/>
          <w:i/>
          <w:sz w:val="28"/>
          <w:szCs w:val="28"/>
          <w:u w:val="none"/>
        </w:rPr>
        <w:t>Part O</w:t>
      </w:r>
      <w:r w:rsidR="001F7C65" w:rsidRPr="00FE0736">
        <w:rPr>
          <w:b/>
          <w:i/>
          <w:sz w:val="28"/>
          <w:szCs w:val="28"/>
          <w:u w:val="none"/>
        </w:rPr>
        <w:t xml:space="preserve">ne:  </w:t>
      </w:r>
      <w:r w:rsidR="005D11EF" w:rsidRPr="00FE0736">
        <w:rPr>
          <w:b/>
          <w:i/>
          <w:sz w:val="28"/>
          <w:szCs w:val="28"/>
          <w:u w:val="none"/>
        </w:rPr>
        <w:t>If t</w:t>
      </w:r>
      <w:r w:rsidR="00AB74F0" w:rsidRPr="00FE0736">
        <w:rPr>
          <w:b/>
          <w:i/>
          <w:sz w:val="28"/>
          <w:szCs w:val="28"/>
          <w:u w:val="none"/>
        </w:rPr>
        <w:t>he Crisis is Today, the</w:t>
      </w:r>
      <w:r w:rsidR="001F7C65" w:rsidRPr="00FE0736">
        <w:rPr>
          <w:b/>
          <w:i/>
          <w:sz w:val="28"/>
          <w:szCs w:val="28"/>
          <w:u w:val="none"/>
        </w:rPr>
        <w:t xml:space="preserve"> Future </w:t>
      </w:r>
      <w:r w:rsidR="00AB74F0" w:rsidRPr="00FE0736">
        <w:rPr>
          <w:b/>
          <w:i/>
          <w:sz w:val="28"/>
          <w:szCs w:val="28"/>
          <w:u w:val="none"/>
        </w:rPr>
        <w:t>Starts Now</w:t>
      </w:r>
    </w:p>
    <w:p w:rsidR="00C2257D" w:rsidRPr="00FE0736" w:rsidRDefault="00C2257D" w:rsidP="00FE0736">
      <w:pPr>
        <w:pStyle w:val="SH"/>
        <w:spacing w:before="0"/>
        <w:rPr>
          <w:sz w:val="28"/>
          <w:szCs w:val="28"/>
        </w:rPr>
      </w:pPr>
      <w:r w:rsidRPr="00FE0736">
        <w:rPr>
          <w:sz w:val="28"/>
          <w:szCs w:val="28"/>
        </w:rPr>
        <w:t xml:space="preserve">Tuesday, </w:t>
      </w:r>
      <w:r w:rsidR="009B4D51" w:rsidRPr="00FE0736">
        <w:rPr>
          <w:sz w:val="28"/>
          <w:szCs w:val="28"/>
        </w:rPr>
        <w:t xml:space="preserve">April </w:t>
      </w:r>
      <w:r w:rsidR="005D11EF" w:rsidRPr="00FE0736">
        <w:rPr>
          <w:sz w:val="28"/>
          <w:szCs w:val="28"/>
        </w:rPr>
        <w:t>2</w:t>
      </w:r>
      <w:r w:rsidRPr="00FE0736">
        <w:rPr>
          <w:sz w:val="28"/>
          <w:szCs w:val="28"/>
        </w:rPr>
        <w:t>.  First meeting</w:t>
      </w:r>
      <w:r w:rsidR="00AB74F0" w:rsidRPr="00FE0736">
        <w:rPr>
          <w:sz w:val="28"/>
          <w:szCs w:val="28"/>
        </w:rPr>
        <w:t xml:space="preserve"> –</w:t>
      </w:r>
      <w:r w:rsidRPr="00FE0736">
        <w:rPr>
          <w:sz w:val="28"/>
          <w:szCs w:val="28"/>
        </w:rPr>
        <w:t xml:space="preserve"> </w:t>
      </w:r>
      <w:r w:rsidR="00AB74F0" w:rsidRPr="00FE0736">
        <w:rPr>
          <w:sz w:val="28"/>
          <w:szCs w:val="28"/>
        </w:rPr>
        <w:t>Please Meet the Situation We are In</w:t>
      </w:r>
      <w:r w:rsidRPr="00FE0736">
        <w:rPr>
          <w:sz w:val="28"/>
          <w:szCs w:val="28"/>
        </w:rPr>
        <w:t xml:space="preserve"> </w:t>
      </w:r>
    </w:p>
    <w:p w:rsidR="00C2257D" w:rsidRPr="00FE0736" w:rsidRDefault="00C2257D" w:rsidP="00FE0736">
      <w:pPr>
        <w:pStyle w:val="P1"/>
        <w:spacing w:before="0" w:after="240"/>
        <w:rPr>
          <w:sz w:val="28"/>
          <w:szCs w:val="28"/>
        </w:rPr>
      </w:pPr>
      <w:r w:rsidRPr="00FE0736">
        <w:rPr>
          <w:sz w:val="28"/>
          <w:szCs w:val="28"/>
        </w:rPr>
        <w:t xml:space="preserve">After an introduction to the course and to each other we will start a discussion of </w:t>
      </w:r>
      <w:r w:rsidR="008962BD" w:rsidRPr="00FE0736">
        <w:rPr>
          <w:sz w:val="28"/>
          <w:szCs w:val="28"/>
        </w:rPr>
        <w:t xml:space="preserve">the world situation </w:t>
      </w:r>
      <w:r w:rsidR="00E96FF3" w:rsidRPr="00FE0736">
        <w:rPr>
          <w:sz w:val="28"/>
          <w:szCs w:val="28"/>
        </w:rPr>
        <w:t>today and</w:t>
      </w:r>
      <w:r w:rsidRPr="00FE0736">
        <w:rPr>
          <w:sz w:val="28"/>
          <w:szCs w:val="28"/>
        </w:rPr>
        <w:t xml:space="preserve"> begin to identify some of the questions we </w:t>
      </w:r>
      <w:r w:rsidR="009E28C9" w:rsidRPr="00FE0736">
        <w:rPr>
          <w:sz w:val="28"/>
          <w:szCs w:val="28"/>
        </w:rPr>
        <w:t xml:space="preserve">may </w:t>
      </w:r>
      <w:r w:rsidRPr="00FE0736">
        <w:rPr>
          <w:sz w:val="28"/>
          <w:szCs w:val="28"/>
        </w:rPr>
        <w:t xml:space="preserve">want to </w:t>
      </w:r>
      <w:r w:rsidR="009E28C9" w:rsidRPr="00FE0736">
        <w:rPr>
          <w:sz w:val="28"/>
          <w:szCs w:val="28"/>
        </w:rPr>
        <w:t>ask</w:t>
      </w:r>
      <w:r w:rsidRPr="00FE0736">
        <w:rPr>
          <w:sz w:val="28"/>
          <w:szCs w:val="28"/>
        </w:rPr>
        <w:t xml:space="preserve"> this quarter.</w:t>
      </w:r>
    </w:p>
    <w:p w:rsidR="00812920" w:rsidRPr="00FE0736" w:rsidRDefault="00812920" w:rsidP="00FE0736">
      <w:pPr>
        <w:pStyle w:val="P1"/>
        <w:spacing w:before="0" w:after="240"/>
        <w:rPr>
          <w:sz w:val="28"/>
          <w:szCs w:val="28"/>
        </w:rPr>
      </w:pPr>
      <w:r w:rsidRPr="00FE0736">
        <w:rPr>
          <w:sz w:val="28"/>
          <w:szCs w:val="28"/>
        </w:rPr>
        <w:t>Review readings (above) for pre-class assignment.  Post your paragraph on them by the end of the day today!</w:t>
      </w:r>
    </w:p>
    <w:p w:rsidR="00315ED1" w:rsidRPr="00FE0736" w:rsidRDefault="00C40CCD" w:rsidP="00FE0736">
      <w:pPr>
        <w:pStyle w:val="SH"/>
        <w:spacing w:before="0"/>
        <w:rPr>
          <w:sz w:val="28"/>
          <w:szCs w:val="28"/>
        </w:rPr>
      </w:pPr>
      <w:r w:rsidRPr="00FE0736">
        <w:rPr>
          <w:sz w:val="28"/>
          <w:szCs w:val="28"/>
        </w:rPr>
        <w:br/>
      </w:r>
      <w:r w:rsidR="00C2257D" w:rsidRPr="00FE0736">
        <w:rPr>
          <w:sz w:val="28"/>
          <w:szCs w:val="28"/>
        </w:rPr>
        <w:lastRenderedPageBreak/>
        <w:t xml:space="preserve">Thursday, </w:t>
      </w:r>
      <w:r w:rsidR="009B4D51" w:rsidRPr="00FE0736">
        <w:rPr>
          <w:sz w:val="28"/>
          <w:szCs w:val="28"/>
        </w:rPr>
        <w:t xml:space="preserve">April </w:t>
      </w:r>
      <w:r w:rsidR="005D11EF" w:rsidRPr="00FE0736">
        <w:rPr>
          <w:sz w:val="28"/>
          <w:szCs w:val="28"/>
        </w:rPr>
        <w:t>4</w:t>
      </w:r>
      <w:r w:rsidR="00C2257D" w:rsidRPr="00FE0736">
        <w:rPr>
          <w:sz w:val="28"/>
          <w:szCs w:val="28"/>
        </w:rPr>
        <w:t xml:space="preserve">.  </w:t>
      </w:r>
      <w:r w:rsidR="005D11EF" w:rsidRPr="00FE0736">
        <w:rPr>
          <w:sz w:val="28"/>
          <w:szCs w:val="28"/>
        </w:rPr>
        <w:t>Meet the Future:  Eco Vista</w:t>
      </w:r>
    </w:p>
    <w:p w:rsidR="00B0685C" w:rsidRPr="00FE0736" w:rsidRDefault="00B0685C" w:rsidP="00FE0736">
      <w:pPr>
        <w:pStyle w:val="P1"/>
        <w:spacing w:before="0" w:after="240"/>
        <w:rPr>
          <w:sz w:val="28"/>
          <w:szCs w:val="28"/>
        </w:rPr>
      </w:pPr>
      <w:r w:rsidRPr="00FE0736">
        <w:rPr>
          <w:sz w:val="28"/>
          <w:szCs w:val="28"/>
        </w:rPr>
        <w:t xml:space="preserve">Today we’ll learn about a remarkable new adventure in potentially radical change in our own backyards – Eco Vista!  Eco Vista refers to a transition to a sustainable Isla Vista project that is actually being carried out and which will be introduced by UCSB </w:t>
      </w:r>
      <w:r w:rsidR="00FE0736">
        <w:rPr>
          <w:sz w:val="28"/>
          <w:szCs w:val="28"/>
        </w:rPr>
        <w:t>alumna-</w:t>
      </w:r>
      <w:r w:rsidRPr="00FE0736">
        <w:rPr>
          <w:sz w:val="28"/>
          <w:szCs w:val="28"/>
        </w:rPr>
        <w:t>scholar-activist and Eco Vista project co-founder Jessica Alvarez</w:t>
      </w:r>
      <w:r w:rsidR="00FE0736">
        <w:rPr>
          <w:sz w:val="28"/>
          <w:szCs w:val="28"/>
        </w:rPr>
        <w:t>, with presentations by a group of students involved in the project.</w:t>
      </w:r>
    </w:p>
    <w:p w:rsidR="00B0685C" w:rsidRPr="00FE0736" w:rsidRDefault="00B0685C" w:rsidP="00FE0736">
      <w:pPr>
        <w:pStyle w:val="P1"/>
        <w:spacing w:before="0" w:after="240"/>
        <w:rPr>
          <w:sz w:val="28"/>
          <w:szCs w:val="28"/>
        </w:rPr>
      </w:pPr>
      <w:r w:rsidRPr="00FE0736">
        <w:rPr>
          <w:sz w:val="28"/>
          <w:szCs w:val="28"/>
        </w:rPr>
        <w:t>We’ll also start a deep dive into the Green New Deal resolution and its potential impacts!</w:t>
      </w:r>
    </w:p>
    <w:p w:rsidR="00C40CCD" w:rsidRPr="00FE0736" w:rsidRDefault="00C40CCD" w:rsidP="00FE0736">
      <w:pPr>
        <w:spacing w:after="240" w:line="240" w:lineRule="auto"/>
        <w:ind w:left="1440"/>
        <w:rPr>
          <w:b/>
          <w:bCs/>
          <w:sz w:val="28"/>
          <w:szCs w:val="28"/>
          <w:u w:val="none"/>
        </w:rPr>
      </w:pPr>
      <w:r w:rsidRPr="00FE0736">
        <w:rPr>
          <w:b/>
          <w:bCs/>
          <w:sz w:val="28"/>
          <w:szCs w:val="28"/>
          <w:u w:val="none"/>
        </w:rPr>
        <w:t>Website</w:t>
      </w:r>
      <w:r w:rsidR="006B5D40">
        <w:rPr>
          <w:b/>
          <w:bCs/>
          <w:sz w:val="28"/>
          <w:szCs w:val="28"/>
          <w:u w:val="none"/>
        </w:rPr>
        <w:t>s</w:t>
      </w:r>
    </w:p>
    <w:p w:rsidR="00C40CCD" w:rsidRDefault="000B4028" w:rsidP="00FE0736">
      <w:pPr>
        <w:spacing w:after="240" w:line="240" w:lineRule="auto"/>
        <w:ind w:left="2160"/>
        <w:outlineLvl w:val="0"/>
        <w:rPr>
          <w:rStyle w:val="Hyperlink"/>
          <w:i/>
          <w:sz w:val="28"/>
          <w:szCs w:val="28"/>
          <w:u w:val="none"/>
        </w:rPr>
      </w:pPr>
      <w:hyperlink r:id="rId35" w:history="1">
        <w:r w:rsidR="00C40CCD" w:rsidRPr="00FE0736">
          <w:rPr>
            <w:rStyle w:val="Hyperlink"/>
            <w:i/>
            <w:sz w:val="28"/>
            <w:szCs w:val="28"/>
            <w:u w:val="none"/>
          </w:rPr>
          <w:t>www.ecovistacommunity.com</w:t>
        </w:r>
      </w:hyperlink>
    </w:p>
    <w:p w:rsidR="006B5D40" w:rsidRPr="00FE0736" w:rsidRDefault="000B4028" w:rsidP="006B5D40">
      <w:pPr>
        <w:pStyle w:val="NormalWeb"/>
        <w:spacing w:before="0" w:beforeAutospacing="0" w:after="240" w:afterAutospacing="0"/>
        <w:ind w:left="2160"/>
        <w:rPr>
          <w:rStyle w:val="Hyperlink"/>
          <w:i/>
          <w:sz w:val="28"/>
          <w:szCs w:val="28"/>
          <w:u w:val="none"/>
        </w:rPr>
      </w:pPr>
      <w:hyperlink r:id="rId36" w:history="1">
        <w:r w:rsidR="006B5D40" w:rsidRPr="00FE0736">
          <w:rPr>
            <w:rStyle w:val="Hyperlink"/>
            <w:i/>
            <w:sz w:val="28"/>
            <w:szCs w:val="28"/>
            <w:u w:val="none"/>
          </w:rPr>
          <w:t>http://gen.ecovillage.org/en/article/what-ecovillage</w:t>
        </w:r>
      </w:hyperlink>
    </w:p>
    <w:p w:rsidR="00C40CCD" w:rsidRPr="00FE0736" w:rsidRDefault="00C40CCD" w:rsidP="00FE0736">
      <w:pPr>
        <w:spacing w:after="240" w:line="240" w:lineRule="auto"/>
        <w:ind w:left="1440"/>
        <w:rPr>
          <w:b/>
          <w:bCs/>
          <w:sz w:val="28"/>
          <w:szCs w:val="28"/>
          <w:u w:val="none"/>
        </w:rPr>
      </w:pPr>
      <w:r w:rsidRPr="00FE0736">
        <w:rPr>
          <w:b/>
          <w:bCs/>
          <w:sz w:val="28"/>
          <w:szCs w:val="28"/>
          <w:u w:val="none"/>
        </w:rPr>
        <w:t>Readings</w:t>
      </w:r>
      <w:r w:rsidR="00812920" w:rsidRPr="00FE0736">
        <w:rPr>
          <w:b/>
          <w:bCs/>
          <w:sz w:val="28"/>
          <w:szCs w:val="28"/>
          <w:u w:val="none"/>
        </w:rPr>
        <w:t xml:space="preserve"> for Eco Vista</w:t>
      </w:r>
    </w:p>
    <w:p w:rsidR="00266029" w:rsidRPr="00FE0736" w:rsidRDefault="00C40CCD" w:rsidP="00FE0736">
      <w:pPr>
        <w:shd w:val="clear" w:color="auto" w:fill="FFFFFF"/>
        <w:spacing w:after="240" w:line="240" w:lineRule="auto"/>
        <w:ind w:left="2160"/>
        <w:rPr>
          <w:sz w:val="28"/>
          <w:szCs w:val="28"/>
          <w:u w:val="none"/>
        </w:rPr>
      </w:pPr>
      <w:r w:rsidRPr="00FE0736">
        <w:rPr>
          <w:sz w:val="28"/>
          <w:szCs w:val="28"/>
          <w:u w:val="none"/>
        </w:rPr>
        <w:t>Jessica Alvarez Parfrey, “Eco Vista:  An Origin Story and Vision Statement”</w:t>
      </w:r>
      <w:r w:rsidRPr="00FE0736">
        <w:rPr>
          <w:i/>
          <w:sz w:val="28"/>
          <w:szCs w:val="28"/>
          <w:u w:val="none"/>
        </w:rPr>
        <w:t xml:space="preserve"> </w:t>
      </w:r>
      <w:r w:rsidRPr="00FE0736">
        <w:rPr>
          <w:sz w:val="28"/>
          <w:szCs w:val="28"/>
          <w:u w:val="none"/>
        </w:rPr>
        <w:t>(January 24, 2018)</w:t>
      </w:r>
    </w:p>
    <w:p w:rsidR="00266029" w:rsidRPr="00FE0736" w:rsidRDefault="00266029" w:rsidP="00FE0736">
      <w:pPr>
        <w:shd w:val="clear" w:color="auto" w:fill="FFFFFF"/>
        <w:spacing w:after="240" w:line="240" w:lineRule="auto"/>
        <w:ind w:left="2160"/>
        <w:rPr>
          <w:i/>
          <w:color w:val="222222"/>
          <w:sz w:val="28"/>
          <w:szCs w:val="28"/>
          <w:u w:val="none"/>
        </w:rPr>
      </w:pPr>
      <w:r w:rsidRPr="00FE0736">
        <w:rPr>
          <w:rFonts w:eastAsia="Times New Roman"/>
          <w:sz w:val="28"/>
          <w:szCs w:val="28"/>
          <w:u w:val="none"/>
        </w:rPr>
        <w:t>Eco Vista Community Mission Statement, “Taking the Community of Isla Vista Into the Future” (February 2019),</w:t>
      </w:r>
      <w:r w:rsidRPr="00FE0736">
        <w:rPr>
          <w:rFonts w:eastAsia="Times New Roman"/>
          <w:color w:val="000000"/>
          <w:sz w:val="28"/>
          <w:szCs w:val="28"/>
        </w:rPr>
        <w:br/>
      </w:r>
      <w:hyperlink r:id="rId37" w:history="1">
        <w:r w:rsidRPr="00FE0736">
          <w:rPr>
            <w:rStyle w:val="Hyperlink"/>
            <w:rFonts w:eastAsia="Times New Roman"/>
            <w:i/>
            <w:sz w:val="28"/>
            <w:szCs w:val="28"/>
            <w:u w:val="none"/>
          </w:rPr>
          <w:t>https://ecovistacommunity.com/our-mission/</w:t>
        </w:r>
      </w:hyperlink>
    </w:p>
    <w:p w:rsidR="00C40CCD" w:rsidRPr="00FE0736" w:rsidRDefault="00C40CCD" w:rsidP="00FE0736">
      <w:pPr>
        <w:shd w:val="clear" w:color="auto" w:fill="FFFFFF"/>
        <w:spacing w:after="240" w:line="240" w:lineRule="auto"/>
        <w:ind w:left="2160"/>
        <w:rPr>
          <w:color w:val="222222"/>
          <w:sz w:val="28"/>
          <w:szCs w:val="28"/>
          <w:u w:val="none"/>
        </w:rPr>
      </w:pPr>
      <w:r w:rsidRPr="00FE0736">
        <w:rPr>
          <w:sz w:val="28"/>
          <w:szCs w:val="28"/>
          <w:u w:val="none"/>
        </w:rPr>
        <w:t>“Project:</w:t>
      </w:r>
      <w:bookmarkStart w:id="1" w:name="_xajqu0fu7uzl" w:colFirst="0" w:colLast="0"/>
      <w:bookmarkEnd w:id="1"/>
      <w:r w:rsidRPr="00FE0736">
        <w:rPr>
          <w:sz w:val="28"/>
          <w:szCs w:val="28"/>
          <w:u w:val="none"/>
        </w:rPr>
        <w:t xml:space="preserve"> Eco-Vista – Building Co-creative and Earth-Conscious Communities around College Campuses” (flyer, summer 2017)</w:t>
      </w:r>
    </w:p>
    <w:p w:rsidR="00C40CCD" w:rsidRPr="00FE0736" w:rsidRDefault="00C40CCD" w:rsidP="00FE0736">
      <w:pPr>
        <w:spacing w:after="240" w:line="240" w:lineRule="auto"/>
        <w:ind w:left="2160"/>
        <w:rPr>
          <w:sz w:val="28"/>
          <w:szCs w:val="28"/>
          <w:u w:val="none"/>
        </w:rPr>
      </w:pPr>
      <w:r w:rsidRPr="00FE0736">
        <w:rPr>
          <w:sz w:val="28"/>
          <w:szCs w:val="28"/>
          <w:u w:val="none"/>
        </w:rPr>
        <w:t xml:space="preserve">John Foran, “From Isla Vista to Eco Vista: A Design Project in Community Resilience” – grant proposal (March 2018) </w:t>
      </w:r>
    </w:p>
    <w:p w:rsidR="00C40CCD" w:rsidRDefault="00C40CCD" w:rsidP="00FE0736">
      <w:pPr>
        <w:spacing w:after="240" w:line="240" w:lineRule="auto"/>
        <w:ind w:left="2160"/>
        <w:outlineLvl w:val="0"/>
        <w:rPr>
          <w:rStyle w:val="Hyperlink"/>
          <w:i/>
          <w:sz w:val="28"/>
          <w:szCs w:val="28"/>
          <w:u w:val="none"/>
        </w:rPr>
      </w:pPr>
      <w:r w:rsidRPr="00FE0736">
        <w:rPr>
          <w:sz w:val="28"/>
          <w:szCs w:val="28"/>
          <w:u w:val="none"/>
        </w:rPr>
        <w:t xml:space="preserve">George Thurlow, “Isla Vista: So Close to UCSB, So Far from Good” (Winter 2014), </w:t>
      </w:r>
      <w:hyperlink r:id="rId38" w:history="1">
        <w:r w:rsidRPr="00FE0736">
          <w:rPr>
            <w:rStyle w:val="Hyperlink"/>
            <w:i/>
            <w:sz w:val="28"/>
            <w:szCs w:val="28"/>
            <w:u w:val="none"/>
          </w:rPr>
          <w:t>http://www.ucsbalum.com/Coastlines/2014/Winter/feature_ivhistory.html</w:t>
        </w:r>
      </w:hyperlink>
    </w:p>
    <w:p w:rsidR="00FE0736" w:rsidRPr="00FE0736" w:rsidRDefault="00FE0736" w:rsidP="00FE0736">
      <w:pPr>
        <w:spacing w:after="240" w:line="240" w:lineRule="auto"/>
        <w:ind w:left="1440"/>
        <w:rPr>
          <w:b/>
          <w:bCs/>
          <w:sz w:val="28"/>
          <w:szCs w:val="28"/>
          <w:u w:val="none"/>
        </w:rPr>
      </w:pPr>
      <w:r w:rsidRPr="00FE0736">
        <w:rPr>
          <w:b/>
          <w:bCs/>
          <w:sz w:val="28"/>
          <w:szCs w:val="28"/>
          <w:u w:val="none"/>
        </w:rPr>
        <w:t xml:space="preserve">Reading for </w:t>
      </w:r>
      <w:r>
        <w:rPr>
          <w:b/>
          <w:bCs/>
          <w:sz w:val="28"/>
          <w:szCs w:val="28"/>
          <w:u w:val="none"/>
        </w:rPr>
        <w:t>the Green New Deal</w:t>
      </w:r>
    </w:p>
    <w:p w:rsidR="00FE0736" w:rsidRPr="00FE0736" w:rsidRDefault="00FE0736" w:rsidP="00FE0736">
      <w:pPr>
        <w:spacing w:after="240" w:line="240" w:lineRule="auto"/>
        <w:ind w:left="2160"/>
        <w:outlineLvl w:val="0"/>
        <w:rPr>
          <w:bCs/>
          <w:i/>
          <w:kern w:val="36"/>
          <w:sz w:val="28"/>
          <w:szCs w:val="28"/>
          <w:u w:val="none"/>
        </w:rPr>
      </w:pPr>
      <w:r w:rsidRPr="00FE0736">
        <w:rPr>
          <w:bCs/>
          <w:kern w:val="36"/>
          <w:sz w:val="28"/>
          <w:szCs w:val="28"/>
          <w:u w:val="none"/>
        </w:rPr>
        <w:lastRenderedPageBreak/>
        <w:t>Text of the Resolution</w:t>
      </w:r>
      <w:r>
        <w:rPr>
          <w:bCs/>
          <w:kern w:val="36"/>
          <w:sz w:val="28"/>
          <w:szCs w:val="28"/>
          <w:u w:val="none"/>
        </w:rPr>
        <w:t xml:space="preserve"> (February 5, 2019), </w:t>
      </w:r>
      <w:hyperlink r:id="rId39" w:history="1">
        <w:r w:rsidRPr="00FE0736">
          <w:rPr>
            <w:rStyle w:val="Hyperlink"/>
            <w:i/>
            <w:sz w:val="28"/>
            <w:szCs w:val="28"/>
            <w:u w:val="none"/>
          </w:rPr>
          <w:t>https://www.congress.gov/bill/116th-congress/house-resolution/109/text</w:t>
        </w:r>
      </w:hyperlink>
    </w:p>
    <w:p w:rsidR="0049355B" w:rsidRDefault="00FE0736" w:rsidP="00FE0736">
      <w:pPr>
        <w:widowControl w:val="0"/>
        <w:spacing w:after="240" w:line="240" w:lineRule="auto"/>
        <w:rPr>
          <w:b/>
          <w:sz w:val="28"/>
          <w:szCs w:val="28"/>
          <w:u w:val="none"/>
        </w:rPr>
      </w:pPr>
      <w:r>
        <w:rPr>
          <w:b/>
          <w:sz w:val="28"/>
          <w:szCs w:val="28"/>
          <w:u w:val="none"/>
        </w:rPr>
        <w:br/>
      </w:r>
      <w:r w:rsidR="005D11EF" w:rsidRPr="00FE0736">
        <w:rPr>
          <w:b/>
          <w:sz w:val="28"/>
          <w:szCs w:val="28"/>
          <w:u w:val="none"/>
        </w:rPr>
        <w:t>T</w:t>
      </w:r>
      <w:r w:rsidR="00C2257D" w:rsidRPr="00FE0736">
        <w:rPr>
          <w:b/>
          <w:sz w:val="28"/>
          <w:szCs w:val="28"/>
          <w:u w:val="none"/>
        </w:rPr>
        <w:t>uesday, Apri</w:t>
      </w:r>
      <w:r w:rsidR="009B4D51" w:rsidRPr="00FE0736">
        <w:rPr>
          <w:b/>
          <w:sz w:val="28"/>
          <w:szCs w:val="28"/>
          <w:u w:val="none"/>
        </w:rPr>
        <w:t xml:space="preserve">l </w:t>
      </w:r>
      <w:r w:rsidR="005D11EF" w:rsidRPr="00FE0736">
        <w:rPr>
          <w:b/>
          <w:sz w:val="28"/>
          <w:szCs w:val="28"/>
          <w:u w:val="none"/>
        </w:rPr>
        <w:t>9</w:t>
      </w:r>
      <w:r w:rsidR="002659A1" w:rsidRPr="00FE0736">
        <w:rPr>
          <w:b/>
          <w:sz w:val="28"/>
          <w:szCs w:val="28"/>
          <w:u w:val="none"/>
        </w:rPr>
        <w:t>, and Thursday, April 11</w:t>
      </w:r>
      <w:r w:rsidR="00C2257D" w:rsidRPr="00FE0736">
        <w:rPr>
          <w:b/>
          <w:sz w:val="28"/>
          <w:szCs w:val="28"/>
          <w:u w:val="none"/>
        </w:rPr>
        <w:t xml:space="preserve">.  </w:t>
      </w:r>
      <w:r w:rsidR="0049355B" w:rsidRPr="00FE0736">
        <w:rPr>
          <w:b/>
          <w:sz w:val="28"/>
          <w:szCs w:val="28"/>
          <w:u w:val="none"/>
        </w:rPr>
        <w:t xml:space="preserve"> </w:t>
      </w:r>
      <w:r w:rsidR="005D11EF" w:rsidRPr="00FE0736">
        <w:rPr>
          <w:b/>
          <w:sz w:val="28"/>
          <w:szCs w:val="28"/>
          <w:u w:val="none"/>
        </w:rPr>
        <w:t>Social Change 2.0 and the Cool Block Class Project</w:t>
      </w:r>
    </w:p>
    <w:p w:rsidR="005D11EF" w:rsidRPr="00FE0736" w:rsidRDefault="005B6637" w:rsidP="00FE0736">
      <w:pPr>
        <w:widowControl w:val="0"/>
        <w:spacing w:after="240" w:line="240" w:lineRule="auto"/>
        <w:ind w:firstLine="720"/>
        <w:rPr>
          <w:sz w:val="28"/>
          <w:szCs w:val="28"/>
          <w:u w:val="none"/>
        </w:rPr>
      </w:pPr>
      <w:r>
        <w:rPr>
          <w:sz w:val="28"/>
          <w:szCs w:val="28"/>
          <w:u w:val="none"/>
        </w:rPr>
        <w:t xml:space="preserve">This week </w:t>
      </w:r>
      <w:r w:rsidR="005D11EF" w:rsidRPr="00FE0736">
        <w:rPr>
          <w:sz w:val="28"/>
          <w:szCs w:val="28"/>
          <w:u w:val="none"/>
        </w:rPr>
        <w:t xml:space="preserve">you </w:t>
      </w:r>
      <w:r w:rsidR="0049355B" w:rsidRPr="00FE0736">
        <w:rPr>
          <w:sz w:val="28"/>
          <w:szCs w:val="28"/>
          <w:u w:val="none"/>
        </w:rPr>
        <w:t xml:space="preserve">will </w:t>
      </w:r>
      <w:r w:rsidR="005D11EF" w:rsidRPr="00FE0736">
        <w:rPr>
          <w:sz w:val="28"/>
          <w:szCs w:val="28"/>
          <w:u w:val="none"/>
        </w:rPr>
        <w:t xml:space="preserve">be introduced </w:t>
      </w:r>
      <w:r w:rsidR="002659A1" w:rsidRPr="00FE0736">
        <w:rPr>
          <w:sz w:val="28"/>
          <w:szCs w:val="28"/>
          <w:u w:val="none"/>
        </w:rPr>
        <w:t>to</w:t>
      </w:r>
      <w:r w:rsidR="005D11EF" w:rsidRPr="00FE0736">
        <w:rPr>
          <w:sz w:val="28"/>
          <w:szCs w:val="28"/>
          <w:u w:val="none"/>
        </w:rPr>
        <w:t xml:space="preserve"> David Gershon and the Cool Blocks Project</w:t>
      </w:r>
      <w:r w:rsidR="0082395A" w:rsidRPr="00FE0736">
        <w:rPr>
          <w:sz w:val="28"/>
          <w:szCs w:val="28"/>
          <w:u w:val="none"/>
        </w:rPr>
        <w:t xml:space="preserve"> team</w:t>
      </w:r>
      <w:r w:rsidR="00BC2531">
        <w:rPr>
          <w:sz w:val="28"/>
          <w:szCs w:val="28"/>
          <w:u w:val="none"/>
        </w:rPr>
        <w:t xml:space="preserve"> of Sue Lebeck and Robin Elander</w:t>
      </w:r>
      <w:r w:rsidR="005D11EF" w:rsidRPr="00FE0736">
        <w:rPr>
          <w:sz w:val="28"/>
          <w:szCs w:val="28"/>
          <w:u w:val="none"/>
        </w:rPr>
        <w:t>!</w:t>
      </w:r>
    </w:p>
    <w:p w:rsidR="00812920" w:rsidRPr="00FE0736" w:rsidRDefault="00812920" w:rsidP="00FE0736">
      <w:pPr>
        <w:widowControl w:val="0"/>
        <w:spacing w:after="240" w:line="240" w:lineRule="auto"/>
        <w:ind w:firstLine="720"/>
        <w:rPr>
          <w:sz w:val="28"/>
          <w:szCs w:val="28"/>
          <w:u w:val="none"/>
        </w:rPr>
      </w:pPr>
      <w:r w:rsidRPr="00FE0736">
        <w:rPr>
          <w:sz w:val="28"/>
          <w:szCs w:val="28"/>
          <w:u w:val="none"/>
        </w:rPr>
        <w:t xml:space="preserve">Here’s how </w:t>
      </w:r>
      <w:r w:rsidR="0082395A" w:rsidRPr="00FE0736">
        <w:rPr>
          <w:sz w:val="28"/>
          <w:szCs w:val="28"/>
          <w:u w:val="none"/>
        </w:rPr>
        <w:t>they</w:t>
      </w:r>
      <w:r w:rsidRPr="00FE0736">
        <w:rPr>
          <w:sz w:val="28"/>
          <w:szCs w:val="28"/>
          <w:u w:val="none"/>
        </w:rPr>
        <w:t xml:space="preserve"> would like you to prepare:</w:t>
      </w:r>
    </w:p>
    <w:p w:rsidR="00812920" w:rsidRPr="00953BF5" w:rsidRDefault="00812920" w:rsidP="00FE0736">
      <w:pPr>
        <w:pStyle w:val="ListParagraph"/>
        <w:numPr>
          <w:ilvl w:val="0"/>
          <w:numId w:val="10"/>
        </w:numPr>
        <w:spacing w:after="240" w:line="240" w:lineRule="auto"/>
        <w:ind w:left="1800"/>
        <w:rPr>
          <w:i/>
          <w:sz w:val="28"/>
          <w:szCs w:val="28"/>
          <w:u w:val="none"/>
        </w:rPr>
      </w:pPr>
      <w:r w:rsidRPr="00FE0736">
        <w:rPr>
          <w:sz w:val="28"/>
          <w:szCs w:val="28"/>
          <w:u w:val="none"/>
        </w:rPr>
        <w:t xml:space="preserve">Watch the Cool City Challenge </w:t>
      </w:r>
      <w:hyperlink r:id="rId40" w:history="1">
        <w:r w:rsidRPr="00FE0736">
          <w:rPr>
            <w:rStyle w:val="Hyperlink"/>
            <w:sz w:val="28"/>
            <w:szCs w:val="28"/>
            <w:u w:val="none"/>
          </w:rPr>
          <w:t>backstory video</w:t>
        </w:r>
      </w:hyperlink>
      <w:r w:rsidR="00FE0736">
        <w:rPr>
          <w:sz w:val="28"/>
          <w:szCs w:val="28"/>
          <w:u w:val="none"/>
        </w:rPr>
        <w:t xml:space="preserve">:  </w:t>
      </w:r>
      <w:hyperlink r:id="rId41" w:history="1">
        <w:r w:rsidR="00FE0736" w:rsidRPr="00953BF5">
          <w:rPr>
            <w:rStyle w:val="Hyperlink"/>
            <w:i/>
            <w:sz w:val="28"/>
            <w:szCs w:val="28"/>
            <w:u w:val="none"/>
          </w:rPr>
          <w:t>https://vimeo.com/202436615</w:t>
        </w:r>
      </w:hyperlink>
      <w:r w:rsidR="006B5D40">
        <w:rPr>
          <w:i/>
          <w:sz w:val="28"/>
          <w:szCs w:val="28"/>
          <w:u w:val="none"/>
        </w:rPr>
        <w:br/>
      </w:r>
    </w:p>
    <w:p w:rsidR="00812920" w:rsidRPr="00953BF5" w:rsidRDefault="00812920" w:rsidP="00FE0736">
      <w:pPr>
        <w:pStyle w:val="ListParagraph"/>
        <w:numPr>
          <w:ilvl w:val="0"/>
          <w:numId w:val="10"/>
        </w:numPr>
        <w:spacing w:after="240" w:line="240" w:lineRule="auto"/>
        <w:ind w:left="1800"/>
        <w:rPr>
          <w:i/>
          <w:sz w:val="28"/>
          <w:szCs w:val="28"/>
          <w:u w:val="none"/>
        </w:rPr>
      </w:pPr>
      <w:r w:rsidRPr="00953BF5">
        <w:rPr>
          <w:sz w:val="28"/>
          <w:szCs w:val="28"/>
          <w:u w:val="none"/>
        </w:rPr>
        <w:t xml:space="preserve">Watch Cool Block Deeper Dive video (go to </w:t>
      </w:r>
      <w:hyperlink r:id="rId42" w:history="1">
        <w:r w:rsidRPr="00953BF5">
          <w:rPr>
            <w:rStyle w:val="Hyperlink"/>
            <w:sz w:val="28"/>
            <w:szCs w:val="28"/>
            <w:u w:val="none"/>
          </w:rPr>
          <w:t>Cool Block</w:t>
        </w:r>
      </w:hyperlink>
      <w:r w:rsidRPr="00953BF5">
        <w:rPr>
          <w:sz w:val="28"/>
          <w:szCs w:val="28"/>
          <w:u w:val="none"/>
        </w:rPr>
        <w:t xml:space="preserve"> and scroll to bottom of page)</w:t>
      </w:r>
      <w:r w:rsidR="00FE0736" w:rsidRPr="00953BF5">
        <w:rPr>
          <w:sz w:val="28"/>
          <w:szCs w:val="28"/>
          <w:u w:val="none"/>
        </w:rPr>
        <w:t xml:space="preserve">:  </w:t>
      </w:r>
      <w:hyperlink r:id="rId43" w:history="1">
        <w:r w:rsidR="00FE0736" w:rsidRPr="00953BF5">
          <w:rPr>
            <w:rStyle w:val="Hyperlink"/>
            <w:i/>
            <w:sz w:val="28"/>
            <w:szCs w:val="28"/>
            <w:u w:val="none"/>
          </w:rPr>
          <w:t>https://coolblock.org/</w:t>
        </w:r>
      </w:hyperlink>
      <w:r w:rsidR="006B5D40">
        <w:rPr>
          <w:i/>
          <w:sz w:val="28"/>
          <w:szCs w:val="28"/>
          <w:u w:val="none"/>
        </w:rPr>
        <w:br/>
      </w:r>
    </w:p>
    <w:p w:rsidR="00812920" w:rsidRPr="00FE0736" w:rsidRDefault="00812920" w:rsidP="00FE0736">
      <w:pPr>
        <w:pStyle w:val="ListParagraph"/>
        <w:numPr>
          <w:ilvl w:val="0"/>
          <w:numId w:val="10"/>
        </w:numPr>
        <w:spacing w:after="240" w:line="240" w:lineRule="auto"/>
        <w:ind w:left="1800"/>
        <w:rPr>
          <w:sz w:val="28"/>
          <w:szCs w:val="28"/>
          <w:u w:val="none"/>
        </w:rPr>
      </w:pPr>
      <w:r w:rsidRPr="00FE0736">
        <w:rPr>
          <w:sz w:val="28"/>
          <w:szCs w:val="28"/>
          <w:u w:val="none"/>
        </w:rPr>
        <w:t>Read “About the Program”</w:t>
      </w:r>
      <w:r w:rsidR="00BC2531">
        <w:rPr>
          <w:sz w:val="28"/>
          <w:szCs w:val="28"/>
          <w:u w:val="none"/>
        </w:rPr>
        <w:t xml:space="preserve"> on the </w:t>
      </w:r>
      <w:r w:rsidR="00BC2531" w:rsidRPr="00FE0736">
        <w:rPr>
          <w:sz w:val="28"/>
          <w:szCs w:val="28"/>
          <w:u w:val="none"/>
        </w:rPr>
        <w:t>website</w:t>
      </w:r>
      <w:r w:rsidR="006B5D40">
        <w:rPr>
          <w:sz w:val="28"/>
          <w:szCs w:val="28"/>
          <w:u w:val="none"/>
        </w:rPr>
        <w:br/>
      </w:r>
    </w:p>
    <w:p w:rsidR="00812920" w:rsidRPr="00FE0736" w:rsidRDefault="00812920" w:rsidP="00FE0736">
      <w:pPr>
        <w:pStyle w:val="ListParagraph"/>
        <w:numPr>
          <w:ilvl w:val="0"/>
          <w:numId w:val="10"/>
        </w:numPr>
        <w:spacing w:after="240" w:line="240" w:lineRule="auto"/>
        <w:ind w:left="1800"/>
        <w:rPr>
          <w:sz w:val="28"/>
          <w:szCs w:val="28"/>
          <w:u w:val="none"/>
        </w:rPr>
      </w:pPr>
      <w:r w:rsidRPr="00FE0736">
        <w:rPr>
          <w:sz w:val="28"/>
          <w:szCs w:val="28"/>
          <w:u w:val="none"/>
        </w:rPr>
        <w:t xml:space="preserve">Read the table-of-contents, introduction, and the first two sections of </w:t>
      </w:r>
      <w:r w:rsidR="00BC2531">
        <w:rPr>
          <w:sz w:val="28"/>
          <w:szCs w:val="28"/>
          <w:u w:val="none"/>
        </w:rPr>
        <w:t xml:space="preserve">the </w:t>
      </w:r>
      <w:r w:rsidRPr="00FE0736">
        <w:rPr>
          <w:sz w:val="28"/>
          <w:szCs w:val="28"/>
          <w:u w:val="none"/>
        </w:rPr>
        <w:t xml:space="preserve">pilot version of </w:t>
      </w:r>
      <w:r w:rsidRPr="005B6637">
        <w:rPr>
          <w:sz w:val="28"/>
          <w:szCs w:val="28"/>
          <w:u w:val="none"/>
        </w:rPr>
        <w:t>the Cool Block book</w:t>
      </w:r>
      <w:r w:rsidR="005B6637">
        <w:rPr>
          <w:sz w:val="28"/>
          <w:szCs w:val="28"/>
          <w:u w:val="none"/>
        </w:rPr>
        <w:t>. T</w:t>
      </w:r>
      <w:r w:rsidRPr="00FE0736">
        <w:rPr>
          <w:sz w:val="28"/>
          <w:szCs w:val="28"/>
          <w:u w:val="none"/>
        </w:rPr>
        <w:t>his will give you an overall sense of the program.</w:t>
      </w:r>
      <w:r w:rsidR="006B5D40">
        <w:rPr>
          <w:sz w:val="28"/>
          <w:szCs w:val="28"/>
          <w:u w:val="none"/>
        </w:rPr>
        <w:br/>
      </w:r>
    </w:p>
    <w:p w:rsidR="00812920" w:rsidRDefault="00812920" w:rsidP="00FE0736">
      <w:pPr>
        <w:pStyle w:val="ListParagraph"/>
        <w:numPr>
          <w:ilvl w:val="0"/>
          <w:numId w:val="10"/>
        </w:numPr>
        <w:spacing w:after="240" w:line="240" w:lineRule="auto"/>
        <w:ind w:left="1800"/>
        <w:rPr>
          <w:sz w:val="28"/>
          <w:szCs w:val="28"/>
          <w:u w:val="none"/>
        </w:rPr>
      </w:pPr>
      <w:r w:rsidRPr="00FE0736">
        <w:rPr>
          <w:sz w:val="28"/>
          <w:szCs w:val="28"/>
          <w:u w:val="none"/>
        </w:rPr>
        <w:t xml:space="preserve">Review </w:t>
      </w:r>
      <w:r w:rsidR="00FE0736">
        <w:rPr>
          <w:sz w:val="28"/>
          <w:szCs w:val="28"/>
          <w:u w:val="none"/>
        </w:rPr>
        <w:t xml:space="preserve">the </w:t>
      </w:r>
      <w:r w:rsidR="003A27DD">
        <w:rPr>
          <w:sz w:val="28"/>
          <w:szCs w:val="28"/>
          <w:u w:val="none"/>
        </w:rPr>
        <w:t>five</w:t>
      </w:r>
      <w:r w:rsidR="00FE0736">
        <w:rPr>
          <w:sz w:val="28"/>
          <w:szCs w:val="28"/>
          <w:u w:val="none"/>
        </w:rPr>
        <w:t xml:space="preserve"> “</w:t>
      </w:r>
      <w:r w:rsidR="005B6637">
        <w:rPr>
          <w:sz w:val="28"/>
          <w:szCs w:val="28"/>
          <w:u w:val="none"/>
        </w:rPr>
        <w:t xml:space="preserve">Cool Block Class </w:t>
      </w:r>
      <w:r w:rsidRPr="00FE0736">
        <w:rPr>
          <w:sz w:val="28"/>
          <w:szCs w:val="28"/>
          <w:u w:val="none"/>
        </w:rPr>
        <w:t>Project Options</w:t>
      </w:r>
      <w:r w:rsidR="00FE0736">
        <w:rPr>
          <w:sz w:val="28"/>
          <w:szCs w:val="28"/>
          <w:u w:val="none"/>
        </w:rPr>
        <w:t>”</w:t>
      </w:r>
      <w:r w:rsidRPr="00FE0736">
        <w:rPr>
          <w:sz w:val="28"/>
          <w:szCs w:val="28"/>
          <w:u w:val="none"/>
        </w:rPr>
        <w:t xml:space="preserve"> </w:t>
      </w:r>
      <w:r w:rsidR="00FE0736">
        <w:rPr>
          <w:sz w:val="28"/>
          <w:szCs w:val="28"/>
          <w:u w:val="none"/>
        </w:rPr>
        <w:t>on GauchoSpace</w:t>
      </w:r>
    </w:p>
    <w:p w:rsidR="006B5D40" w:rsidRPr="00FE0736" w:rsidRDefault="006B5D40" w:rsidP="006B5D40">
      <w:pPr>
        <w:pStyle w:val="ListParagraph"/>
        <w:spacing w:after="240" w:line="240" w:lineRule="auto"/>
        <w:ind w:left="1800"/>
        <w:rPr>
          <w:sz w:val="28"/>
          <w:szCs w:val="28"/>
          <w:u w:val="none"/>
        </w:rPr>
      </w:pPr>
    </w:p>
    <w:p w:rsidR="009E24F3" w:rsidRPr="00FE0736" w:rsidRDefault="00315ED1" w:rsidP="00FE0736">
      <w:pPr>
        <w:spacing w:after="240" w:line="240" w:lineRule="auto"/>
        <w:rPr>
          <w:b/>
          <w:sz w:val="28"/>
          <w:szCs w:val="28"/>
          <w:u w:val="none"/>
        </w:rPr>
      </w:pPr>
      <w:r w:rsidRPr="00FE0736">
        <w:rPr>
          <w:b/>
          <w:sz w:val="28"/>
          <w:szCs w:val="28"/>
          <w:u w:val="none"/>
        </w:rPr>
        <w:t>Tuesday, April 1</w:t>
      </w:r>
      <w:r w:rsidR="005D11EF" w:rsidRPr="00FE0736">
        <w:rPr>
          <w:b/>
          <w:sz w:val="28"/>
          <w:szCs w:val="28"/>
          <w:u w:val="none"/>
        </w:rPr>
        <w:t>6</w:t>
      </w:r>
      <w:r w:rsidRPr="00FE0736">
        <w:rPr>
          <w:b/>
          <w:sz w:val="28"/>
          <w:szCs w:val="28"/>
          <w:u w:val="none"/>
        </w:rPr>
        <w:t xml:space="preserve">.   </w:t>
      </w:r>
      <w:r w:rsidR="009E24F3" w:rsidRPr="00FE0736">
        <w:rPr>
          <w:b/>
          <w:sz w:val="28"/>
          <w:szCs w:val="28"/>
          <w:u w:val="none"/>
        </w:rPr>
        <w:t>The Climate Crisis and Its Opportunities</w:t>
      </w:r>
    </w:p>
    <w:p w:rsidR="00290775" w:rsidRPr="00FE0736" w:rsidRDefault="00290775" w:rsidP="00FE0736">
      <w:pPr>
        <w:spacing w:after="240" w:line="240" w:lineRule="auto"/>
        <w:ind w:left="1440" w:hanging="720"/>
        <w:rPr>
          <w:b/>
          <w:bCs/>
          <w:sz w:val="28"/>
          <w:szCs w:val="28"/>
          <w:u w:val="none"/>
        </w:rPr>
      </w:pPr>
      <w:r w:rsidRPr="00FE0736">
        <w:rPr>
          <w:b/>
          <w:bCs/>
          <w:sz w:val="28"/>
          <w:szCs w:val="28"/>
          <w:u w:val="none"/>
        </w:rPr>
        <w:t xml:space="preserve">Readings:  </w:t>
      </w:r>
    </w:p>
    <w:p w:rsidR="002659A1" w:rsidRPr="00FE0736" w:rsidRDefault="002659A1" w:rsidP="00FE0736">
      <w:pPr>
        <w:pStyle w:val="P1"/>
        <w:spacing w:before="0" w:after="240"/>
        <w:ind w:left="2160" w:firstLine="0"/>
        <w:rPr>
          <w:sz w:val="28"/>
          <w:szCs w:val="28"/>
        </w:rPr>
      </w:pPr>
      <w:r w:rsidRPr="00FE0736">
        <w:rPr>
          <w:bCs/>
          <w:sz w:val="28"/>
          <w:szCs w:val="28"/>
        </w:rPr>
        <w:t xml:space="preserve">Danny Chivers, </w:t>
      </w:r>
      <w:r w:rsidRPr="00FE0736">
        <w:rPr>
          <w:i/>
          <w:sz w:val="28"/>
          <w:szCs w:val="28"/>
        </w:rPr>
        <w:t>The Non-Nonsense Guide to Climate Change</w:t>
      </w:r>
      <w:r w:rsidRPr="00FE0736">
        <w:rPr>
          <w:sz w:val="28"/>
          <w:szCs w:val="28"/>
        </w:rPr>
        <w:t>, entire.</w:t>
      </w:r>
    </w:p>
    <w:p w:rsidR="002659A1" w:rsidRPr="00FE0736" w:rsidRDefault="002659A1" w:rsidP="00FE0736">
      <w:pPr>
        <w:pStyle w:val="P1"/>
        <w:spacing w:before="0" w:after="240"/>
        <w:ind w:left="2160" w:firstLine="0"/>
        <w:rPr>
          <w:sz w:val="28"/>
          <w:szCs w:val="28"/>
        </w:rPr>
      </w:pPr>
      <w:r w:rsidRPr="00FE0736">
        <w:rPr>
          <w:sz w:val="28"/>
          <w:szCs w:val="28"/>
        </w:rPr>
        <w:t>Here are the chapters:</w:t>
      </w:r>
    </w:p>
    <w:p w:rsidR="002659A1" w:rsidRPr="00FE0736" w:rsidRDefault="002659A1" w:rsidP="00FE0736">
      <w:pPr>
        <w:pStyle w:val="P1"/>
        <w:spacing w:before="0" w:after="240"/>
        <w:ind w:left="2160" w:firstLine="0"/>
        <w:rPr>
          <w:sz w:val="28"/>
          <w:szCs w:val="28"/>
        </w:rPr>
      </w:pPr>
      <w:r w:rsidRPr="00FE0736">
        <w:rPr>
          <w:sz w:val="28"/>
          <w:szCs w:val="28"/>
        </w:rPr>
        <w:t>Introduction and Chapter 1: “How Do We Know that Climate Change is Happening?” 11-35</w:t>
      </w:r>
    </w:p>
    <w:p w:rsidR="002659A1" w:rsidRPr="00FE0736" w:rsidRDefault="002659A1" w:rsidP="00FE0736">
      <w:pPr>
        <w:pStyle w:val="P1"/>
        <w:spacing w:before="0" w:after="240"/>
        <w:ind w:left="2160" w:firstLine="0"/>
        <w:rPr>
          <w:sz w:val="28"/>
          <w:szCs w:val="28"/>
        </w:rPr>
      </w:pPr>
      <w:r w:rsidRPr="00FE0736">
        <w:rPr>
          <w:sz w:val="28"/>
          <w:szCs w:val="28"/>
        </w:rPr>
        <w:lastRenderedPageBreak/>
        <w:t>Chapter 2: “How Bad Could It Get?” 46-55</w:t>
      </w:r>
    </w:p>
    <w:p w:rsidR="002659A1" w:rsidRPr="00FE0736" w:rsidRDefault="002659A1" w:rsidP="00FE0736">
      <w:pPr>
        <w:pStyle w:val="P1"/>
        <w:spacing w:before="0" w:after="240"/>
        <w:ind w:left="2160" w:firstLine="0"/>
        <w:rPr>
          <w:sz w:val="28"/>
          <w:szCs w:val="28"/>
        </w:rPr>
      </w:pPr>
      <w:r w:rsidRPr="00FE0736">
        <w:rPr>
          <w:sz w:val="28"/>
          <w:szCs w:val="28"/>
        </w:rPr>
        <w:t xml:space="preserve">Chapter 3: “Why Is Climate Denial </w:t>
      </w:r>
      <w:r w:rsidR="00392C54" w:rsidRPr="00FE0736">
        <w:rPr>
          <w:sz w:val="28"/>
          <w:szCs w:val="28"/>
        </w:rPr>
        <w:t>on</w:t>
      </w:r>
      <w:r w:rsidRPr="00FE0736">
        <w:rPr>
          <w:sz w:val="28"/>
          <w:szCs w:val="28"/>
        </w:rPr>
        <w:t xml:space="preserve"> the Rise?” 56-67</w:t>
      </w:r>
    </w:p>
    <w:p w:rsidR="002659A1" w:rsidRPr="00FE0736" w:rsidRDefault="002659A1" w:rsidP="00FE0736">
      <w:pPr>
        <w:pStyle w:val="P1"/>
        <w:spacing w:before="0" w:after="240"/>
        <w:ind w:left="2160" w:firstLine="0"/>
        <w:rPr>
          <w:sz w:val="28"/>
          <w:szCs w:val="28"/>
        </w:rPr>
      </w:pPr>
      <w:r w:rsidRPr="00FE0736">
        <w:rPr>
          <w:sz w:val="28"/>
          <w:szCs w:val="28"/>
        </w:rPr>
        <w:t>Chapter 4: “Where Are All the Emissions Coming From?” 71-91</w:t>
      </w:r>
    </w:p>
    <w:p w:rsidR="002659A1" w:rsidRPr="00FE0736" w:rsidRDefault="002659A1" w:rsidP="00FE0736">
      <w:pPr>
        <w:pStyle w:val="P1"/>
        <w:spacing w:before="0" w:after="240"/>
        <w:ind w:left="2160" w:firstLine="0"/>
        <w:rPr>
          <w:sz w:val="28"/>
          <w:szCs w:val="28"/>
        </w:rPr>
      </w:pPr>
      <w:r w:rsidRPr="00FE0736">
        <w:rPr>
          <w:sz w:val="28"/>
          <w:szCs w:val="28"/>
        </w:rPr>
        <w:t>Chapter 5: How Much Do We Need to Cut?” 92-101</w:t>
      </w:r>
    </w:p>
    <w:p w:rsidR="002659A1" w:rsidRPr="00FE0736" w:rsidRDefault="00290775" w:rsidP="00FE0736">
      <w:pPr>
        <w:spacing w:after="240" w:line="240" w:lineRule="auto"/>
        <w:ind w:left="2160"/>
        <w:rPr>
          <w:sz w:val="28"/>
          <w:szCs w:val="28"/>
          <w:u w:val="none"/>
        </w:rPr>
      </w:pPr>
      <w:r w:rsidRPr="00FE0736">
        <w:rPr>
          <w:sz w:val="28"/>
          <w:szCs w:val="28"/>
          <w:u w:val="none"/>
        </w:rPr>
        <w:t>Chapter 6: “What Are the Solutions? 102-123</w:t>
      </w:r>
    </w:p>
    <w:p w:rsidR="002659A1" w:rsidRPr="00FE0736" w:rsidRDefault="00290775" w:rsidP="00FE0736">
      <w:pPr>
        <w:spacing w:after="240" w:line="240" w:lineRule="auto"/>
        <w:ind w:left="2160"/>
        <w:rPr>
          <w:sz w:val="28"/>
          <w:szCs w:val="28"/>
          <w:u w:val="none"/>
        </w:rPr>
      </w:pPr>
      <w:r w:rsidRPr="00FE0736">
        <w:rPr>
          <w:sz w:val="28"/>
          <w:szCs w:val="28"/>
          <w:u w:val="none"/>
        </w:rPr>
        <w:t>Chapter 7: “What Is the Political History of Climate Change? 127-139</w:t>
      </w:r>
    </w:p>
    <w:p w:rsidR="002659A1" w:rsidRPr="00FE0736" w:rsidRDefault="00290775" w:rsidP="00FE0736">
      <w:pPr>
        <w:spacing w:after="240" w:line="240" w:lineRule="auto"/>
        <w:ind w:left="2160"/>
        <w:rPr>
          <w:sz w:val="28"/>
          <w:szCs w:val="28"/>
          <w:u w:val="none"/>
        </w:rPr>
      </w:pPr>
      <w:r w:rsidRPr="00FE0736">
        <w:rPr>
          <w:sz w:val="28"/>
          <w:szCs w:val="28"/>
          <w:u w:val="none"/>
        </w:rPr>
        <w:t>Chapter 8: “Why Haven’t We Fixed It Yet?” 140-169</w:t>
      </w:r>
    </w:p>
    <w:p w:rsidR="002659A1" w:rsidRPr="00FE0736" w:rsidRDefault="00290775" w:rsidP="00FE0736">
      <w:pPr>
        <w:spacing w:after="240" w:line="240" w:lineRule="auto"/>
        <w:ind w:left="2160"/>
        <w:rPr>
          <w:sz w:val="28"/>
          <w:szCs w:val="28"/>
          <w:u w:val="none"/>
        </w:rPr>
      </w:pPr>
      <w:r w:rsidRPr="00FE0736">
        <w:rPr>
          <w:sz w:val="28"/>
          <w:szCs w:val="28"/>
          <w:u w:val="none"/>
        </w:rPr>
        <w:t>Chapter 9: “What Is It Going to Take?” 170-184</w:t>
      </w:r>
    </w:p>
    <w:p w:rsidR="002659A1" w:rsidRPr="00FE0736" w:rsidRDefault="00290775" w:rsidP="00FE0736">
      <w:pPr>
        <w:spacing w:after="240" w:line="240" w:lineRule="auto"/>
        <w:ind w:left="2160"/>
        <w:rPr>
          <w:sz w:val="28"/>
          <w:szCs w:val="28"/>
          <w:u w:val="none"/>
        </w:rPr>
      </w:pPr>
      <w:r w:rsidRPr="00FE0736">
        <w:rPr>
          <w:sz w:val="28"/>
          <w:szCs w:val="28"/>
          <w:u w:val="none"/>
        </w:rPr>
        <w:t>Chapter 10: “What Might a Zero-Carbon Future Look Like?” 185-188</w:t>
      </w:r>
    </w:p>
    <w:p w:rsidR="00290775" w:rsidRPr="00FE0736" w:rsidRDefault="00290775" w:rsidP="00FE0736">
      <w:pPr>
        <w:spacing w:after="240" w:line="240" w:lineRule="auto"/>
        <w:ind w:left="2160"/>
        <w:rPr>
          <w:sz w:val="28"/>
          <w:szCs w:val="28"/>
          <w:u w:val="none"/>
        </w:rPr>
      </w:pPr>
      <w:r w:rsidRPr="00FE0736">
        <w:rPr>
          <w:sz w:val="28"/>
          <w:szCs w:val="28"/>
          <w:u w:val="none"/>
        </w:rPr>
        <w:t>Chapter 11: “Ten Top Tips to Save the Planet,” 189-196</w:t>
      </w:r>
    </w:p>
    <w:p w:rsidR="008243D4" w:rsidRPr="00FE0736" w:rsidRDefault="002659A1" w:rsidP="008243D4">
      <w:pPr>
        <w:spacing w:after="240" w:line="240" w:lineRule="auto"/>
        <w:jc w:val="center"/>
        <w:rPr>
          <w:b/>
          <w:sz w:val="28"/>
          <w:szCs w:val="28"/>
          <w:u w:val="none"/>
        </w:rPr>
      </w:pPr>
      <w:r w:rsidRPr="00FE0736">
        <w:rPr>
          <w:b/>
          <w:sz w:val="28"/>
          <w:szCs w:val="28"/>
          <w:u w:val="none"/>
        </w:rPr>
        <w:br/>
      </w:r>
      <w:r w:rsidR="008243D4" w:rsidRPr="00FE0736">
        <w:rPr>
          <w:b/>
          <w:i/>
          <w:sz w:val="28"/>
          <w:szCs w:val="28"/>
          <w:u w:val="none"/>
        </w:rPr>
        <w:t>Part T</w:t>
      </w:r>
      <w:r w:rsidR="00B24FE9">
        <w:rPr>
          <w:b/>
          <w:i/>
          <w:sz w:val="28"/>
          <w:szCs w:val="28"/>
          <w:u w:val="none"/>
        </w:rPr>
        <w:t>wo</w:t>
      </w:r>
      <w:r w:rsidR="008243D4" w:rsidRPr="00FE0736">
        <w:rPr>
          <w:b/>
          <w:i/>
          <w:sz w:val="28"/>
          <w:szCs w:val="28"/>
          <w:u w:val="none"/>
        </w:rPr>
        <w:t>:  The Worlds We Might Make</w:t>
      </w:r>
      <w:r w:rsidR="008243D4">
        <w:rPr>
          <w:b/>
          <w:i/>
          <w:sz w:val="28"/>
          <w:szCs w:val="28"/>
          <w:u w:val="none"/>
        </w:rPr>
        <w:br/>
      </w:r>
    </w:p>
    <w:p w:rsidR="005D11EF" w:rsidRPr="00FE0736" w:rsidRDefault="00315ED1" w:rsidP="00FE0736">
      <w:pPr>
        <w:widowControl w:val="0"/>
        <w:spacing w:after="240" w:line="240" w:lineRule="auto"/>
        <w:rPr>
          <w:b/>
          <w:sz w:val="28"/>
          <w:szCs w:val="28"/>
          <w:u w:val="none"/>
        </w:rPr>
      </w:pPr>
      <w:r w:rsidRPr="00FE0736">
        <w:rPr>
          <w:b/>
          <w:sz w:val="28"/>
          <w:szCs w:val="28"/>
          <w:u w:val="none"/>
        </w:rPr>
        <w:t xml:space="preserve">Thursday, </w:t>
      </w:r>
      <w:r w:rsidR="00E51D72" w:rsidRPr="00FE0736">
        <w:rPr>
          <w:b/>
          <w:sz w:val="28"/>
          <w:szCs w:val="28"/>
          <w:u w:val="none"/>
        </w:rPr>
        <w:t xml:space="preserve">April </w:t>
      </w:r>
      <w:r w:rsidR="005D11EF" w:rsidRPr="00FE0736">
        <w:rPr>
          <w:b/>
          <w:sz w:val="28"/>
          <w:szCs w:val="28"/>
          <w:u w:val="none"/>
        </w:rPr>
        <w:t>18</w:t>
      </w:r>
      <w:r w:rsidR="00BC2531">
        <w:rPr>
          <w:b/>
          <w:sz w:val="28"/>
          <w:szCs w:val="28"/>
          <w:u w:val="none"/>
        </w:rPr>
        <w:t xml:space="preserve"> and Tuesday, April 2</w:t>
      </w:r>
      <w:r w:rsidR="004F0BDE">
        <w:rPr>
          <w:b/>
          <w:sz w:val="28"/>
          <w:szCs w:val="28"/>
          <w:u w:val="none"/>
        </w:rPr>
        <w:t>3</w:t>
      </w:r>
      <w:r w:rsidRPr="00FE0736">
        <w:rPr>
          <w:b/>
          <w:sz w:val="28"/>
          <w:szCs w:val="28"/>
          <w:u w:val="none"/>
        </w:rPr>
        <w:t xml:space="preserve">.   </w:t>
      </w:r>
      <w:r w:rsidR="005D11EF" w:rsidRPr="00FE0736">
        <w:rPr>
          <w:b/>
          <w:sz w:val="28"/>
          <w:szCs w:val="28"/>
          <w:u w:val="none"/>
        </w:rPr>
        <w:t>From Today to Tomorrow</w:t>
      </w:r>
      <w:r w:rsidR="00BC2531">
        <w:rPr>
          <w:b/>
          <w:sz w:val="28"/>
          <w:szCs w:val="28"/>
          <w:u w:val="none"/>
        </w:rPr>
        <w:t>, or, Tomorrow is Now</w:t>
      </w:r>
    </w:p>
    <w:p w:rsidR="005D11EF" w:rsidRPr="00FE0736" w:rsidRDefault="00BC2531" w:rsidP="00FE0736">
      <w:pPr>
        <w:widowControl w:val="0"/>
        <w:spacing w:after="240" w:line="240" w:lineRule="auto"/>
        <w:ind w:firstLine="720"/>
        <w:rPr>
          <w:sz w:val="28"/>
          <w:szCs w:val="28"/>
          <w:u w:val="none"/>
        </w:rPr>
      </w:pPr>
      <w:r>
        <w:rPr>
          <w:sz w:val="28"/>
          <w:szCs w:val="28"/>
          <w:u w:val="none"/>
        </w:rPr>
        <w:t xml:space="preserve">On these two days we will screen and discuss the French film </w:t>
      </w:r>
      <w:r w:rsidR="005D11EF" w:rsidRPr="00FE0736">
        <w:rPr>
          <w:i/>
          <w:sz w:val="28"/>
          <w:szCs w:val="28"/>
          <w:u w:val="none"/>
        </w:rPr>
        <w:t>Demain/Tomorrow</w:t>
      </w:r>
      <w:r>
        <w:rPr>
          <w:sz w:val="28"/>
          <w:szCs w:val="28"/>
          <w:u w:val="none"/>
        </w:rPr>
        <w:t xml:space="preserve"> </w:t>
      </w:r>
      <w:r w:rsidR="005D11EF" w:rsidRPr="00FE0736">
        <w:rPr>
          <w:sz w:val="28"/>
          <w:szCs w:val="28"/>
          <w:u w:val="none"/>
        </w:rPr>
        <w:t xml:space="preserve">(Elle Driver, </w:t>
      </w:r>
      <w:r>
        <w:rPr>
          <w:sz w:val="28"/>
          <w:szCs w:val="28"/>
          <w:u w:val="none"/>
        </w:rPr>
        <w:t xml:space="preserve">2016, </w:t>
      </w:r>
      <w:r w:rsidR="005D11EF" w:rsidRPr="00FE0736">
        <w:rPr>
          <w:sz w:val="28"/>
          <w:szCs w:val="28"/>
          <w:u w:val="none"/>
        </w:rPr>
        <w:t>96 minutes).</w:t>
      </w:r>
    </w:p>
    <w:p w:rsidR="005D11EF" w:rsidRPr="00FE0736" w:rsidRDefault="005D11EF" w:rsidP="00FE0736">
      <w:pPr>
        <w:spacing w:after="240" w:line="240" w:lineRule="auto"/>
        <w:ind w:left="720" w:firstLine="720"/>
        <w:rPr>
          <w:rFonts w:eastAsia="Times New Roman"/>
          <w:b/>
          <w:sz w:val="28"/>
          <w:szCs w:val="28"/>
          <w:u w:val="none"/>
        </w:rPr>
      </w:pPr>
      <w:r w:rsidRPr="00FE0736">
        <w:rPr>
          <w:rFonts w:eastAsia="Times New Roman"/>
          <w:b/>
          <w:sz w:val="28"/>
          <w:szCs w:val="28"/>
          <w:u w:val="none"/>
        </w:rPr>
        <w:t>Reading</w:t>
      </w:r>
    </w:p>
    <w:p w:rsidR="005D11EF" w:rsidRPr="00FE0736" w:rsidRDefault="005D11EF" w:rsidP="00FE0736">
      <w:pPr>
        <w:widowControl w:val="0"/>
        <w:spacing w:after="240" w:line="240" w:lineRule="auto"/>
        <w:ind w:left="2160"/>
        <w:rPr>
          <w:sz w:val="28"/>
          <w:szCs w:val="28"/>
          <w:u w:val="none"/>
        </w:rPr>
      </w:pPr>
      <w:r w:rsidRPr="00FE0736">
        <w:rPr>
          <w:sz w:val="28"/>
          <w:szCs w:val="28"/>
          <w:u w:val="none"/>
        </w:rPr>
        <w:t xml:space="preserve">Have a look at the movie’s website, which is rich in content, solutions, and ideas for this class:  </w:t>
      </w:r>
      <w:hyperlink r:id="rId44" w:history="1">
        <w:r w:rsidRPr="00FE0736">
          <w:rPr>
            <w:rStyle w:val="Hyperlink"/>
            <w:i/>
            <w:sz w:val="28"/>
            <w:szCs w:val="28"/>
            <w:u w:val="none"/>
          </w:rPr>
          <w:t>https://www.demain-lefilm.com/en/film</w:t>
        </w:r>
      </w:hyperlink>
    </w:p>
    <w:p w:rsidR="00776BDD" w:rsidRDefault="000B4028" w:rsidP="00776BDD">
      <w:pPr>
        <w:widowControl w:val="0"/>
        <w:spacing w:after="240" w:line="240" w:lineRule="auto"/>
        <w:ind w:left="2160"/>
        <w:rPr>
          <w:rStyle w:val="Hyperlink"/>
          <w:rFonts w:eastAsia="Times New Roman"/>
          <w:i/>
          <w:sz w:val="28"/>
          <w:szCs w:val="28"/>
          <w:u w:val="none"/>
        </w:rPr>
      </w:pPr>
      <w:hyperlink r:id="rId45" w:history="1">
        <w:r w:rsidR="005D11EF" w:rsidRPr="00FE0736">
          <w:rPr>
            <w:rFonts w:eastAsia="Times New Roman"/>
            <w:sz w:val="28"/>
            <w:szCs w:val="28"/>
            <w:u w:val="none"/>
          </w:rPr>
          <w:t>Rob Hopkins</w:t>
        </w:r>
      </w:hyperlink>
      <w:r w:rsidR="005D11EF" w:rsidRPr="00FE0736">
        <w:rPr>
          <w:rFonts w:eastAsia="Times New Roman"/>
          <w:sz w:val="28"/>
          <w:szCs w:val="28"/>
          <w:u w:val="none"/>
        </w:rPr>
        <w:t>, “</w:t>
      </w:r>
      <w:r w:rsidR="005D11EF" w:rsidRPr="00FE0736">
        <w:rPr>
          <w:rFonts w:eastAsia="Times New Roman"/>
          <w:bCs/>
          <w:kern w:val="36"/>
          <w:sz w:val="28"/>
          <w:szCs w:val="28"/>
          <w:u w:val="none"/>
        </w:rPr>
        <w:t>The unstoppable rise of ‘Demain”</w:t>
      </w:r>
      <w:r w:rsidR="005D11EF" w:rsidRPr="00FE0736">
        <w:rPr>
          <w:rFonts w:eastAsia="Times New Roman"/>
          <w:sz w:val="28"/>
          <w:szCs w:val="28"/>
          <w:u w:val="none"/>
        </w:rPr>
        <w:t xml:space="preserve"> (February 5, 2016), </w:t>
      </w:r>
      <w:hyperlink r:id="rId46" w:history="1">
        <w:r w:rsidR="005D11EF" w:rsidRPr="00FE0736">
          <w:rPr>
            <w:rStyle w:val="Hyperlink"/>
            <w:rFonts w:eastAsia="Times New Roman"/>
            <w:i/>
            <w:sz w:val="28"/>
            <w:szCs w:val="28"/>
            <w:u w:val="none"/>
          </w:rPr>
          <w:t>http://www.resilience.org/stories/2016-02-05/the-unstoppable-rise-of-demain</w:t>
        </w:r>
      </w:hyperlink>
    </w:p>
    <w:p w:rsidR="00776BDD" w:rsidRPr="00776BDD" w:rsidRDefault="00776BDD" w:rsidP="00776BDD">
      <w:pPr>
        <w:widowControl w:val="0"/>
        <w:spacing w:after="240" w:line="240" w:lineRule="auto"/>
        <w:ind w:left="2160"/>
        <w:rPr>
          <w:rFonts w:eastAsia="Times New Roman"/>
          <w:i/>
          <w:color w:val="0000FF"/>
          <w:sz w:val="28"/>
          <w:szCs w:val="28"/>
          <w:u w:val="none"/>
        </w:rPr>
      </w:pPr>
      <w:bookmarkStart w:id="2" w:name="_Hlk6261499"/>
      <w:r w:rsidRPr="00776BDD">
        <w:rPr>
          <w:rFonts w:eastAsia="Times New Roman"/>
          <w:sz w:val="28"/>
          <w:szCs w:val="28"/>
          <w:u w:val="none"/>
        </w:rPr>
        <w:lastRenderedPageBreak/>
        <w:t xml:space="preserve">Pablo </w:t>
      </w:r>
      <w:proofErr w:type="spellStart"/>
      <w:r w:rsidRPr="00FE0736">
        <w:rPr>
          <w:sz w:val="28"/>
          <w:szCs w:val="28"/>
          <w:u w:val="none"/>
        </w:rPr>
        <w:t>Solón</w:t>
      </w:r>
      <w:proofErr w:type="spellEnd"/>
      <w:r>
        <w:rPr>
          <w:sz w:val="28"/>
          <w:szCs w:val="28"/>
          <w:u w:val="none"/>
        </w:rPr>
        <w:t>, “</w:t>
      </w:r>
      <w:r w:rsidRPr="00776BDD">
        <w:rPr>
          <w:rFonts w:eastAsia="Times New Roman"/>
          <w:sz w:val="28"/>
          <w:szCs w:val="28"/>
          <w:u w:val="none"/>
        </w:rPr>
        <w:t>What are Systemic Alternatives?</w:t>
      </w:r>
      <w:r>
        <w:rPr>
          <w:rFonts w:eastAsia="Times New Roman"/>
          <w:sz w:val="28"/>
          <w:szCs w:val="28"/>
          <w:u w:val="none"/>
        </w:rPr>
        <w:t>” (</w:t>
      </w:r>
      <w:r w:rsidRPr="00776BDD">
        <w:rPr>
          <w:rFonts w:eastAsia="Times New Roman"/>
          <w:sz w:val="28"/>
          <w:szCs w:val="28"/>
          <w:u w:val="none"/>
        </w:rPr>
        <w:t>April 11, 2019</w:t>
      </w:r>
      <w:r>
        <w:rPr>
          <w:rFonts w:eastAsia="Times New Roman"/>
          <w:sz w:val="28"/>
          <w:szCs w:val="28"/>
          <w:u w:val="none"/>
        </w:rPr>
        <w:t xml:space="preserve">), </w:t>
      </w:r>
      <w:hyperlink r:id="rId47" w:history="1">
        <w:r w:rsidRPr="00776BDD">
          <w:rPr>
            <w:rStyle w:val="Hyperlink"/>
            <w:sz w:val="28"/>
            <w:szCs w:val="28"/>
            <w:u w:val="none"/>
          </w:rPr>
          <w:t>https://www.resilience.org/stories/2019-04-11/what-are-systemic-alternatives/</w:t>
        </w:r>
      </w:hyperlink>
    </w:p>
    <w:bookmarkEnd w:id="2"/>
    <w:p w:rsidR="000C4C85" w:rsidRPr="000C4C85" w:rsidRDefault="00776BDD" w:rsidP="000C4C85">
      <w:pPr>
        <w:pStyle w:val="m8360281920073629947gmail-p1"/>
        <w:shd w:val="clear" w:color="auto" w:fill="FFFFFF"/>
        <w:spacing w:after="240" w:afterAutospacing="0"/>
        <w:ind w:firstLine="720"/>
        <w:jc w:val="center"/>
        <w:rPr>
          <w:rFonts w:ascii="Calibri" w:hAnsi="Calibri" w:cs="Calibri"/>
          <w:color w:val="222222"/>
          <w:sz w:val="28"/>
          <w:szCs w:val="28"/>
        </w:rPr>
      </w:pPr>
      <w:r>
        <w:rPr>
          <w:b/>
          <w:bCs/>
          <w:color w:val="222222"/>
          <w:sz w:val="28"/>
          <w:szCs w:val="28"/>
        </w:rPr>
        <w:br/>
      </w:r>
      <w:r w:rsidR="000C4C85" w:rsidRPr="000C4C85">
        <w:rPr>
          <w:b/>
          <w:bCs/>
          <w:color w:val="222222"/>
          <w:sz w:val="28"/>
          <w:szCs w:val="28"/>
        </w:rPr>
        <w:t>Note:  </w:t>
      </w:r>
      <w:r w:rsidR="000C4C85" w:rsidRPr="000C4C85">
        <w:rPr>
          <w:i/>
          <w:iCs/>
          <w:color w:val="222222"/>
          <w:sz w:val="28"/>
          <w:szCs w:val="28"/>
        </w:rPr>
        <w:t>Special assignment due on GauchoSpace by midnight on Thursday April 18:  Your Household Carbon Footprint.</w:t>
      </w:r>
      <w:r w:rsidR="000C4C85" w:rsidRPr="000C4C85">
        <w:rPr>
          <w:b/>
          <w:bCs/>
          <w:color w:val="222222"/>
          <w:sz w:val="28"/>
          <w:szCs w:val="28"/>
        </w:rPr>
        <w:t>  </w:t>
      </w:r>
      <w:r w:rsidR="000C4C85" w:rsidRPr="000C4C85">
        <w:rPr>
          <w:b/>
          <w:bCs/>
          <w:color w:val="222222"/>
          <w:sz w:val="28"/>
          <w:szCs w:val="28"/>
        </w:rPr>
        <w:br/>
      </w:r>
      <w:r w:rsidR="000C4C85" w:rsidRPr="000C4C85">
        <w:rPr>
          <w:color w:val="222222"/>
          <w:sz w:val="28"/>
          <w:szCs w:val="28"/>
        </w:rPr>
        <w:t>Please go to </w:t>
      </w:r>
      <w:hyperlink r:id="rId48" w:tgtFrame="_blank" w:history="1">
        <w:r w:rsidR="000C4C85" w:rsidRPr="000C4C85">
          <w:rPr>
            <w:rStyle w:val="Hyperlink"/>
            <w:i/>
            <w:iCs/>
            <w:color w:val="1155CC"/>
            <w:sz w:val="28"/>
            <w:szCs w:val="28"/>
          </w:rPr>
          <w:t>www.coolblock.org/calculator</w:t>
        </w:r>
      </w:hyperlink>
      <w:r w:rsidR="000C4C85" w:rsidRPr="000C4C85">
        <w:rPr>
          <w:i/>
          <w:iCs/>
          <w:color w:val="222222"/>
          <w:sz w:val="28"/>
          <w:szCs w:val="28"/>
        </w:rPr>
        <w:br/>
      </w:r>
      <w:r w:rsidR="000C4C85" w:rsidRPr="000C4C85">
        <w:rPr>
          <w:color w:val="222222"/>
          <w:sz w:val="28"/>
          <w:szCs w:val="28"/>
        </w:rPr>
        <w:t xml:space="preserve">(You must first be registered to Cool Block and logged in. You can click over to Topic 3 and find the calculator </w:t>
      </w:r>
      <w:proofErr w:type="gramStart"/>
      <w:r w:rsidR="000C4C85" w:rsidRPr="000C4C85">
        <w:rPr>
          <w:color w:val="222222"/>
          <w:sz w:val="28"/>
          <w:szCs w:val="28"/>
        </w:rPr>
        <w:t>there, or</w:t>
      </w:r>
      <w:proofErr w:type="gramEnd"/>
      <w:r w:rsidR="000C4C85" w:rsidRPr="000C4C85">
        <w:rPr>
          <w:color w:val="222222"/>
          <w:sz w:val="28"/>
          <w:szCs w:val="28"/>
        </w:rPr>
        <w:t xml:space="preserve"> use the direct link).</w:t>
      </w:r>
    </w:p>
    <w:p w:rsidR="000C4C85" w:rsidRPr="000C4C85" w:rsidRDefault="000C4C85" w:rsidP="000C4C85">
      <w:pPr>
        <w:pStyle w:val="m8360281920073629947gmail-p1"/>
        <w:shd w:val="clear" w:color="auto" w:fill="FFFFFF"/>
        <w:spacing w:after="240" w:afterAutospacing="0"/>
        <w:ind w:firstLine="720"/>
        <w:jc w:val="center"/>
        <w:rPr>
          <w:rFonts w:ascii="Calibri" w:hAnsi="Calibri" w:cs="Calibri"/>
          <w:color w:val="222222"/>
          <w:sz w:val="28"/>
          <w:szCs w:val="28"/>
        </w:rPr>
      </w:pPr>
      <w:r w:rsidRPr="000C4C85">
        <w:rPr>
          <w:color w:val="222222"/>
          <w:sz w:val="28"/>
          <w:szCs w:val="28"/>
        </w:rPr>
        <w:t>Note your total emissions, your highest source of emissions, and the country comparison at the bottom of the calculator. Hit SAVE to save your results. </w:t>
      </w:r>
      <w:r w:rsidRPr="000C4C85">
        <w:rPr>
          <w:color w:val="222222"/>
          <w:sz w:val="28"/>
          <w:szCs w:val="28"/>
        </w:rPr>
        <w:br/>
        <w:t>Evaluate why you got the score you did, in a couple of sentences.  This counts as part of your participation grade.</w:t>
      </w:r>
    </w:p>
    <w:p w:rsidR="00BC2531" w:rsidRDefault="00BC2531" w:rsidP="00FE0736">
      <w:pPr>
        <w:spacing w:after="240" w:line="240" w:lineRule="auto"/>
        <w:jc w:val="center"/>
        <w:rPr>
          <w:b/>
          <w:i/>
          <w:sz w:val="28"/>
          <w:szCs w:val="28"/>
          <w:u w:val="none"/>
        </w:rPr>
      </w:pPr>
    </w:p>
    <w:p w:rsidR="00260527" w:rsidRPr="00FE0736" w:rsidRDefault="00260527" w:rsidP="00FE0736">
      <w:pPr>
        <w:spacing w:after="240" w:line="240" w:lineRule="auto"/>
        <w:jc w:val="center"/>
        <w:rPr>
          <w:b/>
          <w:sz w:val="28"/>
          <w:szCs w:val="28"/>
          <w:u w:val="none"/>
        </w:rPr>
      </w:pPr>
      <w:bookmarkStart w:id="3" w:name="_Hlk6733311"/>
      <w:r w:rsidRPr="00FE0736">
        <w:rPr>
          <w:b/>
          <w:i/>
          <w:sz w:val="28"/>
          <w:szCs w:val="28"/>
          <w:u w:val="none"/>
        </w:rPr>
        <w:t xml:space="preserve">Part </w:t>
      </w:r>
      <w:r w:rsidR="004C2126" w:rsidRPr="00FE0736">
        <w:rPr>
          <w:b/>
          <w:i/>
          <w:sz w:val="28"/>
          <w:szCs w:val="28"/>
          <w:u w:val="none"/>
        </w:rPr>
        <w:t>Three</w:t>
      </w:r>
      <w:r w:rsidRPr="00FE0736">
        <w:rPr>
          <w:b/>
          <w:i/>
          <w:sz w:val="28"/>
          <w:szCs w:val="28"/>
          <w:u w:val="none"/>
        </w:rPr>
        <w:t xml:space="preserve">:  </w:t>
      </w:r>
      <w:r w:rsidR="00B24FE9">
        <w:rPr>
          <w:b/>
          <w:i/>
          <w:sz w:val="28"/>
          <w:szCs w:val="28"/>
          <w:u w:val="none"/>
        </w:rPr>
        <w:t>Visions for World-Making</w:t>
      </w:r>
    </w:p>
    <w:p w:rsidR="009E24F3" w:rsidRPr="00FE0736" w:rsidRDefault="004C2126" w:rsidP="00FE0736">
      <w:pPr>
        <w:pStyle w:val="SH"/>
        <w:spacing w:before="0"/>
        <w:rPr>
          <w:sz w:val="28"/>
          <w:szCs w:val="28"/>
        </w:rPr>
      </w:pPr>
      <w:r w:rsidRPr="00FE0736">
        <w:rPr>
          <w:sz w:val="28"/>
          <w:szCs w:val="28"/>
        </w:rPr>
        <w:t>Thur</w:t>
      </w:r>
      <w:r w:rsidR="00A70BBD" w:rsidRPr="00FE0736">
        <w:rPr>
          <w:sz w:val="28"/>
          <w:szCs w:val="28"/>
        </w:rPr>
        <w:t>sday, April 2</w:t>
      </w:r>
      <w:r w:rsidR="005D11EF" w:rsidRPr="00FE0736">
        <w:rPr>
          <w:sz w:val="28"/>
          <w:szCs w:val="28"/>
        </w:rPr>
        <w:t>5</w:t>
      </w:r>
      <w:r w:rsidR="00A70BBD" w:rsidRPr="00FE0736">
        <w:rPr>
          <w:sz w:val="28"/>
          <w:szCs w:val="28"/>
        </w:rPr>
        <w:t>.</w:t>
      </w:r>
      <w:r w:rsidR="00A70BBD" w:rsidRPr="00FE0736">
        <w:rPr>
          <w:b w:val="0"/>
          <w:sz w:val="28"/>
          <w:szCs w:val="28"/>
        </w:rPr>
        <w:t xml:space="preserve">  </w:t>
      </w:r>
      <w:r w:rsidR="009E24F3" w:rsidRPr="00FE0736">
        <w:rPr>
          <w:sz w:val="28"/>
          <w:szCs w:val="28"/>
        </w:rPr>
        <w:t>Degrowth</w:t>
      </w:r>
      <w:r w:rsidR="00074903" w:rsidRPr="00FE0736">
        <w:rPr>
          <w:sz w:val="28"/>
          <w:szCs w:val="28"/>
        </w:rPr>
        <w:t>:  Moving beyond Capitalism</w:t>
      </w:r>
    </w:p>
    <w:p w:rsidR="004A3AC5" w:rsidRPr="00FE0736" w:rsidRDefault="009E24F3" w:rsidP="00FE0736">
      <w:pPr>
        <w:spacing w:after="240" w:line="240" w:lineRule="auto"/>
        <w:ind w:firstLine="720"/>
        <w:rPr>
          <w:rStyle w:val="tgc"/>
          <w:sz w:val="28"/>
          <w:szCs w:val="28"/>
          <w:u w:val="none"/>
        </w:rPr>
      </w:pPr>
      <w:r w:rsidRPr="00FE0736">
        <w:rPr>
          <w:sz w:val="28"/>
          <w:szCs w:val="28"/>
          <w:u w:val="none"/>
        </w:rPr>
        <w:t xml:space="preserve">Today we will entertain the notion that </w:t>
      </w:r>
      <w:r w:rsidRPr="00FE0736">
        <w:rPr>
          <w:i/>
          <w:sz w:val="28"/>
          <w:szCs w:val="28"/>
          <w:u w:val="none"/>
        </w:rPr>
        <w:t>less</w:t>
      </w:r>
      <w:r w:rsidRPr="00FE0736">
        <w:rPr>
          <w:sz w:val="28"/>
          <w:szCs w:val="28"/>
          <w:u w:val="none"/>
        </w:rPr>
        <w:t xml:space="preserve"> economic production </w:t>
      </w:r>
      <w:r w:rsidR="00BC2531">
        <w:rPr>
          <w:sz w:val="28"/>
          <w:szCs w:val="28"/>
          <w:u w:val="none"/>
        </w:rPr>
        <w:t xml:space="preserve">and personal consumption </w:t>
      </w:r>
      <w:r w:rsidRPr="00FE0736">
        <w:rPr>
          <w:sz w:val="28"/>
          <w:szCs w:val="28"/>
          <w:u w:val="none"/>
        </w:rPr>
        <w:t>could lead to a vastly better world, especially in the wealthy countries of the global North</w:t>
      </w:r>
      <w:r w:rsidR="00BC2531">
        <w:rPr>
          <w:sz w:val="28"/>
          <w:szCs w:val="28"/>
          <w:u w:val="none"/>
        </w:rPr>
        <w:t xml:space="preserve">, </w:t>
      </w:r>
      <w:r w:rsidR="004A3AC5" w:rsidRPr="00FE0736">
        <w:rPr>
          <w:sz w:val="28"/>
          <w:szCs w:val="28"/>
          <w:u w:val="none"/>
        </w:rPr>
        <w:t xml:space="preserve">exploring the meaning of the concept and movement for “degrowth” </w:t>
      </w:r>
      <w:r w:rsidR="004F0BDE">
        <w:rPr>
          <w:sz w:val="28"/>
          <w:szCs w:val="28"/>
          <w:u w:val="none"/>
        </w:rPr>
        <w:t>–</w:t>
      </w:r>
      <w:r w:rsidR="004A3AC5" w:rsidRPr="00FE0736">
        <w:rPr>
          <w:sz w:val="28"/>
          <w:szCs w:val="28"/>
          <w:u w:val="none"/>
        </w:rPr>
        <w:t xml:space="preserve"> “</w:t>
      </w:r>
      <w:r w:rsidR="004A3AC5" w:rsidRPr="00FE0736">
        <w:rPr>
          <w:rStyle w:val="tgc"/>
          <w:sz w:val="28"/>
          <w:szCs w:val="28"/>
          <w:u w:val="none"/>
        </w:rPr>
        <w:t xml:space="preserve">(in French: </w:t>
      </w:r>
      <w:proofErr w:type="spellStart"/>
      <w:r w:rsidR="004A3AC5" w:rsidRPr="00FE0736">
        <w:rPr>
          <w:rStyle w:val="tgc"/>
          <w:sz w:val="28"/>
          <w:szCs w:val="28"/>
          <w:u w:val="none"/>
        </w:rPr>
        <w:t>décroissance</w:t>
      </w:r>
      <w:proofErr w:type="spellEnd"/>
      <w:r w:rsidR="004A3AC5" w:rsidRPr="00FE0736">
        <w:rPr>
          <w:rStyle w:val="tgc"/>
          <w:sz w:val="28"/>
          <w:szCs w:val="28"/>
          <w:u w:val="none"/>
        </w:rPr>
        <w:t xml:space="preserve">, in Spanish: </w:t>
      </w:r>
      <w:proofErr w:type="spellStart"/>
      <w:r w:rsidR="004A3AC5" w:rsidRPr="00FE0736">
        <w:rPr>
          <w:rStyle w:val="tgc"/>
          <w:sz w:val="28"/>
          <w:szCs w:val="28"/>
          <w:u w:val="none"/>
        </w:rPr>
        <w:t>decrecimiento</w:t>
      </w:r>
      <w:proofErr w:type="spellEnd"/>
      <w:r w:rsidR="004A3AC5" w:rsidRPr="00FE0736">
        <w:rPr>
          <w:rStyle w:val="tgc"/>
          <w:sz w:val="28"/>
          <w:szCs w:val="28"/>
          <w:u w:val="none"/>
        </w:rPr>
        <w:t>, in Italian: decrescita) is a political, economic, and social movement based on ecological economics, anti-consumerist and anti-capitalist ideas” (</w:t>
      </w:r>
      <w:hyperlink r:id="rId49" w:history="1">
        <w:r w:rsidR="004A3AC5" w:rsidRPr="00FE0736">
          <w:rPr>
            <w:rStyle w:val="Hyperlink"/>
            <w:i/>
            <w:sz w:val="28"/>
            <w:szCs w:val="28"/>
            <w:u w:val="none"/>
          </w:rPr>
          <w:t>Wikipedia</w:t>
        </w:r>
      </w:hyperlink>
      <w:r w:rsidR="004A3AC5" w:rsidRPr="00FE0736">
        <w:rPr>
          <w:rStyle w:val="tgc"/>
          <w:sz w:val="28"/>
          <w:szCs w:val="28"/>
          <w:u w:val="none"/>
        </w:rPr>
        <w:t>).</w:t>
      </w:r>
    </w:p>
    <w:p w:rsidR="00290775" w:rsidRPr="00FE0736" w:rsidRDefault="00290775" w:rsidP="00FE0736">
      <w:pPr>
        <w:tabs>
          <w:tab w:val="left" w:pos="960"/>
        </w:tabs>
        <w:spacing w:after="240" w:line="240" w:lineRule="auto"/>
        <w:ind w:firstLine="720"/>
        <w:rPr>
          <w:sz w:val="28"/>
          <w:szCs w:val="28"/>
          <w:u w:val="none"/>
        </w:rPr>
      </w:pPr>
      <w:r w:rsidRPr="00FE0736">
        <w:rPr>
          <w:rStyle w:val="tgc"/>
          <w:sz w:val="28"/>
          <w:szCs w:val="28"/>
          <w:u w:val="none"/>
        </w:rPr>
        <w:t>Please take some time to explore this website</w:t>
      </w:r>
      <w:r w:rsidRPr="00FE0736">
        <w:rPr>
          <w:sz w:val="28"/>
          <w:szCs w:val="28"/>
          <w:u w:val="none"/>
        </w:rPr>
        <w:t>:</w:t>
      </w:r>
    </w:p>
    <w:p w:rsidR="00290775" w:rsidRPr="00BC2531" w:rsidRDefault="000B4028" w:rsidP="00FE0736">
      <w:pPr>
        <w:pStyle w:val="NormalWeb"/>
        <w:spacing w:before="0" w:beforeAutospacing="0" w:after="240" w:afterAutospacing="0"/>
        <w:ind w:left="2160"/>
        <w:rPr>
          <w:rStyle w:val="Hyperlink"/>
          <w:i/>
          <w:sz w:val="28"/>
          <w:szCs w:val="28"/>
          <w:u w:val="none"/>
        </w:rPr>
      </w:pPr>
      <w:hyperlink r:id="rId50" w:history="1">
        <w:r w:rsidR="00290775" w:rsidRPr="00BC2531">
          <w:rPr>
            <w:rStyle w:val="Hyperlink"/>
            <w:i/>
            <w:sz w:val="28"/>
            <w:szCs w:val="28"/>
            <w:u w:val="none"/>
          </w:rPr>
          <w:t>https://www.degrowth.de/en/dim/degrowth-in-movements/</w:t>
        </w:r>
      </w:hyperlink>
    </w:p>
    <w:p w:rsidR="00290775" w:rsidRPr="00FE0736" w:rsidRDefault="00290775" w:rsidP="00FE0736">
      <w:pPr>
        <w:spacing w:after="240" w:line="240" w:lineRule="auto"/>
        <w:ind w:left="720" w:firstLine="720"/>
        <w:rPr>
          <w:rFonts w:eastAsia="Times New Roman"/>
          <w:b/>
          <w:sz w:val="28"/>
          <w:szCs w:val="28"/>
          <w:u w:val="none"/>
        </w:rPr>
      </w:pPr>
      <w:r w:rsidRPr="00FE0736">
        <w:rPr>
          <w:rFonts w:eastAsia="Times New Roman"/>
          <w:b/>
          <w:sz w:val="28"/>
          <w:szCs w:val="28"/>
          <w:u w:val="none"/>
        </w:rPr>
        <w:t xml:space="preserve">Readings on Degrowth </w:t>
      </w:r>
    </w:p>
    <w:p w:rsidR="00290775" w:rsidRPr="00FE0736" w:rsidRDefault="00290775" w:rsidP="00FE0736">
      <w:pPr>
        <w:spacing w:after="240" w:line="240" w:lineRule="auto"/>
        <w:ind w:left="2160"/>
        <w:rPr>
          <w:rStyle w:val="Hyperlink"/>
          <w:rFonts w:eastAsia="Times New Roman"/>
          <w:i/>
          <w:sz w:val="28"/>
          <w:szCs w:val="28"/>
          <w:u w:val="none"/>
        </w:rPr>
      </w:pPr>
      <w:r w:rsidRPr="00FE0736">
        <w:rPr>
          <w:rFonts w:eastAsia="Times New Roman"/>
          <w:bCs/>
          <w:kern w:val="36"/>
          <w:sz w:val="28"/>
          <w:szCs w:val="28"/>
          <w:u w:val="none"/>
        </w:rPr>
        <w:t xml:space="preserve">“Degrowth,” </w:t>
      </w:r>
      <w:r w:rsidRPr="00FE0736">
        <w:rPr>
          <w:rFonts w:eastAsia="Times New Roman"/>
          <w:sz w:val="28"/>
          <w:szCs w:val="28"/>
          <w:u w:val="none"/>
        </w:rPr>
        <w:t>from Wikipedia, the free encyclopedia, 1-</w:t>
      </w:r>
      <w:r w:rsidR="00400CDA">
        <w:rPr>
          <w:rFonts w:eastAsia="Times New Roman"/>
          <w:sz w:val="28"/>
          <w:szCs w:val="28"/>
          <w:u w:val="none"/>
        </w:rPr>
        <w:t>28</w:t>
      </w:r>
      <w:r w:rsidRPr="00FE0736">
        <w:rPr>
          <w:rFonts w:eastAsia="Times New Roman"/>
          <w:sz w:val="28"/>
          <w:szCs w:val="28"/>
          <w:u w:val="none"/>
        </w:rPr>
        <w:t xml:space="preserve">, </w:t>
      </w:r>
      <w:hyperlink r:id="rId51" w:history="1">
        <w:r w:rsidRPr="00FE0736">
          <w:rPr>
            <w:rStyle w:val="Hyperlink"/>
            <w:rFonts w:eastAsia="Times New Roman"/>
            <w:i/>
            <w:sz w:val="28"/>
            <w:szCs w:val="28"/>
            <w:u w:val="none"/>
          </w:rPr>
          <w:t>https://en.wikipedia.org/wiki/Degrowth</w:t>
        </w:r>
      </w:hyperlink>
    </w:p>
    <w:p w:rsidR="009E24F3" w:rsidRPr="00FE0736" w:rsidRDefault="009E24F3" w:rsidP="00FE0736">
      <w:pPr>
        <w:spacing w:after="240" w:line="240" w:lineRule="auto"/>
        <w:ind w:left="2160"/>
        <w:rPr>
          <w:sz w:val="28"/>
          <w:szCs w:val="28"/>
          <w:u w:val="none"/>
        </w:rPr>
      </w:pPr>
      <w:r w:rsidRPr="00FE0736">
        <w:rPr>
          <w:sz w:val="28"/>
          <w:szCs w:val="28"/>
          <w:u w:val="none"/>
        </w:rPr>
        <w:t xml:space="preserve">Giorgos Kallis, “The Degrowth Alternative,” pp. 19-26 in </w:t>
      </w:r>
      <w:r w:rsidRPr="00FE0736">
        <w:rPr>
          <w:i/>
          <w:sz w:val="28"/>
          <w:szCs w:val="28"/>
          <w:u w:val="none"/>
        </w:rPr>
        <w:t>In Defense of Degrowth:  Opinions and Manifestos</w:t>
      </w:r>
      <w:r w:rsidRPr="00FE0736">
        <w:rPr>
          <w:sz w:val="28"/>
          <w:szCs w:val="28"/>
          <w:u w:val="none"/>
        </w:rPr>
        <w:t xml:space="preserve">.  Creative Commons.  March 2017.  </w:t>
      </w:r>
    </w:p>
    <w:p w:rsidR="009E24F3" w:rsidRPr="00BC2531" w:rsidRDefault="009E24F3" w:rsidP="00FE0736">
      <w:pPr>
        <w:spacing w:after="240" w:line="240" w:lineRule="auto"/>
        <w:ind w:left="2160"/>
        <w:rPr>
          <w:i/>
          <w:sz w:val="28"/>
          <w:szCs w:val="28"/>
          <w:u w:val="none"/>
        </w:rPr>
      </w:pPr>
      <w:r w:rsidRPr="00FE0736">
        <w:rPr>
          <w:sz w:val="28"/>
          <w:szCs w:val="28"/>
          <w:u w:val="none"/>
        </w:rPr>
        <w:lastRenderedPageBreak/>
        <w:t xml:space="preserve">Riccardo Mastini, “Work in a World without Growth” (June 6, 2018), </w:t>
      </w:r>
      <w:hyperlink r:id="rId52" w:history="1">
        <w:r w:rsidRPr="00BC2531">
          <w:rPr>
            <w:rStyle w:val="Hyperlink"/>
            <w:i/>
            <w:sz w:val="28"/>
            <w:szCs w:val="28"/>
            <w:u w:val="none"/>
          </w:rPr>
          <w:t>https://www.resilience.org/stories/2018-06-06/work-in-a-world-without-growth/</w:t>
        </w:r>
      </w:hyperlink>
    </w:p>
    <w:p w:rsidR="00BC2531" w:rsidRDefault="009E24F3" w:rsidP="00BC2531">
      <w:pPr>
        <w:spacing w:after="240" w:line="240" w:lineRule="auto"/>
        <w:ind w:left="2160"/>
        <w:rPr>
          <w:rStyle w:val="Hyperlink"/>
          <w:i/>
          <w:sz w:val="28"/>
          <w:szCs w:val="28"/>
          <w:u w:val="none"/>
        </w:rPr>
      </w:pPr>
      <w:r w:rsidRPr="00FE0736">
        <w:rPr>
          <w:sz w:val="28"/>
          <w:szCs w:val="28"/>
          <w:u w:val="none"/>
        </w:rPr>
        <w:t>Jonathan Rutherford, “</w:t>
      </w:r>
      <w:r w:rsidRPr="00FE0736">
        <w:rPr>
          <w:bCs/>
          <w:kern w:val="36"/>
          <w:sz w:val="28"/>
          <w:szCs w:val="28"/>
          <w:u w:val="none"/>
        </w:rPr>
        <w:t>How Do You Degrow an Economy, Without Causing Chaos?”</w:t>
      </w:r>
      <w:r w:rsidRPr="00FE0736">
        <w:rPr>
          <w:sz w:val="28"/>
          <w:szCs w:val="28"/>
          <w:u w:val="none"/>
        </w:rPr>
        <w:t xml:space="preserve"> (May 15, 2017), </w:t>
      </w:r>
      <w:hyperlink r:id="rId53" w:history="1">
        <w:r w:rsidRPr="00BC2531">
          <w:rPr>
            <w:rStyle w:val="Hyperlink"/>
            <w:i/>
            <w:sz w:val="28"/>
            <w:szCs w:val="28"/>
            <w:u w:val="none"/>
          </w:rPr>
          <w:t>http://www.resilience.org/stories/2017-05-15/how-do-you-degrow-an-economy-without-causing-chaos/</w:t>
        </w:r>
      </w:hyperlink>
    </w:p>
    <w:p w:rsidR="00BC2531" w:rsidRPr="00FE0736" w:rsidRDefault="00BC2531" w:rsidP="00BC2531">
      <w:pPr>
        <w:spacing w:after="240" w:line="240" w:lineRule="auto"/>
        <w:ind w:left="720" w:firstLine="720"/>
        <w:rPr>
          <w:rFonts w:eastAsia="Times New Roman"/>
          <w:b/>
          <w:sz w:val="28"/>
          <w:szCs w:val="28"/>
          <w:u w:val="none"/>
        </w:rPr>
      </w:pPr>
      <w:r w:rsidRPr="00FE0736">
        <w:rPr>
          <w:rFonts w:eastAsia="Times New Roman"/>
          <w:b/>
          <w:sz w:val="28"/>
          <w:szCs w:val="28"/>
          <w:u w:val="none"/>
        </w:rPr>
        <w:t xml:space="preserve">Degrowth </w:t>
      </w:r>
      <w:r>
        <w:rPr>
          <w:rFonts w:eastAsia="Times New Roman"/>
          <w:b/>
          <w:sz w:val="28"/>
          <w:szCs w:val="28"/>
          <w:u w:val="none"/>
        </w:rPr>
        <w:t>and the Green New Deal</w:t>
      </w:r>
    </w:p>
    <w:p w:rsidR="00BC2531" w:rsidRDefault="00BC2531" w:rsidP="00BC2531">
      <w:pPr>
        <w:spacing w:after="240" w:line="240" w:lineRule="auto"/>
        <w:ind w:left="2160"/>
        <w:rPr>
          <w:rStyle w:val="Hyperlink"/>
          <w:rFonts w:eastAsia="Times New Roman"/>
          <w:i/>
          <w:sz w:val="28"/>
          <w:szCs w:val="28"/>
          <w:u w:val="none"/>
        </w:rPr>
      </w:pPr>
      <w:r w:rsidRPr="00BC2531">
        <w:rPr>
          <w:rFonts w:eastAsia="Times New Roman"/>
          <w:sz w:val="28"/>
          <w:szCs w:val="28"/>
          <w:u w:val="none"/>
        </w:rPr>
        <w:t>Giorgos Kallis</w:t>
      </w:r>
      <w:r>
        <w:rPr>
          <w:rFonts w:eastAsia="Times New Roman"/>
          <w:sz w:val="28"/>
          <w:szCs w:val="28"/>
          <w:u w:val="none"/>
        </w:rPr>
        <w:t>, “</w:t>
      </w:r>
      <w:r w:rsidRPr="00BC2531">
        <w:rPr>
          <w:rFonts w:eastAsia="Times New Roman"/>
          <w:sz w:val="28"/>
          <w:szCs w:val="28"/>
          <w:u w:val="none"/>
        </w:rPr>
        <w:t>A Green New Deal Must Not Be Tied to Economic Growth</w:t>
      </w:r>
      <w:r>
        <w:rPr>
          <w:rFonts w:eastAsia="Times New Roman"/>
          <w:sz w:val="28"/>
          <w:szCs w:val="28"/>
          <w:u w:val="none"/>
        </w:rPr>
        <w:t>” (</w:t>
      </w:r>
      <w:r w:rsidRPr="00BC2531">
        <w:rPr>
          <w:rFonts w:eastAsia="Times New Roman"/>
          <w:sz w:val="28"/>
          <w:szCs w:val="28"/>
          <w:u w:val="none"/>
        </w:rPr>
        <w:t>March 12, 2019</w:t>
      </w:r>
      <w:r>
        <w:rPr>
          <w:rFonts w:eastAsia="Times New Roman"/>
          <w:sz w:val="28"/>
          <w:szCs w:val="28"/>
          <w:u w:val="none"/>
        </w:rPr>
        <w:t xml:space="preserve">), </w:t>
      </w:r>
      <w:hyperlink r:id="rId54" w:history="1">
        <w:r w:rsidRPr="00BC2531">
          <w:rPr>
            <w:rStyle w:val="Hyperlink"/>
            <w:rFonts w:eastAsia="Times New Roman"/>
            <w:i/>
            <w:sz w:val="28"/>
            <w:szCs w:val="28"/>
            <w:u w:val="none"/>
          </w:rPr>
          <w:t>https://www.resilience.org/stories/2019-03-12/a-green-new-deal-must-not-be-tied-to-economic-growth/</w:t>
        </w:r>
      </w:hyperlink>
    </w:p>
    <w:p w:rsidR="00BC2531" w:rsidRPr="00517A5B" w:rsidRDefault="000B4028" w:rsidP="00BC2531">
      <w:pPr>
        <w:spacing w:after="240" w:line="240" w:lineRule="auto"/>
        <w:ind w:left="2160"/>
        <w:rPr>
          <w:i/>
          <w:sz w:val="28"/>
          <w:szCs w:val="28"/>
          <w:u w:val="none"/>
        </w:rPr>
      </w:pPr>
      <w:hyperlink r:id="rId55" w:history="1">
        <w:r w:rsidR="00BC2531" w:rsidRPr="00517A5B">
          <w:rPr>
            <w:rStyle w:val="Hyperlink"/>
            <w:rFonts w:eastAsia="Times New Roman"/>
            <w:color w:val="auto"/>
            <w:sz w:val="28"/>
            <w:szCs w:val="28"/>
            <w:u w:val="none"/>
          </w:rPr>
          <w:t>Naomi Klein</w:t>
        </w:r>
      </w:hyperlink>
      <w:r w:rsidR="00BC2531" w:rsidRPr="00517A5B">
        <w:rPr>
          <w:sz w:val="28"/>
          <w:szCs w:val="28"/>
          <w:u w:val="none"/>
        </w:rPr>
        <w:t>, “The Battle Lines have been Drawn on the Green New Deal” (</w:t>
      </w:r>
      <w:r w:rsidR="00BC2531" w:rsidRPr="00517A5B">
        <w:rPr>
          <w:rFonts w:eastAsia="Times New Roman"/>
          <w:sz w:val="28"/>
          <w:szCs w:val="28"/>
          <w:u w:val="none"/>
        </w:rPr>
        <w:t xml:space="preserve">February 13 2019), </w:t>
      </w:r>
      <w:hyperlink r:id="rId56" w:history="1">
        <w:r w:rsidR="00BC2531" w:rsidRPr="00517A5B">
          <w:rPr>
            <w:rStyle w:val="Hyperlink"/>
            <w:rFonts w:eastAsia="Times New Roman"/>
            <w:i/>
            <w:color w:val="auto"/>
            <w:sz w:val="28"/>
            <w:szCs w:val="28"/>
            <w:u w:val="none"/>
          </w:rPr>
          <w:t>https://theintercept.com/2019/02/13/green-new-deal-proposal/?fbclid=IwAR3qfQmCh7oxvZ1iljGFh9w7U71GtvAOE50YNRZNbt4ex6C7fscjAQE-mLc</w:t>
        </w:r>
      </w:hyperlink>
    </w:p>
    <w:p w:rsidR="00BC2531" w:rsidRPr="00BC2531" w:rsidRDefault="00BC2531" w:rsidP="00BC2531">
      <w:pPr>
        <w:spacing w:after="240" w:line="240" w:lineRule="auto"/>
        <w:ind w:left="2160"/>
        <w:rPr>
          <w:i/>
          <w:sz w:val="28"/>
          <w:szCs w:val="28"/>
        </w:rPr>
      </w:pPr>
      <w:r w:rsidRPr="00BC2531">
        <w:rPr>
          <w:rFonts w:eastAsia="Times New Roman"/>
          <w:bCs/>
          <w:spacing w:val="5"/>
          <w:sz w:val="28"/>
          <w:szCs w:val="28"/>
          <w:u w:val="none"/>
          <w:bdr w:val="none" w:sz="0" w:space="0" w:color="auto" w:frame="1"/>
        </w:rPr>
        <w:t>Jedediah Britton-Purdy</w:t>
      </w:r>
      <w:r>
        <w:rPr>
          <w:rFonts w:eastAsia="Times New Roman"/>
          <w:bCs/>
          <w:spacing w:val="5"/>
          <w:sz w:val="28"/>
          <w:szCs w:val="28"/>
          <w:u w:val="none"/>
          <w:bdr w:val="none" w:sz="0" w:space="0" w:color="auto" w:frame="1"/>
        </w:rPr>
        <w:t>, “</w:t>
      </w:r>
      <w:r w:rsidRPr="00BC2531">
        <w:rPr>
          <w:rFonts w:eastAsia="Times New Roman"/>
          <w:bCs/>
          <w:kern w:val="36"/>
          <w:sz w:val="28"/>
          <w:szCs w:val="28"/>
          <w:u w:val="none"/>
          <w:bdr w:val="none" w:sz="0" w:space="0" w:color="auto" w:frame="1"/>
        </w:rPr>
        <w:t>The Green New Deal Is What Realistic Environmental Policy Looks Like</w:t>
      </w:r>
      <w:r>
        <w:rPr>
          <w:rFonts w:eastAsia="Times New Roman"/>
          <w:bCs/>
          <w:kern w:val="36"/>
          <w:sz w:val="28"/>
          <w:szCs w:val="28"/>
          <w:u w:val="none"/>
          <w:bdr w:val="none" w:sz="0" w:space="0" w:color="auto" w:frame="1"/>
        </w:rPr>
        <w:t xml:space="preserve">” (February 14 2019), </w:t>
      </w:r>
      <w:hyperlink r:id="rId57" w:history="1">
        <w:r w:rsidRPr="004F0BDE">
          <w:rPr>
            <w:rStyle w:val="Hyperlink"/>
            <w:rFonts w:eastAsia="Times New Roman"/>
            <w:i/>
            <w:sz w:val="28"/>
            <w:szCs w:val="28"/>
            <w:u w:val="none"/>
          </w:rPr>
          <w:t>https://www.nytimes.com/2019/02/14/opinion/green-new-deal-ocasio-cortez-.html</w:t>
        </w:r>
      </w:hyperlink>
      <w:r w:rsidRPr="00BC2531">
        <w:rPr>
          <w:rFonts w:eastAsia="Times New Roman"/>
          <w:sz w:val="28"/>
          <w:szCs w:val="28"/>
        </w:rPr>
        <w:t xml:space="preserve"> </w:t>
      </w:r>
    </w:p>
    <w:bookmarkEnd w:id="3"/>
    <w:p w:rsidR="009E24F3" w:rsidRPr="00FE0736" w:rsidRDefault="00290775" w:rsidP="00FE0736">
      <w:pPr>
        <w:pStyle w:val="SH"/>
        <w:spacing w:before="0"/>
        <w:rPr>
          <w:sz w:val="28"/>
          <w:szCs w:val="28"/>
        </w:rPr>
      </w:pPr>
      <w:r w:rsidRPr="00FE0736">
        <w:rPr>
          <w:sz w:val="28"/>
          <w:szCs w:val="28"/>
        </w:rPr>
        <w:br/>
      </w:r>
      <w:bookmarkStart w:id="4" w:name="_Hlk6733617"/>
      <w:r w:rsidR="004C2126" w:rsidRPr="00FE0736">
        <w:rPr>
          <w:sz w:val="28"/>
          <w:szCs w:val="28"/>
        </w:rPr>
        <w:t xml:space="preserve">Tuesday, </w:t>
      </w:r>
      <w:r w:rsidR="005D11EF" w:rsidRPr="00FE0736">
        <w:rPr>
          <w:sz w:val="28"/>
          <w:szCs w:val="28"/>
        </w:rPr>
        <w:t>April 30</w:t>
      </w:r>
      <w:r w:rsidR="004C2126" w:rsidRPr="00FE0736">
        <w:rPr>
          <w:sz w:val="28"/>
          <w:szCs w:val="28"/>
        </w:rPr>
        <w:t xml:space="preserve">.  </w:t>
      </w:r>
      <w:r w:rsidR="009E24F3" w:rsidRPr="00FE0736">
        <w:rPr>
          <w:sz w:val="28"/>
          <w:szCs w:val="28"/>
        </w:rPr>
        <w:t>Transition Towns</w:t>
      </w:r>
      <w:r w:rsidR="00074903" w:rsidRPr="00FE0736">
        <w:rPr>
          <w:sz w:val="28"/>
          <w:szCs w:val="28"/>
        </w:rPr>
        <w:t xml:space="preserve">:  Changing our Communities </w:t>
      </w:r>
      <w:r w:rsidR="00074903" w:rsidRPr="00FE0736">
        <w:rPr>
          <w:i/>
          <w:sz w:val="28"/>
          <w:szCs w:val="28"/>
        </w:rPr>
        <w:t>Now</w:t>
      </w:r>
      <w:r w:rsidR="009E24F3" w:rsidRPr="00FE0736">
        <w:rPr>
          <w:sz w:val="28"/>
          <w:szCs w:val="28"/>
        </w:rPr>
        <w:t xml:space="preserve"> </w:t>
      </w:r>
    </w:p>
    <w:p w:rsidR="004A3AC5" w:rsidRPr="00FE0736" w:rsidRDefault="004A3AC5" w:rsidP="00FE0736">
      <w:pPr>
        <w:spacing w:after="240" w:line="240" w:lineRule="auto"/>
        <w:ind w:firstLine="720"/>
        <w:rPr>
          <w:rStyle w:val="tgc"/>
          <w:sz w:val="28"/>
          <w:szCs w:val="28"/>
          <w:u w:val="none"/>
        </w:rPr>
      </w:pPr>
      <w:r w:rsidRPr="00FE0736">
        <w:rPr>
          <w:sz w:val="28"/>
          <w:szCs w:val="28"/>
          <w:u w:val="none"/>
        </w:rPr>
        <w:t>If degrowth refers to the</w:t>
      </w:r>
      <w:r w:rsidR="009E24F3" w:rsidRPr="00FE0736">
        <w:rPr>
          <w:sz w:val="28"/>
          <w:szCs w:val="28"/>
          <w:u w:val="none"/>
        </w:rPr>
        <w:t xml:space="preserve"> notion that </w:t>
      </w:r>
      <w:r w:rsidR="009E24F3" w:rsidRPr="00FE0736">
        <w:rPr>
          <w:i/>
          <w:sz w:val="28"/>
          <w:szCs w:val="28"/>
          <w:u w:val="none"/>
        </w:rPr>
        <w:t>less</w:t>
      </w:r>
      <w:r w:rsidR="009E24F3" w:rsidRPr="00FE0736">
        <w:rPr>
          <w:sz w:val="28"/>
          <w:szCs w:val="28"/>
          <w:u w:val="none"/>
        </w:rPr>
        <w:t xml:space="preserve"> economic production could lead to a vastly better world, especially in the wealthy countries of the global North</w:t>
      </w:r>
      <w:r w:rsidRPr="00FE0736">
        <w:rPr>
          <w:sz w:val="28"/>
          <w:szCs w:val="28"/>
          <w:u w:val="none"/>
        </w:rPr>
        <w:t xml:space="preserve">, then the </w:t>
      </w:r>
      <w:r w:rsidRPr="00FE0736">
        <w:rPr>
          <w:rStyle w:val="tgc"/>
          <w:sz w:val="28"/>
          <w:szCs w:val="28"/>
          <w:u w:val="none"/>
        </w:rPr>
        <w:t>Transition Towns movement is about putting this into practice.</w:t>
      </w:r>
    </w:p>
    <w:p w:rsidR="007C2CC5" w:rsidRPr="00FE0736" w:rsidRDefault="007C2CC5" w:rsidP="00FE0736">
      <w:pPr>
        <w:spacing w:after="240" w:line="240" w:lineRule="auto"/>
        <w:ind w:firstLine="720"/>
        <w:rPr>
          <w:rStyle w:val="tgc"/>
          <w:i/>
          <w:sz w:val="28"/>
          <w:szCs w:val="28"/>
          <w:u w:val="none"/>
        </w:rPr>
      </w:pPr>
      <w:r w:rsidRPr="00FE0736">
        <w:rPr>
          <w:rStyle w:val="tgc"/>
          <w:i/>
          <w:sz w:val="28"/>
          <w:szCs w:val="28"/>
          <w:u w:val="none"/>
        </w:rPr>
        <w:t>Special Guest:  Nazli A</w:t>
      </w:r>
      <w:r w:rsidR="00244195" w:rsidRPr="00FE0736">
        <w:rPr>
          <w:rStyle w:val="tgc"/>
          <w:i/>
          <w:sz w:val="28"/>
          <w:szCs w:val="28"/>
          <w:u w:val="none"/>
        </w:rPr>
        <w:t>zergun, UCSB Department of Global and International Studies</w:t>
      </w:r>
    </w:p>
    <w:p w:rsidR="009E24F3" w:rsidRPr="00FE0736" w:rsidRDefault="009E24F3" w:rsidP="00FE0736">
      <w:pPr>
        <w:spacing w:after="240" w:line="240" w:lineRule="auto"/>
        <w:ind w:firstLine="720"/>
        <w:rPr>
          <w:b/>
          <w:bCs/>
          <w:sz w:val="28"/>
          <w:szCs w:val="28"/>
          <w:u w:val="none"/>
        </w:rPr>
      </w:pPr>
      <w:r w:rsidRPr="00FE0736">
        <w:rPr>
          <w:b/>
          <w:bCs/>
          <w:sz w:val="28"/>
          <w:szCs w:val="28"/>
          <w:u w:val="none"/>
        </w:rPr>
        <w:t xml:space="preserve">Readings </w:t>
      </w:r>
    </w:p>
    <w:p w:rsidR="009E24F3" w:rsidRPr="00FE0736" w:rsidRDefault="009E24F3" w:rsidP="00FE0736">
      <w:pPr>
        <w:spacing w:after="240" w:line="240" w:lineRule="auto"/>
        <w:ind w:left="2160"/>
        <w:rPr>
          <w:sz w:val="28"/>
          <w:szCs w:val="28"/>
          <w:u w:val="none"/>
        </w:rPr>
      </w:pPr>
      <w:r w:rsidRPr="00FE0736">
        <w:rPr>
          <w:sz w:val="28"/>
          <w:szCs w:val="28"/>
          <w:u w:val="none"/>
        </w:rPr>
        <w:t xml:space="preserve">Ester Alloun and Samuel Alexander, “The Transition Movement:  Questions of Diversity, Power, and Affluence,” </w:t>
      </w:r>
      <w:r w:rsidRPr="00FE0736">
        <w:rPr>
          <w:sz w:val="28"/>
          <w:szCs w:val="28"/>
          <w:u w:val="none"/>
        </w:rPr>
        <w:lastRenderedPageBreak/>
        <w:t xml:space="preserve">Simplicity Institute (August 2014), </w:t>
      </w:r>
      <w:hyperlink r:id="rId58" w:history="1">
        <w:r w:rsidRPr="00BA0241">
          <w:rPr>
            <w:rStyle w:val="Hyperlink"/>
            <w:i/>
            <w:sz w:val="28"/>
            <w:szCs w:val="28"/>
            <w:u w:val="none"/>
          </w:rPr>
          <w:t>http://www.resilience.org/stories/2014-08-18/the-transition-movement-questions-of-diversity-power-and-affluence/</w:t>
        </w:r>
      </w:hyperlink>
    </w:p>
    <w:p w:rsidR="009E24F3" w:rsidRPr="00BA0241" w:rsidRDefault="009E24F3" w:rsidP="00FE0736">
      <w:pPr>
        <w:spacing w:after="240" w:line="240" w:lineRule="auto"/>
        <w:ind w:left="2160"/>
        <w:rPr>
          <w:rStyle w:val="Hyperlink"/>
          <w:i/>
          <w:color w:val="auto"/>
          <w:sz w:val="28"/>
          <w:szCs w:val="28"/>
          <w:u w:val="none"/>
        </w:rPr>
      </w:pPr>
      <w:r w:rsidRPr="00FE0736">
        <w:rPr>
          <w:sz w:val="28"/>
          <w:szCs w:val="28"/>
          <w:u w:val="none"/>
        </w:rPr>
        <w:t xml:space="preserve">Naresh Giangrande, “Seven Lessons on Starting a Worldwide Movement for Change” (February 9, 2018), </w:t>
      </w:r>
      <w:hyperlink r:id="rId59" w:history="1">
        <w:r w:rsidRPr="00BA0241">
          <w:rPr>
            <w:rStyle w:val="Hyperlink"/>
            <w:i/>
            <w:sz w:val="28"/>
            <w:szCs w:val="28"/>
            <w:u w:val="none"/>
          </w:rPr>
          <w:t>http://www.resilience.org/stories/2018-02-09/seven-lessons-on-starting-a-worldwide-movement-for-change/</w:t>
        </w:r>
      </w:hyperlink>
    </w:p>
    <w:p w:rsidR="009E24F3" w:rsidRPr="00BA0241" w:rsidRDefault="009E24F3" w:rsidP="00FE0736">
      <w:pPr>
        <w:spacing w:after="240" w:line="240" w:lineRule="auto"/>
        <w:ind w:left="2160"/>
        <w:rPr>
          <w:rStyle w:val="Hyperlink"/>
          <w:i/>
          <w:sz w:val="28"/>
          <w:szCs w:val="28"/>
          <w:u w:val="none"/>
        </w:rPr>
      </w:pPr>
      <w:r w:rsidRPr="00FE0736">
        <w:rPr>
          <w:sz w:val="28"/>
          <w:szCs w:val="28"/>
          <w:u w:val="none"/>
        </w:rPr>
        <w:t xml:space="preserve">Rob Hopkins, an interview with Drew Dellinger, “If We had More Imagination, We could have Less Capitalism” (July 11, 2018), </w:t>
      </w:r>
      <w:hyperlink r:id="rId60" w:history="1">
        <w:r w:rsidRPr="00BA0241">
          <w:rPr>
            <w:rStyle w:val="Hyperlink"/>
            <w:i/>
            <w:sz w:val="28"/>
            <w:szCs w:val="28"/>
            <w:u w:val="none"/>
          </w:rPr>
          <w:t>https://www.resilience.org/stories/2018-07-11/if-we-had-more-imagination-we-could-have-less-capitalism/</w:t>
        </w:r>
      </w:hyperlink>
    </w:p>
    <w:p w:rsidR="009E24F3" w:rsidRPr="00BA0241" w:rsidRDefault="009E24F3" w:rsidP="00FE0736">
      <w:pPr>
        <w:spacing w:after="240" w:line="240" w:lineRule="auto"/>
        <w:ind w:left="2160"/>
        <w:rPr>
          <w:i/>
          <w:color w:val="000000"/>
          <w:sz w:val="28"/>
          <w:szCs w:val="28"/>
          <w:u w:val="none"/>
        </w:rPr>
      </w:pPr>
      <w:bookmarkStart w:id="5" w:name="_Hlk1330023"/>
      <w:r w:rsidRPr="00FE0736">
        <w:rPr>
          <w:color w:val="000000"/>
          <w:sz w:val="28"/>
          <w:szCs w:val="28"/>
          <w:u w:val="none"/>
        </w:rPr>
        <w:t>Diana Leafe Christian, “</w:t>
      </w:r>
      <w:r w:rsidRPr="00FE0736">
        <w:rPr>
          <w:bCs/>
          <w:color w:val="000000"/>
          <w:sz w:val="28"/>
          <w:szCs w:val="28"/>
          <w:u w:val="none"/>
        </w:rPr>
        <w:t xml:space="preserve">Starting a Successful Urban Ecovillage,” </w:t>
      </w:r>
      <w:r w:rsidRPr="00FE0736">
        <w:rPr>
          <w:i/>
          <w:color w:val="000000"/>
          <w:sz w:val="28"/>
          <w:szCs w:val="28"/>
          <w:u w:val="none"/>
        </w:rPr>
        <w:t>Hopedance Magazine</w:t>
      </w:r>
      <w:r w:rsidRPr="00FE0736">
        <w:rPr>
          <w:color w:val="000000"/>
          <w:sz w:val="28"/>
          <w:szCs w:val="28"/>
          <w:u w:val="none"/>
        </w:rPr>
        <w:t xml:space="preserve"> #51 (August 2009), </w:t>
      </w:r>
      <w:hyperlink r:id="rId61" w:history="1">
        <w:r w:rsidRPr="00BA0241">
          <w:rPr>
            <w:rStyle w:val="Hyperlink"/>
            <w:i/>
            <w:sz w:val="28"/>
            <w:szCs w:val="28"/>
            <w:u w:val="none"/>
          </w:rPr>
          <w:t>http://www.hopedance.org/home/housing-news/1218-941</w:t>
        </w:r>
      </w:hyperlink>
    </w:p>
    <w:bookmarkEnd w:id="5"/>
    <w:p w:rsidR="009E24F3" w:rsidRPr="00FE0736" w:rsidRDefault="009E24F3" w:rsidP="00FE0736">
      <w:pPr>
        <w:spacing w:after="240" w:line="240" w:lineRule="auto"/>
        <w:ind w:left="1440"/>
        <w:rPr>
          <w:b/>
          <w:bCs/>
          <w:sz w:val="28"/>
          <w:szCs w:val="28"/>
          <w:u w:val="none"/>
        </w:rPr>
      </w:pPr>
      <w:r w:rsidRPr="00FE0736">
        <w:rPr>
          <w:b/>
          <w:bCs/>
          <w:color w:val="000000"/>
          <w:sz w:val="28"/>
          <w:szCs w:val="28"/>
          <w:u w:val="none"/>
        </w:rPr>
        <w:t xml:space="preserve">Websites </w:t>
      </w:r>
    </w:p>
    <w:p w:rsidR="009E24F3" w:rsidRPr="00BA0241" w:rsidRDefault="009E24F3" w:rsidP="00FE0736">
      <w:pPr>
        <w:spacing w:after="240" w:line="240" w:lineRule="auto"/>
        <w:ind w:left="2160"/>
        <w:rPr>
          <w:rStyle w:val="Hyperlink"/>
          <w:i/>
          <w:sz w:val="28"/>
          <w:szCs w:val="28"/>
          <w:u w:val="none"/>
        </w:rPr>
      </w:pPr>
      <w:r w:rsidRPr="00FE0736">
        <w:rPr>
          <w:sz w:val="28"/>
          <w:szCs w:val="28"/>
          <w:u w:val="none"/>
        </w:rPr>
        <w:t>Transition United States –</w:t>
      </w:r>
      <w:r w:rsidRPr="00FE0736">
        <w:rPr>
          <w:sz w:val="28"/>
          <w:szCs w:val="28"/>
          <w:u w:val="none"/>
        </w:rPr>
        <w:br/>
      </w:r>
      <w:hyperlink r:id="rId62" w:history="1">
        <w:r w:rsidRPr="00BA0241">
          <w:rPr>
            <w:rStyle w:val="Hyperlink"/>
            <w:i/>
            <w:sz w:val="28"/>
            <w:szCs w:val="28"/>
            <w:u w:val="none"/>
          </w:rPr>
          <w:t>http://www.transitionus.org/about-us</w:t>
        </w:r>
      </w:hyperlink>
    </w:p>
    <w:p w:rsidR="009E24F3" w:rsidRPr="00BA0241" w:rsidRDefault="009E24F3" w:rsidP="00FE0736">
      <w:pPr>
        <w:spacing w:after="240" w:line="240" w:lineRule="auto"/>
        <w:ind w:left="2160"/>
        <w:rPr>
          <w:i/>
          <w:sz w:val="28"/>
          <w:szCs w:val="28"/>
          <w:u w:val="none"/>
        </w:rPr>
      </w:pPr>
      <w:r w:rsidRPr="00FE0736">
        <w:rPr>
          <w:sz w:val="28"/>
          <w:szCs w:val="28"/>
          <w:u w:val="none"/>
        </w:rPr>
        <w:t>Common Transition Primer website:</w:t>
      </w:r>
      <w:r w:rsidRPr="00FE0736">
        <w:rPr>
          <w:sz w:val="28"/>
          <w:szCs w:val="28"/>
          <w:u w:val="none"/>
        </w:rPr>
        <w:br/>
      </w:r>
      <w:hyperlink r:id="rId63" w:history="1">
        <w:r w:rsidRPr="00BA0241">
          <w:rPr>
            <w:rStyle w:val="Hyperlink"/>
            <w:i/>
            <w:sz w:val="28"/>
            <w:szCs w:val="28"/>
            <w:u w:val="none"/>
          </w:rPr>
          <w:t>https://primer.commonstransition.org/</w:t>
        </w:r>
      </w:hyperlink>
    </w:p>
    <w:p w:rsidR="009E24F3" w:rsidRPr="00BA0241" w:rsidRDefault="009E24F3" w:rsidP="00FE0736">
      <w:pPr>
        <w:spacing w:after="240" w:line="240" w:lineRule="auto"/>
        <w:ind w:left="2160"/>
        <w:rPr>
          <w:rStyle w:val="Hyperlink"/>
          <w:i/>
          <w:color w:val="auto"/>
          <w:sz w:val="28"/>
          <w:szCs w:val="28"/>
          <w:u w:val="none"/>
        </w:rPr>
      </w:pPr>
      <w:r w:rsidRPr="00FE0736">
        <w:rPr>
          <w:sz w:val="28"/>
          <w:szCs w:val="28"/>
          <w:u w:val="none"/>
        </w:rPr>
        <w:t>Global Ecovillage Network –</w:t>
      </w:r>
      <w:r w:rsidRPr="00FE0736">
        <w:rPr>
          <w:sz w:val="28"/>
          <w:szCs w:val="28"/>
          <w:u w:val="none"/>
        </w:rPr>
        <w:br/>
      </w:r>
      <w:hyperlink r:id="rId64" w:history="1">
        <w:r w:rsidRPr="00BA0241">
          <w:rPr>
            <w:rStyle w:val="Hyperlink"/>
            <w:i/>
            <w:sz w:val="28"/>
            <w:szCs w:val="28"/>
            <w:u w:val="none"/>
          </w:rPr>
          <w:t>http://gen.ecovillage.org/en/article/what-ecovillage</w:t>
        </w:r>
      </w:hyperlink>
    </w:p>
    <w:bookmarkEnd w:id="4"/>
    <w:p w:rsidR="00EF3C88" w:rsidRPr="00FE0736" w:rsidRDefault="00EF3C88" w:rsidP="00FE0736">
      <w:pPr>
        <w:widowControl w:val="0"/>
        <w:spacing w:after="240" w:line="240" w:lineRule="auto"/>
        <w:rPr>
          <w:b/>
          <w:sz w:val="28"/>
          <w:szCs w:val="28"/>
          <w:u w:val="none"/>
        </w:rPr>
      </w:pPr>
      <w:r w:rsidRPr="00FE0736">
        <w:rPr>
          <w:b/>
          <w:sz w:val="28"/>
          <w:szCs w:val="28"/>
          <w:u w:val="none"/>
        </w:rPr>
        <w:t xml:space="preserve">Thursday, May </w:t>
      </w:r>
      <w:r w:rsidR="005D11EF" w:rsidRPr="00FE0736">
        <w:rPr>
          <w:b/>
          <w:sz w:val="28"/>
          <w:szCs w:val="28"/>
          <w:u w:val="none"/>
        </w:rPr>
        <w:t>2</w:t>
      </w:r>
      <w:r w:rsidRPr="00FE0736">
        <w:rPr>
          <w:b/>
          <w:sz w:val="28"/>
          <w:szCs w:val="28"/>
          <w:u w:val="none"/>
        </w:rPr>
        <w:t>.  Buen Vivir and the Universal Declaration of Mother Earth</w:t>
      </w:r>
    </w:p>
    <w:p w:rsidR="00074903" w:rsidRPr="00FE0736" w:rsidRDefault="00074903" w:rsidP="00FE0736">
      <w:pPr>
        <w:tabs>
          <w:tab w:val="left" w:pos="960"/>
        </w:tabs>
        <w:spacing w:after="240" w:line="240" w:lineRule="auto"/>
        <w:ind w:firstLine="720"/>
        <w:rPr>
          <w:iCs/>
          <w:sz w:val="28"/>
          <w:szCs w:val="28"/>
          <w:u w:val="none"/>
        </w:rPr>
      </w:pPr>
      <w:r w:rsidRPr="00FE0736">
        <w:rPr>
          <w:sz w:val="28"/>
          <w:szCs w:val="28"/>
          <w:u w:val="none"/>
        </w:rPr>
        <w:t xml:space="preserve">Today we will consider two of the global South’s leading </w:t>
      </w:r>
      <w:r w:rsidR="00CE7FBF">
        <w:rPr>
          <w:sz w:val="28"/>
          <w:szCs w:val="28"/>
          <w:u w:val="none"/>
        </w:rPr>
        <w:t xml:space="preserve">visions </w:t>
      </w:r>
      <w:r w:rsidRPr="00FE0736">
        <w:rPr>
          <w:sz w:val="28"/>
          <w:szCs w:val="28"/>
          <w:u w:val="none"/>
        </w:rPr>
        <w:t xml:space="preserve">for a better future:  the indigenous concept of </w:t>
      </w:r>
      <w:r w:rsidRPr="00FE0736">
        <w:rPr>
          <w:i/>
          <w:sz w:val="28"/>
          <w:szCs w:val="28"/>
          <w:u w:val="none"/>
        </w:rPr>
        <w:t>Buen Vivir/Sawmaq Kawsay</w:t>
      </w:r>
      <w:r w:rsidRPr="00FE0736">
        <w:rPr>
          <w:sz w:val="28"/>
          <w:szCs w:val="28"/>
          <w:u w:val="none"/>
        </w:rPr>
        <w:t xml:space="preserve"> (whose meaning is roughly “living better”) </w:t>
      </w:r>
      <w:r w:rsidR="00CE7FBF">
        <w:rPr>
          <w:sz w:val="28"/>
          <w:szCs w:val="28"/>
          <w:u w:val="none"/>
        </w:rPr>
        <w:t>and t</w:t>
      </w:r>
      <w:r w:rsidRPr="00FE0736">
        <w:rPr>
          <w:sz w:val="28"/>
          <w:szCs w:val="28"/>
          <w:u w:val="none"/>
        </w:rPr>
        <w:t>he Rights of Nature and Mother Earth</w:t>
      </w:r>
      <w:r w:rsidR="00CE7FBF">
        <w:rPr>
          <w:sz w:val="28"/>
          <w:szCs w:val="28"/>
          <w:u w:val="none"/>
        </w:rPr>
        <w:t>, exemplified in</w:t>
      </w:r>
      <w:r w:rsidRPr="00FE0736">
        <w:rPr>
          <w:sz w:val="28"/>
          <w:szCs w:val="28"/>
          <w:u w:val="none"/>
        </w:rPr>
        <w:t xml:space="preserve"> one of the most radical documents ever written, the “</w:t>
      </w:r>
      <w:r w:rsidRPr="00FE0736">
        <w:rPr>
          <w:bCs/>
          <w:sz w:val="28"/>
          <w:szCs w:val="28"/>
          <w:u w:val="none"/>
        </w:rPr>
        <w:t>Universal Declaration of the Rights of Mother Earth,”</w:t>
      </w:r>
      <w:r w:rsidRPr="00FE0736">
        <w:rPr>
          <w:iCs/>
          <w:sz w:val="28"/>
          <w:szCs w:val="28"/>
          <w:u w:val="none"/>
        </w:rPr>
        <w:t xml:space="preserve"> adopted by the World People’s Conference on Climate Change and the Rights of Mother Earth, on April 27, 2010 in Cochabamba, Bolivia, and subsequently submitted by the Bolivian government to the United Nations for consideration. </w:t>
      </w:r>
    </w:p>
    <w:p w:rsidR="00CE7FBF" w:rsidRDefault="00CE7FBF" w:rsidP="00CE7FBF">
      <w:pPr>
        <w:pStyle w:val="NormalWeb"/>
        <w:spacing w:before="0" w:beforeAutospacing="0" w:after="240" w:afterAutospacing="0"/>
        <w:ind w:left="720" w:firstLine="720"/>
        <w:rPr>
          <w:sz w:val="28"/>
          <w:szCs w:val="28"/>
        </w:rPr>
      </w:pPr>
      <w:r>
        <w:rPr>
          <w:b/>
          <w:bCs/>
          <w:sz w:val="28"/>
          <w:szCs w:val="28"/>
        </w:rPr>
        <w:t>Websites</w:t>
      </w:r>
    </w:p>
    <w:p w:rsidR="00074903" w:rsidRPr="00CE7FBF" w:rsidRDefault="00074903" w:rsidP="00FE0736">
      <w:pPr>
        <w:pStyle w:val="NormalWeb"/>
        <w:spacing w:before="0" w:beforeAutospacing="0" w:after="240" w:afterAutospacing="0"/>
        <w:ind w:left="2160"/>
        <w:rPr>
          <w:i/>
          <w:sz w:val="28"/>
          <w:szCs w:val="28"/>
        </w:rPr>
      </w:pPr>
      <w:r w:rsidRPr="00FE0736">
        <w:rPr>
          <w:sz w:val="28"/>
          <w:szCs w:val="28"/>
        </w:rPr>
        <w:lastRenderedPageBreak/>
        <w:t xml:space="preserve">The Pachamama Alliance – </w:t>
      </w:r>
      <w:hyperlink r:id="rId65" w:history="1">
        <w:r w:rsidRPr="00CE7FBF">
          <w:rPr>
            <w:rStyle w:val="Hyperlink"/>
            <w:i/>
            <w:sz w:val="28"/>
            <w:szCs w:val="28"/>
            <w:u w:val="none"/>
          </w:rPr>
          <w:t>http://www.pachamama.org/about/mission</w:t>
        </w:r>
      </w:hyperlink>
    </w:p>
    <w:p w:rsidR="00074903" w:rsidRPr="00CE7FBF" w:rsidRDefault="00074903" w:rsidP="00FE0736">
      <w:pPr>
        <w:pStyle w:val="NormalWeb"/>
        <w:spacing w:before="0" w:beforeAutospacing="0" w:after="240" w:afterAutospacing="0"/>
        <w:ind w:left="2160"/>
        <w:rPr>
          <w:i/>
          <w:sz w:val="28"/>
          <w:szCs w:val="28"/>
        </w:rPr>
      </w:pPr>
      <w:r w:rsidRPr="00FE0736">
        <w:rPr>
          <w:sz w:val="28"/>
          <w:szCs w:val="28"/>
        </w:rPr>
        <w:t xml:space="preserve">The Global Alliance for the Rights of Nature – </w:t>
      </w:r>
      <w:hyperlink r:id="rId66" w:history="1">
        <w:r w:rsidRPr="00CE7FBF">
          <w:rPr>
            <w:rStyle w:val="Hyperlink"/>
            <w:i/>
            <w:sz w:val="28"/>
            <w:szCs w:val="28"/>
            <w:u w:val="none"/>
          </w:rPr>
          <w:t>http://therightsofnature.org/</w:t>
        </w:r>
      </w:hyperlink>
      <w:r w:rsidRPr="00CE7FBF">
        <w:rPr>
          <w:i/>
          <w:sz w:val="28"/>
          <w:szCs w:val="28"/>
        </w:rPr>
        <w:t xml:space="preserve"> </w:t>
      </w:r>
    </w:p>
    <w:p w:rsidR="00074903" w:rsidRPr="00FE0736" w:rsidRDefault="00074903" w:rsidP="00FE0736">
      <w:pPr>
        <w:spacing w:after="240" w:line="240" w:lineRule="auto"/>
        <w:ind w:left="2160" w:hanging="720"/>
        <w:rPr>
          <w:b/>
          <w:sz w:val="28"/>
          <w:szCs w:val="28"/>
          <w:u w:val="none"/>
        </w:rPr>
      </w:pPr>
      <w:r w:rsidRPr="00FE0736">
        <w:rPr>
          <w:b/>
          <w:bCs/>
          <w:sz w:val="28"/>
          <w:szCs w:val="28"/>
          <w:u w:val="none"/>
        </w:rPr>
        <w:t xml:space="preserve">Readings on the Rights of </w:t>
      </w:r>
      <w:r w:rsidR="004A3AC5" w:rsidRPr="00FE0736">
        <w:rPr>
          <w:b/>
          <w:bCs/>
          <w:sz w:val="28"/>
          <w:szCs w:val="28"/>
          <w:u w:val="none"/>
        </w:rPr>
        <w:t>Mother Earth</w:t>
      </w:r>
      <w:r w:rsidRPr="00FE0736">
        <w:rPr>
          <w:b/>
          <w:bCs/>
          <w:sz w:val="28"/>
          <w:szCs w:val="28"/>
          <w:u w:val="none"/>
        </w:rPr>
        <w:t xml:space="preserve"> </w:t>
      </w:r>
      <w:r w:rsidRPr="00FE0736">
        <w:rPr>
          <w:bCs/>
          <w:i/>
          <w:sz w:val="28"/>
          <w:szCs w:val="28"/>
          <w:u w:val="none"/>
        </w:rPr>
        <w:t>(</w:t>
      </w:r>
      <w:r w:rsidR="00CE7FBF">
        <w:rPr>
          <w:bCs/>
          <w:i/>
          <w:sz w:val="28"/>
          <w:szCs w:val="28"/>
          <w:u w:val="none"/>
        </w:rPr>
        <w:t xml:space="preserve">please </w:t>
      </w:r>
      <w:r w:rsidRPr="00FE0736">
        <w:rPr>
          <w:bCs/>
          <w:i/>
          <w:sz w:val="28"/>
          <w:szCs w:val="28"/>
          <w:u w:val="none"/>
        </w:rPr>
        <w:t>read the Universal Declaration very closely before coming to class)</w:t>
      </w:r>
    </w:p>
    <w:p w:rsidR="00074903" w:rsidRPr="00FE0736" w:rsidRDefault="00074903" w:rsidP="00FE0736">
      <w:pPr>
        <w:spacing w:after="240" w:line="240" w:lineRule="auto"/>
        <w:ind w:left="2160"/>
        <w:rPr>
          <w:rStyle w:val="Hyperlink"/>
          <w:i/>
          <w:sz w:val="28"/>
          <w:szCs w:val="28"/>
          <w:u w:val="none"/>
        </w:rPr>
      </w:pPr>
      <w:r w:rsidRPr="00FE0736">
        <w:rPr>
          <w:sz w:val="28"/>
          <w:szCs w:val="28"/>
          <w:u w:val="none"/>
        </w:rPr>
        <w:t xml:space="preserve">World People’s Conference on Climate Change and the Rights of Mother Earth “Universal Declaration of the Rights of Mother Earth,” Cochabamba, Bolivia (April 27, 2010), 1-3, </w:t>
      </w:r>
      <w:hyperlink r:id="rId67" w:history="1">
        <w:r w:rsidRPr="00FE0736">
          <w:rPr>
            <w:rStyle w:val="Hyperlink"/>
            <w:i/>
            <w:sz w:val="28"/>
            <w:szCs w:val="28"/>
            <w:u w:val="none"/>
          </w:rPr>
          <w:t>http://climateandcapitalism.com/?p=2268</w:t>
        </w:r>
      </w:hyperlink>
    </w:p>
    <w:p w:rsidR="004A3AC5" w:rsidRPr="00FE0736" w:rsidRDefault="004A3AC5" w:rsidP="00FE0736">
      <w:pPr>
        <w:spacing w:after="240" w:line="240" w:lineRule="auto"/>
        <w:ind w:left="2160"/>
        <w:rPr>
          <w:sz w:val="28"/>
          <w:szCs w:val="28"/>
          <w:u w:val="none"/>
        </w:rPr>
      </w:pPr>
      <w:r w:rsidRPr="00FE0736">
        <w:rPr>
          <w:sz w:val="28"/>
          <w:szCs w:val="28"/>
          <w:u w:val="none"/>
        </w:rPr>
        <w:t xml:space="preserve">Pablo Solón, chapter on “The Rights of Mother Earth,” pp. 131-160 in </w:t>
      </w:r>
      <w:r w:rsidRPr="00FE0736">
        <w:rPr>
          <w:i/>
          <w:sz w:val="28"/>
          <w:szCs w:val="28"/>
          <w:u w:val="none"/>
        </w:rPr>
        <w:t>Systemic Alternatives: Vivir Bien, Degrowth, Commons, Ecofeminism, Rights of Mother Earth, and Deglobalisation,</w:t>
      </w:r>
      <w:r w:rsidRPr="00FE0736">
        <w:rPr>
          <w:sz w:val="28"/>
          <w:szCs w:val="28"/>
          <w:u w:val="none"/>
        </w:rPr>
        <w:t xml:space="preserve"> compiled by Pablo Solón, (La Paz:  Focus on the Global South, Attac, Fundación Solón, 2017), </w:t>
      </w:r>
      <w:hyperlink r:id="rId68" w:history="1">
        <w:r w:rsidRPr="00CE7FBF">
          <w:rPr>
            <w:rStyle w:val="Hyperlink"/>
            <w:i/>
            <w:sz w:val="28"/>
            <w:szCs w:val="28"/>
            <w:u w:val="none"/>
          </w:rPr>
          <w:t>www.systemicalternatives.org</w:t>
        </w:r>
      </w:hyperlink>
    </w:p>
    <w:p w:rsidR="00074903" w:rsidRPr="00FE0736" w:rsidRDefault="00074903" w:rsidP="00FE0736">
      <w:pPr>
        <w:spacing w:after="240" w:line="240" w:lineRule="auto"/>
        <w:ind w:left="1440"/>
        <w:rPr>
          <w:b/>
          <w:bCs/>
          <w:sz w:val="28"/>
          <w:szCs w:val="28"/>
          <w:u w:val="none"/>
        </w:rPr>
      </w:pPr>
      <w:r w:rsidRPr="00FE0736">
        <w:rPr>
          <w:b/>
          <w:bCs/>
          <w:sz w:val="28"/>
          <w:szCs w:val="28"/>
          <w:u w:val="none"/>
        </w:rPr>
        <w:t>Readings on Buen Vivir</w:t>
      </w:r>
    </w:p>
    <w:p w:rsidR="00074903" w:rsidRPr="00FE0736" w:rsidRDefault="00074903" w:rsidP="00FE0736">
      <w:pPr>
        <w:spacing w:after="240" w:line="240" w:lineRule="auto"/>
        <w:ind w:left="2160"/>
        <w:rPr>
          <w:sz w:val="28"/>
          <w:szCs w:val="28"/>
          <w:u w:val="none"/>
        </w:rPr>
      </w:pPr>
      <w:r w:rsidRPr="00FE0736">
        <w:rPr>
          <w:sz w:val="28"/>
          <w:szCs w:val="28"/>
          <w:u w:val="none"/>
        </w:rPr>
        <w:t>Pablo Solón, chapter on “Buen Vivir</w:t>
      </w:r>
      <w:r w:rsidR="004A3AC5" w:rsidRPr="00FE0736">
        <w:rPr>
          <w:sz w:val="28"/>
          <w:szCs w:val="28"/>
          <w:u w:val="none"/>
        </w:rPr>
        <w:t>,</w:t>
      </w:r>
      <w:r w:rsidRPr="00FE0736">
        <w:rPr>
          <w:sz w:val="28"/>
          <w:szCs w:val="28"/>
          <w:u w:val="none"/>
        </w:rPr>
        <w:t xml:space="preserve">” pp. 13-58 in </w:t>
      </w:r>
      <w:r w:rsidRPr="00FE0736">
        <w:rPr>
          <w:i/>
          <w:sz w:val="28"/>
          <w:szCs w:val="28"/>
          <w:u w:val="none"/>
        </w:rPr>
        <w:t>Systemic Alternatives: Vivir Bien, Degrowth, Commons, Ecofeminism, Rights of Mother Earth, and Deglobalisation,</w:t>
      </w:r>
      <w:r w:rsidRPr="00FE0736">
        <w:rPr>
          <w:sz w:val="28"/>
          <w:szCs w:val="28"/>
          <w:u w:val="none"/>
        </w:rPr>
        <w:t xml:space="preserve"> compiled by Pablo Solón, (La Paz:  Focus on the Global South, Attac, Fundación Solón, 2017), </w:t>
      </w:r>
      <w:hyperlink r:id="rId69" w:history="1">
        <w:r w:rsidRPr="00CE7FBF">
          <w:rPr>
            <w:rStyle w:val="Hyperlink"/>
            <w:i/>
            <w:sz w:val="28"/>
            <w:szCs w:val="28"/>
            <w:u w:val="none"/>
          </w:rPr>
          <w:t>www.systemicalternatives.org</w:t>
        </w:r>
      </w:hyperlink>
    </w:p>
    <w:p w:rsidR="00074903" w:rsidRPr="00FE0736" w:rsidRDefault="004F0BDE" w:rsidP="00FE0736">
      <w:pPr>
        <w:spacing w:after="240" w:line="240" w:lineRule="auto"/>
        <w:rPr>
          <w:b/>
          <w:bCs/>
          <w:sz w:val="28"/>
          <w:szCs w:val="28"/>
          <w:u w:val="none"/>
        </w:rPr>
      </w:pPr>
      <w:r>
        <w:rPr>
          <w:b/>
          <w:sz w:val="28"/>
          <w:szCs w:val="28"/>
          <w:u w:val="none"/>
        </w:rPr>
        <w:br/>
      </w:r>
      <w:r w:rsidR="006028D9" w:rsidRPr="00FE0736">
        <w:rPr>
          <w:b/>
          <w:sz w:val="28"/>
          <w:szCs w:val="28"/>
          <w:u w:val="none"/>
        </w:rPr>
        <w:t>T</w:t>
      </w:r>
      <w:r w:rsidR="00EF3C88" w:rsidRPr="00FE0736">
        <w:rPr>
          <w:b/>
          <w:sz w:val="28"/>
          <w:szCs w:val="28"/>
          <w:u w:val="none"/>
        </w:rPr>
        <w:t xml:space="preserve">uesday, May </w:t>
      </w:r>
      <w:r w:rsidR="005D11EF" w:rsidRPr="00FE0736">
        <w:rPr>
          <w:b/>
          <w:sz w:val="28"/>
          <w:szCs w:val="28"/>
          <w:u w:val="none"/>
        </w:rPr>
        <w:t>7.</w:t>
      </w:r>
      <w:r w:rsidR="00EF3C88" w:rsidRPr="00FE0736">
        <w:rPr>
          <w:b/>
          <w:sz w:val="28"/>
          <w:szCs w:val="28"/>
          <w:u w:val="none"/>
        </w:rPr>
        <w:t xml:space="preserve">  </w:t>
      </w:r>
      <w:r w:rsidR="004A3AC5" w:rsidRPr="00FE0736">
        <w:rPr>
          <w:b/>
          <w:bCs/>
          <w:sz w:val="28"/>
          <w:szCs w:val="28"/>
          <w:u w:val="none"/>
        </w:rPr>
        <w:t>Intersectional Ecosocialism</w:t>
      </w:r>
      <w:r w:rsidR="00290775" w:rsidRPr="00FE0736">
        <w:rPr>
          <w:b/>
          <w:bCs/>
          <w:sz w:val="28"/>
          <w:szCs w:val="28"/>
          <w:u w:val="none"/>
        </w:rPr>
        <w:t xml:space="preserve">:  </w:t>
      </w:r>
      <w:r w:rsidR="00290775" w:rsidRPr="00FE0736">
        <w:rPr>
          <w:b/>
          <w:sz w:val="28"/>
          <w:szCs w:val="28"/>
          <w:u w:val="none"/>
        </w:rPr>
        <w:t>A Twenty-First Century Movement for Total Liberation?</w:t>
      </w:r>
    </w:p>
    <w:p w:rsidR="00290775" w:rsidRPr="00FE0736" w:rsidRDefault="00290775" w:rsidP="00FE0736">
      <w:pPr>
        <w:tabs>
          <w:tab w:val="left" w:pos="960"/>
        </w:tabs>
        <w:spacing w:after="240" w:line="240" w:lineRule="auto"/>
        <w:ind w:firstLine="720"/>
        <w:rPr>
          <w:sz w:val="28"/>
          <w:szCs w:val="28"/>
          <w:u w:val="none"/>
        </w:rPr>
      </w:pPr>
      <w:r w:rsidRPr="00FE0736">
        <w:rPr>
          <w:sz w:val="28"/>
          <w:szCs w:val="28"/>
          <w:u w:val="none"/>
        </w:rPr>
        <w:t xml:space="preserve">Today, we’ll explore another radical strand of systemic </w:t>
      </w:r>
      <w:r w:rsidR="00E96FF3" w:rsidRPr="00FE0736">
        <w:rPr>
          <w:sz w:val="28"/>
          <w:szCs w:val="28"/>
          <w:u w:val="none"/>
        </w:rPr>
        <w:t>alternatives</w:t>
      </w:r>
      <w:r w:rsidRPr="00FE0736">
        <w:rPr>
          <w:sz w:val="28"/>
          <w:szCs w:val="28"/>
          <w:u w:val="none"/>
        </w:rPr>
        <w:t xml:space="preserve"> by looking at some of the basic ideas of “ecosocialism,” which combines a critique of capitalism as the cause of the crisis of planet Earth with an alternative model for a future that would be ecologically advanced, economically just, and politically democratic.</w:t>
      </w:r>
    </w:p>
    <w:p w:rsidR="006B5D40" w:rsidRPr="00FE0736" w:rsidRDefault="006B5D40" w:rsidP="006B5D40">
      <w:pPr>
        <w:spacing w:after="240" w:line="240" w:lineRule="auto"/>
        <w:ind w:left="1440"/>
        <w:rPr>
          <w:b/>
          <w:bCs/>
          <w:sz w:val="28"/>
          <w:szCs w:val="28"/>
          <w:u w:val="none"/>
        </w:rPr>
      </w:pPr>
      <w:r>
        <w:rPr>
          <w:b/>
          <w:bCs/>
          <w:sz w:val="28"/>
          <w:szCs w:val="28"/>
          <w:u w:val="none"/>
        </w:rPr>
        <w:t>Website</w:t>
      </w:r>
    </w:p>
    <w:p w:rsidR="004A3AC5" w:rsidRPr="00392C54" w:rsidRDefault="004A3AC5" w:rsidP="00FE0736">
      <w:pPr>
        <w:pStyle w:val="NormalWeb"/>
        <w:spacing w:before="0" w:beforeAutospacing="0" w:after="240" w:afterAutospacing="0"/>
        <w:ind w:left="2160"/>
        <w:rPr>
          <w:i/>
          <w:sz w:val="28"/>
          <w:szCs w:val="28"/>
        </w:rPr>
      </w:pPr>
      <w:r w:rsidRPr="00FE0736">
        <w:rPr>
          <w:sz w:val="28"/>
          <w:szCs w:val="28"/>
        </w:rPr>
        <w:lastRenderedPageBreak/>
        <w:t xml:space="preserve">System Change Not Climate Change, </w:t>
      </w:r>
      <w:hyperlink r:id="rId70" w:history="1">
        <w:r w:rsidRPr="00392C54">
          <w:rPr>
            <w:rStyle w:val="Hyperlink"/>
            <w:i/>
            <w:sz w:val="28"/>
            <w:szCs w:val="28"/>
            <w:u w:val="none"/>
          </w:rPr>
          <w:t>http://www.systemchangenotclimatechange.org/</w:t>
        </w:r>
      </w:hyperlink>
    </w:p>
    <w:p w:rsidR="004A3AC5" w:rsidRPr="00FE0736" w:rsidRDefault="004A3AC5" w:rsidP="00FE0736">
      <w:pPr>
        <w:spacing w:after="240" w:line="240" w:lineRule="auto"/>
        <w:ind w:left="1440"/>
        <w:rPr>
          <w:b/>
          <w:bCs/>
          <w:sz w:val="28"/>
          <w:szCs w:val="28"/>
          <w:u w:val="none"/>
        </w:rPr>
      </w:pPr>
      <w:r w:rsidRPr="00FE0736">
        <w:rPr>
          <w:b/>
          <w:bCs/>
          <w:sz w:val="28"/>
          <w:szCs w:val="28"/>
          <w:u w:val="none"/>
        </w:rPr>
        <w:t>Readings on ecosocialism</w:t>
      </w:r>
    </w:p>
    <w:p w:rsidR="00074903" w:rsidRPr="00392C54" w:rsidRDefault="00074903" w:rsidP="00FE0736">
      <w:pPr>
        <w:spacing w:after="240" w:line="240" w:lineRule="auto"/>
        <w:ind w:left="2160"/>
        <w:rPr>
          <w:bCs/>
          <w:i/>
          <w:color w:val="5D6368"/>
          <w:sz w:val="28"/>
          <w:szCs w:val="28"/>
          <w:u w:val="none"/>
        </w:rPr>
      </w:pPr>
      <w:r w:rsidRPr="00FE0736">
        <w:rPr>
          <w:rStyle w:val="Hyperlink"/>
          <w:color w:val="auto"/>
          <w:sz w:val="28"/>
          <w:szCs w:val="28"/>
          <w:u w:val="none"/>
        </w:rPr>
        <w:t xml:space="preserve">Wayne Price, “A Green New Deal vs. Revolutionary Ecosocialism” (January 4, 2019), </w:t>
      </w:r>
      <w:hyperlink r:id="rId71" w:history="1">
        <w:r w:rsidRPr="00392C54">
          <w:rPr>
            <w:rStyle w:val="Hyperlink"/>
            <w:bCs/>
            <w:i/>
            <w:sz w:val="28"/>
            <w:szCs w:val="28"/>
            <w:u w:val="none"/>
          </w:rPr>
          <w:t>https://blackrosefed.org/green-new-deal-ecosocialism/</w:t>
        </w:r>
      </w:hyperlink>
    </w:p>
    <w:p w:rsidR="00074903" w:rsidRPr="00FE0736" w:rsidRDefault="00074903" w:rsidP="00FE0736">
      <w:pPr>
        <w:spacing w:after="240" w:line="240" w:lineRule="auto"/>
        <w:ind w:left="2160"/>
        <w:rPr>
          <w:bCs/>
          <w:color w:val="5D6368"/>
          <w:sz w:val="28"/>
          <w:szCs w:val="28"/>
          <w:u w:val="none"/>
        </w:rPr>
      </w:pPr>
      <w:r w:rsidRPr="00FE0736">
        <w:rPr>
          <w:sz w:val="28"/>
          <w:szCs w:val="28"/>
          <w:u w:val="none"/>
        </w:rPr>
        <w:t>Michael Löwy, “Why Ecosocialism: For a Red-Green Future” (December 20, 2018</w:t>
      </w:r>
      <w:r w:rsidRPr="00392C54">
        <w:rPr>
          <w:i/>
          <w:sz w:val="28"/>
          <w:szCs w:val="28"/>
          <w:u w:val="none"/>
        </w:rPr>
        <w:t xml:space="preserve">), </w:t>
      </w:r>
      <w:hyperlink r:id="rId72" w:history="1">
        <w:r w:rsidRPr="00392C54">
          <w:rPr>
            <w:rStyle w:val="Hyperlink"/>
            <w:i/>
            <w:sz w:val="28"/>
            <w:szCs w:val="28"/>
            <w:u w:val="none"/>
          </w:rPr>
          <w:t>https://www.resilience.org/stories/2018-12-20/why-ecosocialism-for-a-red-green-future/</w:t>
        </w:r>
      </w:hyperlink>
    </w:p>
    <w:p w:rsidR="00074903" w:rsidRPr="00FE0736" w:rsidRDefault="00074903" w:rsidP="00FE0736">
      <w:pPr>
        <w:spacing w:after="240" w:line="240" w:lineRule="auto"/>
        <w:ind w:left="2160"/>
        <w:rPr>
          <w:rStyle w:val="Hyperlink"/>
          <w:sz w:val="28"/>
          <w:szCs w:val="28"/>
          <w:u w:val="none"/>
        </w:rPr>
      </w:pPr>
      <w:r w:rsidRPr="00FE0736">
        <w:rPr>
          <w:sz w:val="28"/>
          <w:szCs w:val="28"/>
          <w:u w:val="none"/>
        </w:rPr>
        <w:t xml:space="preserve">Many authors, Roundtable on Michael Löwy, “Why Ecosocialism: For a Red-Green Future,” </w:t>
      </w:r>
      <w:hyperlink r:id="rId73" w:history="1">
        <w:r w:rsidRPr="00392C54">
          <w:rPr>
            <w:rStyle w:val="Hyperlink"/>
            <w:i/>
            <w:sz w:val="28"/>
            <w:szCs w:val="28"/>
            <w:u w:val="none"/>
          </w:rPr>
          <w:t>https://greattransition.org/publication/ecosocialism-roundtable</w:t>
        </w:r>
      </w:hyperlink>
    </w:p>
    <w:p w:rsidR="00074903" w:rsidRPr="00FE0736" w:rsidRDefault="00074903" w:rsidP="00FE0736">
      <w:pPr>
        <w:spacing w:after="240" w:line="240" w:lineRule="auto"/>
        <w:ind w:left="1440"/>
        <w:rPr>
          <w:b/>
          <w:bCs/>
          <w:sz w:val="28"/>
          <w:szCs w:val="28"/>
          <w:u w:val="none"/>
        </w:rPr>
      </w:pPr>
      <w:r w:rsidRPr="00FE0736">
        <w:rPr>
          <w:b/>
          <w:bCs/>
          <w:sz w:val="28"/>
          <w:szCs w:val="28"/>
          <w:u w:val="none"/>
        </w:rPr>
        <w:t>Reading on ecofeminism</w:t>
      </w:r>
    </w:p>
    <w:p w:rsidR="00392C54" w:rsidRDefault="00074903" w:rsidP="00392C54">
      <w:pPr>
        <w:spacing w:after="240" w:line="240" w:lineRule="auto"/>
        <w:ind w:left="2160"/>
        <w:rPr>
          <w:sz w:val="28"/>
          <w:szCs w:val="28"/>
          <w:u w:val="none"/>
        </w:rPr>
      </w:pPr>
      <w:r w:rsidRPr="00FE0736">
        <w:rPr>
          <w:sz w:val="28"/>
          <w:szCs w:val="28"/>
          <w:u w:val="none"/>
        </w:rPr>
        <w:t xml:space="preserve">Elizabeth Peredo Beltrán, chapter on “Ecofeminism” in </w:t>
      </w:r>
      <w:r w:rsidRPr="00FE0736">
        <w:rPr>
          <w:i/>
          <w:sz w:val="28"/>
          <w:szCs w:val="28"/>
          <w:u w:val="none"/>
        </w:rPr>
        <w:t>Systemic Alternatives</w:t>
      </w:r>
      <w:r w:rsidRPr="00FE0736">
        <w:rPr>
          <w:sz w:val="28"/>
          <w:szCs w:val="28"/>
          <w:u w:val="none"/>
        </w:rPr>
        <w:t>, pp. 101-130</w:t>
      </w:r>
    </w:p>
    <w:p w:rsidR="00392C54" w:rsidRDefault="00392C54" w:rsidP="00392C54">
      <w:pPr>
        <w:spacing w:after="240" w:line="240" w:lineRule="auto"/>
        <w:rPr>
          <w:b/>
          <w:sz w:val="28"/>
          <w:szCs w:val="28"/>
          <w:u w:val="none"/>
        </w:rPr>
      </w:pPr>
      <w:r>
        <w:rPr>
          <w:sz w:val="28"/>
          <w:szCs w:val="28"/>
          <w:u w:val="none"/>
        </w:rPr>
        <w:tab/>
      </w:r>
      <w:r>
        <w:rPr>
          <w:sz w:val="28"/>
          <w:szCs w:val="28"/>
          <w:u w:val="none"/>
        </w:rPr>
        <w:tab/>
      </w:r>
      <w:r>
        <w:rPr>
          <w:b/>
          <w:sz w:val="28"/>
          <w:szCs w:val="28"/>
          <w:u w:val="none"/>
        </w:rPr>
        <w:t>Ecosocialism and the Green New Deal</w:t>
      </w:r>
    </w:p>
    <w:p w:rsidR="00392C54" w:rsidRDefault="00CE7FBF" w:rsidP="00392C54">
      <w:pPr>
        <w:spacing w:after="240" w:line="240" w:lineRule="auto"/>
        <w:ind w:left="2160"/>
        <w:rPr>
          <w:sz w:val="28"/>
          <w:szCs w:val="28"/>
          <w:u w:val="none"/>
        </w:rPr>
      </w:pPr>
      <w:r w:rsidRPr="00CE7FBF">
        <w:rPr>
          <w:rFonts w:eastAsia="Times New Roman"/>
          <w:bCs/>
          <w:color w:val="000000"/>
          <w:sz w:val="28"/>
          <w:szCs w:val="28"/>
          <w:u w:val="none"/>
          <w:bdr w:val="none" w:sz="0" w:space="0" w:color="auto" w:frame="1"/>
        </w:rPr>
        <w:t xml:space="preserve">Vaios Triantafyllou interviews John Bellamy Foster on </w:t>
      </w:r>
      <w:bookmarkStart w:id="6" w:name="_Hlk6734965"/>
      <w:r w:rsidRPr="00CE7FBF">
        <w:rPr>
          <w:rFonts w:eastAsia="Times New Roman"/>
          <w:bCs/>
          <w:color w:val="000000"/>
          <w:sz w:val="28"/>
          <w:szCs w:val="28"/>
          <w:u w:val="none"/>
          <w:bdr w:val="none" w:sz="0" w:space="0" w:color="auto" w:frame="1"/>
        </w:rPr>
        <w:t xml:space="preserve">the </w:t>
      </w:r>
      <w:r>
        <w:rPr>
          <w:rFonts w:eastAsia="Times New Roman"/>
          <w:bCs/>
          <w:color w:val="000000"/>
          <w:sz w:val="28"/>
          <w:szCs w:val="28"/>
          <w:u w:val="none"/>
          <w:bdr w:val="none" w:sz="0" w:space="0" w:color="auto" w:frame="1"/>
        </w:rPr>
        <w:t>“</w:t>
      </w:r>
      <w:r w:rsidRPr="00CE7FBF">
        <w:rPr>
          <w:rFonts w:eastAsia="Times New Roman"/>
          <w:bCs/>
          <w:color w:val="000000"/>
          <w:sz w:val="28"/>
          <w:szCs w:val="28"/>
          <w:u w:val="none"/>
          <w:bdr w:val="none" w:sz="0" w:space="0" w:color="auto" w:frame="1"/>
        </w:rPr>
        <w:t>Green New Deal”</w:t>
      </w:r>
      <w:bookmarkEnd w:id="6"/>
      <w:r>
        <w:rPr>
          <w:rFonts w:eastAsia="Times New Roman"/>
          <w:bCs/>
          <w:color w:val="000000"/>
          <w:sz w:val="28"/>
          <w:szCs w:val="28"/>
          <w:u w:val="none"/>
          <w:bdr w:val="none" w:sz="0" w:space="0" w:color="auto" w:frame="1"/>
        </w:rPr>
        <w:t xml:space="preserve"> (February 9, 2019), </w:t>
      </w:r>
      <w:hyperlink r:id="rId74" w:history="1">
        <w:r w:rsidRPr="00CE7FBF">
          <w:rPr>
            <w:rStyle w:val="Hyperlink"/>
            <w:rFonts w:eastAsia="Times New Roman"/>
            <w:bCs/>
            <w:i/>
            <w:sz w:val="28"/>
            <w:szCs w:val="28"/>
            <w:u w:val="none"/>
            <w:bdr w:val="none" w:sz="0" w:space="0" w:color="auto" w:frame="1"/>
          </w:rPr>
          <w:t>https://climateandcapitalism.com/2019/02/12/john-bellamy-foster-on-the-green-new-deal/</w:t>
        </w:r>
      </w:hyperlink>
    </w:p>
    <w:p w:rsidR="00392C54" w:rsidRDefault="00CE7FBF" w:rsidP="00392C54">
      <w:pPr>
        <w:spacing w:after="240" w:line="240" w:lineRule="auto"/>
        <w:ind w:left="2160"/>
        <w:rPr>
          <w:sz w:val="28"/>
          <w:szCs w:val="28"/>
          <w:u w:val="none"/>
        </w:rPr>
      </w:pPr>
      <w:r>
        <w:rPr>
          <w:rFonts w:eastAsia="Times New Roman"/>
          <w:bCs/>
          <w:color w:val="000000"/>
          <w:sz w:val="28"/>
          <w:szCs w:val="28"/>
          <w:u w:val="none"/>
        </w:rPr>
        <w:t>Democratic Socialists of America, “Why We Need a Green New Deal – Talking Points”</w:t>
      </w:r>
    </w:p>
    <w:p w:rsidR="00CE7FBF" w:rsidRPr="00392C54" w:rsidRDefault="00CE7FBF" w:rsidP="00392C54">
      <w:pPr>
        <w:spacing w:after="240" w:line="240" w:lineRule="auto"/>
        <w:ind w:left="2160"/>
        <w:rPr>
          <w:sz w:val="28"/>
          <w:szCs w:val="28"/>
          <w:u w:val="none"/>
        </w:rPr>
      </w:pPr>
      <w:r w:rsidRPr="00CE7FBF">
        <w:rPr>
          <w:rFonts w:eastAsia="Times New Roman"/>
          <w:color w:val="222222"/>
          <w:sz w:val="28"/>
          <w:szCs w:val="28"/>
          <w:u w:val="none"/>
        </w:rPr>
        <w:t xml:space="preserve">Carol Dansereau, John Foran, Ted Franklin, Brad Hornick, Sandra Lindberg, </w:t>
      </w:r>
      <w:r w:rsidR="00392C54">
        <w:rPr>
          <w:rFonts w:eastAsia="Times New Roman"/>
          <w:color w:val="222222"/>
          <w:sz w:val="28"/>
          <w:szCs w:val="28"/>
          <w:u w:val="none"/>
        </w:rPr>
        <w:t xml:space="preserve">and </w:t>
      </w:r>
      <w:r w:rsidRPr="00CE7FBF">
        <w:rPr>
          <w:sz w:val="28"/>
          <w:szCs w:val="28"/>
          <w:u w:val="none"/>
        </w:rPr>
        <w:t>Jennifer Scarlott</w:t>
      </w:r>
      <w:r>
        <w:rPr>
          <w:sz w:val="28"/>
          <w:szCs w:val="28"/>
          <w:u w:val="none"/>
        </w:rPr>
        <w:t>, “</w:t>
      </w:r>
      <w:r w:rsidRPr="00CE7FBF">
        <w:rPr>
          <w:rFonts w:eastAsia="Times New Roman"/>
          <w:color w:val="222222"/>
          <w:sz w:val="28"/>
          <w:szCs w:val="28"/>
          <w:u w:val="none"/>
        </w:rPr>
        <w:t>One, Two, … Many Green New Deals: An Ecosocialist Roundtable</w:t>
      </w:r>
      <w:r w:rsidR="00392C54">
        <w:rPr>
          <w:rFonts w:eastAsia="Times New Roman"/>
          <w:color w:val="222222"/>
          <w:sz w:val="28"/>
          <w:szCs w:val="28"/>
          <w:u w:val="none"/>
        </w:rPr>
        <w:t>” (</w:t>
      </w:r>
      <w:r w:rsidRPr="00CE7FBF">
        <w:rPr>
          <w:rFonts w:eastAsia="Times New Roman"/>
          <w:iCs/>
          <w:sz w:val="28"/>
          <w:szCs w:val="28"/>
          <w:u w:val="none"/>
        </w:rPr>
        <w:t>February 26, 2019</w:t>
      </w:r>
      <w:r w:rsidR="00392C54">
        <w:rPr>
          <w:rFonts w:eastAsia="Times New Roman"/>
          <w:iCs/>
          <w:sz w:val="28"/>
          <w:szCs w:val="28"/>
          <w:u w:val="none"/>
        </w:rPr>
        <w:t xml:space="preserve">), </w:t>
      </w:r>
      <w:hyperlink r:id="rId75" w:history="1">
        <w:r w:rsidRPr="00CE7FBF">
          <w:rPr>
            <w:rStyle w:val="Hyperlink"/>
            <w:rFonts w:eastAsia="Times New Roman"/>
            <w:i/>
            <w:iCs/>
            <w:sz w:val="28"/>
            <w:szCs w:val="28"/>
            <w:u w:val="none"/>
          </w:rPr>
          <w:t>https://www.resilience.org/stories/2019-02-26/one-two-many-green-new-deals-an-ecosocialist-roundtable/</w:t>
        </w:r>
      </w:hyperlink>
    </w:p>
    <w:p w:rsidR="00392C54" w:rsidRDefault="00392C54" w:rsidP="00FE0736">
      <w:pPr>
        <w:spacing w:after="240" w:line="240" w:lineRule="auto"/>
        <w:jc w:val="center"/>
        <w:rPr>
          <w:b/>
          <w:i/>
          <w:sz w:val="28"/>
          <w:szCs w:val="28"/>
          <w:u w:val="none"/>
        </w:rPr>
      </w:pPr>
    </w:p>
    <w:p w:rsidR="00074903" w:rsidRPr="00FE0736" w:rsidRDefault="00074903" w:rsidP="00FE0736">
      <w:pPr>
        <w:spacing w:after="240" w:line="240" w:lineRule="auto"/>
        <w:jc w:val="center"/>
        <w:rPr>
          <w:b/>
          <w:sz w:val="28"/>
          <w:szCs w:val="28"/>
          <w:u w:val="none"/>
        </w:rPr>
      </w:pPr>
      <w:r w:rsidRPr="00FE0736">
        <w:rPr>
          <w:b/>
          <w:i/>
          <w:sz w:val="28"/>
          <w:szCs w:val="28"/>
          <w:u w:val="none"/>
        </w:rPr>
        <w:t>Part Four:  The Worlds We May Have Made:  Two Views from the Future</w:t>
      </w:r>
    </w:p>
    <w:p w:rsidR="00CB1499" w:rsidRDefault="00CB1499" w:rsidP="00FE0736">
      <w:pPr>
        <w:widowControl w:val="0"/>
        <w:spacing w:after="240" w:line="240" w:lineRule="auto"/>
        <w:rPr>
          <w:b/>
          <w:sz w:val="28"/>
          <w:szCs w:val="28"/>
          <w:u w:val="none"/>
        </w:rPr>
      </w:pPr>
    </w:p>
    <w:p w:rsidR="009E24F3" w:rsidRPr="00FE0736" w:rsidRDefault="005D11EF" w:rsidP="00FE0736">
      <w:pPr>
        <w:widowControl w:val="0"/>
        <w:spacing w:after="240" w:line="240" w:lineRule="auto"/>
        <w:rPr>
          <w:b/>
          <w:sz w:val="28"/>
          <w:szCs w:val="28"/>
          <w:u w:val="none"/>
        </w:rPr>
      </w:pPr>
      <w:r w:rsidRPr="00FE0736">
        <w:rPr>
          <w:b/>
          <w:sz w:val="28"/>
          <w:szCs w:val="28"/>
          <w:u w:val="none"/>
        </w:rPr>
        <w:t>Thursday, May 9</w:t>
      </w:r>
      <w:r w:rsidR="009E24F3" w:rsidRPr="00FE0736">
        <w:rPr>
          <w:b/>
          <w:sz w:val="28"/>
          <w:szCs w:val="28"/>
          <w:u w:val="none"/>
        </w:rPr>
        <w:t xml:space="preserve">.  </w:t>
      </w:r>
      <w:bookmarkStart w:id="7" w:name="_Hlk6734798"/>
      <w:r w:rsidR="009E24F3" w:rsidRPr="00FE0736">
        <w:rPr>
          <w:b/>
          <w:sz w:val="28"/>
          <w:szCs w:val="28"/>
          <w:u w:val="none"/>
        </w:rPr>
        <w:t xml:space="preserve">Jonathon Porritt, </w:t>
      </w:r>
      <w:r w:rsidR="009E24F3" w:rsidRPr="00FE0736">
        <w:rPr>
          <w:b/>
          <w:i/>
          <w:sz w:val="28"/>
          <w:szCs w:val="28"/>
          <w:u w:val="none"/>
        </w:rPr>
        <w:t>The World We Made</w:t>
      </w:r>
      <w:r w:rsidR="009E24F3" w:rsidRPr="00FE0736">
        <w:rPr>
          <w:b/>
          <w:sz w:val="28"/>
          <w:szCs w:val="28"/>
          <w:u w:val="none"/>
        </w:rPr>
        <w:t xml:space="preserve"> </w:t>
      </w:r>
      <w:bookmarkEnd w:id="7"/>
      <w:r w:rsidR="009E24F3" w:rsidRPr="00FE0736">
        <w:rPr>
          <w:b/>
          <w:sz w:val="28"/>
          <w:szCs w:val="28"/>
          <w:u w:val="none"/>
        </w:rPr>
        <w:t>– part 1</w:t>
      </w:r>
    </w:p>
    <w:p w:rsidR="009E24F3" w:rsidRPr="00FE0736" w:rsidRDefault="009E24F3" w:rsidP="00FE0736">
      <w:pPr>
        <w:spacing w:after="240" w:line="240" w:lineRule="auto"/>
        <w:ind w:firstLine="720"/>
        <w:rPr>
          <w:rStyle w:val="a-size-base"/>
          <w:sz w:val="28"/>
          <w:szCs w:val="28"/>
          <w:u w:val="none"/>
        </w:rPr>
      </w:pPr>
      <w:r w:rsidRPr="00FE0736">
        <w:rPr>
          <w:rStyle w:val="a-size-base"/>
          <w:sz w:val="28"/>
          <w:szCs w:val="28"/>
          <w:u w:val="none"/>
        </w:rPr>
        <w:t xml:space="preserve">Today we begin our exploration of Jonathon Porritt’s </w:t>
      </w:r>
      <w:r w:rsidR="00392C54">
        <w:rPr>
          <w:rStyle w:val="a-size-base"/>
          <w:sz w:val="28"/>
          <w:szCs w:val="28"/>
          <w:u w:val="none"/>
        </w:rPr>
        <w:t xml:space="preserve">fictional </w:t>
      </w:r>
      <w:r w:rsidRPr="00FE0736">
        <w:rPr>
          <w:rStyle w:val="a-size-base"/>
          <w:sz w:val="28"/>
          <w:szCs w:val="28"/>
          <w:u w:val="none"/>
        </w:rPr>
        <w:t xml:space="preserve">future </w:t>
      </w:r>
      <w:r w:rsidR="00392C54">
        <w:rPr>
          <w:rStyle w:val="a-size-base"/>
          <w:sz w:val="28"/>
          <w:szCs w:val="28"/>
          <w:u w:val="none"/>
        </w:rPr>
        <w:t>scenario</w:t>
      </w:r>
      <w:r w:rsidRPr="00FE0736">
        <w:rPr>
          <w:rStyle w:val="a-size-base"/>
          <w:sz w:val="28"/>
          <w:szCs w:val="28"/>
          <w:u w:val="none"/>
        </w:rPr>
        <w:t xml:space="preserve">, </w:t>
      </w:r>
      <w:r w:rsidRPr="00FE0736">
        <w:rPr>
          <w:rStyle w:val="a-size-base"/>
          <w:i/>
          <w:sz w:val="28"/>
          <w:szCs w:val="28"/>
          <w:u w:val="none"/>
        </w:rPr>
        <w:t>The World We Made</w:t>
      </w:r>
      <w:r w:rsidRPr="00FE0736">
        <w:rPr>
          <w:rStyle w:val="a-size-base"/>
          <w:sz w:val="28"/>
          <w:szCs w:val="28"/>
          <w:u w:val="none"/>
        </w:rPr>
        <w:t>.  There will be multiple student presentations on the book for this and the next two sessions!</w:t>
      </w:r>
    </w:p>
    <w:p w:rsidR="009E24F3" w:rsidRPr="00FE0736" w:rsidRDefault="009E24F3" w:rsidP="00FE0736">
      <w:pPr>
        <w:spacing w:after="240" w:line="240" w:lineRule="auto"/>
        <w:ind w:left="720" w:firstLine="720"/>
        <w:rPr>
          <w:rFonts w:eastAsia="Times New Roman"/>
          <w:b/>
          <w:sz w:val="28"/>
          <w:szCs w:val="28"/>
          <w:u w:val="none"/>
        </w:rPr>
      </w:pPr>
      <w:r w:rsidRPr="00FE0736">
        <w:rPr>
          <w:rFonts w:eastAsia="Times New Roman"/>
          <w:b/>
          <w:sz w:val="28"/>
          <w:szCs w:val="28"/>
          <w:u w:val="none"/>
        </w:rPr>
        <w:t>Reading to be discussed</w:t>
      </w:r>
      <w:r w:rsidR="00290775" w:rsidRPr="00FE0736">
        <w:rPr>
          <w:rFonts w:eastAsia="Times New Roman"/>
          <w:b/>
          <w:sz w:val="28"/>
          <w:szCs w:val="28"/>
          <w:u w:val="none"/>
        </w:rPr>
        <w:t>:</w:t>
      </w:r>
    </w:p>
    <w:p w:rsidR="009E24F3" w:rsidRPr="00FE0736" w:rsidRDefault="009E24F3" w:rsidP="00FE0736">
      <w:pPr>
        <w:spacing w:after="240" w:line="240" w:lineRule="auto"/>
        <w:ind w:left="2160"/>
        <w:rPr>
          <w:rStyle w:val="a-size-base"/>
          <w:sz w:val="28"/>
          <w:szCs w:val="28"/>
          <w:u w:val="none"/>
        </w:rPr>
      </w:pPr>
      <w:r w:rsidRPr="00FE0736">
        <w:rPr>
          <w:rStyle w:val="a-size-base"/>
          <w:i/>
          <w:sz w:val="28"/>
          <w:szCs w:val="28"/>
          <w:u w:val="none"/>
        </w:rPr>
        <w:t xml:space="preserve">The World We Made, </w:t>
      </w:r>
      <w:r w:rsidRPr="00FE0736">
        <w:rPr>
          <w:rStyle w:val="a-size-base"/>
          <w:sz w:val="28"/>
          <w:szCs w:val="28"/>
          <w:u w:val="none"/>
        </w:rPr>
        <w:t>1-86</w:t>
      </w:r>
      <w:r w:rsidR="00392C54">
        <w:rPr>
          <w:rStyle w:val="a-size-base"/>
          <w:sz w:val="28"/>
          <w:szCs w:val="28"/>
          <w:u w:val="none"/>
        </w:rPr>
        <w:t>.</w:t>
      </w:r>
    </w:p>
    <w:p w:rsidR="00742C10" w:rsidRPr="00FE0736" w:rsidRDefault="00742C10" w:rsidP="00FE0736">
      <w:pPr>
        <w:widowControl w:val="0"/>
        <w:spacing w:after="240" w:line="240" w:lineRule="auto"/>
        <w:jc w:val="center"/>
        <w:rPr>
          <w:i/>
          <w:sz w:val="28"/>
          <w:szCs w:val="28"/>
          <w:u w:val="none"/>
        </w:rPr>
      </w:pPr>
      <w:r w:rsidRPr="00FE0736">
        <w:rPr>
          <w:b/>
          <w:sz w:val="28"/>
          <w:szCs w:val="28"/>
          <w:u w:val="none"/>
        </w:rPr>
        <w:t xml:space="preserve">NOTE:  </w:t>
      </w:r>
      <w:r w:rsidRPr="00FE0736">
        <w:rPr>
          <w:i/>
          <w:sz w:val="28"/>
          <w:szCs w:val="28"/>
          <w:u w:val="none"/>
        </w:rPr>
        <w:t>The Mid-quarter essay is due by midnight on Monday, May 13.</w:t>
      </w:r>
    </w:p>
    <w:p w:rsidR="009E24F3" w:rsidRPr="00FE0736" w:rsidRDefault="004A3AC5" w:rsidP="00FE0736">
      <w:pPr>
        <w:spacing w:after="240" w:line="240" w:lineRule="auto"/>
        <w:rPr>
          <w:b/>
          <w:sz w:val="28"/>
          <w:szCs w:val="28"/>
          <w:u w:val="none"/>
        </w:rPr>
      </w:pPr>
      <w:r w:rsidRPr="00FE0736">
        <w:rPr>
          <w:b/>
          <w:sz w:val="28"/>
          <w:szCs w:val="28"/>
          <w:u w:val="none"/>
        </w:rPr>
        <w:br/>
      </w:r>
      <w:r w:rsidR="00742C10" w:rsidRPr="00FE0736">
        <w:rPr>
          <w:b/>
          <w:sz w:val="28"/>
          <w:szCs w:val="28"/>
          <w:u w:val="none"/>
        </w:rPr>
        <w:t xml:space="preserve">Tuesday, May 14.  </w:t>
      </w:r>
      <w:r w:rsidR="009E24F3" w:rsidRPr="00FE0736">
        <w:rPr>
          <w:b/>
          <w:sz w:val="28"/>
          <w:szCs w:val="28"/>
          <w:u w:val="none"/>
        </w:rPr>
        <w:t xml:space="preserve">Jonathon Porritt, </w:t>
      </w:r>
      <w:r w:rsidR="009E24F3" w:rsidRPr="00FE0736">
        <w:rPr>
          <w:b/>
          <w:i/>
          <w:sz w:val="28"/>
          <w:szCs w:val="28"/>
          <w:u w:val="none"/>
        </w:rPr>
        <w:t>The World We Made</w:t>
      </w:r>
      <w:r w:rsidR="009E24F3" w:rsidRPr="00FE0736">
        <w:rPr>
          <w:b/>
          <w:sz w:val="28"/>
          <w:szCs w:val="28"/>
          <w:u w:val="none"/>
        </w:rPr>
        <w:t xml:space="preserve"> – part 2</w:t>
      </w:r>
    </w:p>
    <w:p w:rsidR="009E24F3" w:rsidRPr="00FE0736" w:rsidRDefault="009E24F3" w:rsidP="00FE0736">
      <w:pPr>
        <w:spacing w:after="240" w:line="240" w:lineRule="auto"/>
        <w:ind w:firstLine="720"/>
        <w:rPr>
          <w:rFonts w:eastAsia="Times New Roman"/>
          <w:sz w:val="28"/>
          <w:szCs w:val="28"/>
          <w:u w:val="none"/>
        </w:rPr>
      </w:pPr>
      <w:r w:rsidRPr="00FE0736">
        <w:rPr>
          <w:rStyle w:val="a-size-base"/>
          <w:sz w:val="28"/>
          <w:szCs w:val="28"/>
          <w:u w:val="none"/>
        </w:rPr>
        <w:t xml:space="preserve">Today we continue our exploration of Jonathon Porritt’s future world, </w:t>
      </w:r>
      <w:r w:rsidRPr="00FE0736">
        <w:rPr>
          <w:rStyle w:val="a-size-base"/>
          <w:i/>
          <w:sz w:val="28"/>
          <w:szCs w:val="28"/>
          <w:u w:val="none"/>
        </w:rPr>
        <w:t>The World We Made</w:t>
      </w:r>
      <w:r w:rsidRPr="00FE0736">
        <w:rPr>
          <w:rStyle w:val="a-size-base"/>
          <w:sz w:val="28"/>
          <w:szCs w:val="28"/>
          <w:u w:val="none"/>
        </w:rPr>
        <w:t>, with more student presentations!</w:t>
      </w:r>
    </w:p>
    <w:p w:rsidR="009E24F3" w:rsidRPr="00FE0736" w:rsidRDefault="009E24F3" w:rsidP="00FE0736">
      <w:pPr>
        <w:spacing w:after="240" w:line="240" w:lineRule="auto"/>
        <w:ind w:left="720" w:firstLine="720"/>
        <w:rPr>
          <w:rFonts w:eastAsia="Times New Roman"/>
          <w:b/>
          <w:sz w:val="28"/>
          <w:szCs w:val="28"/>
          <w:u w:val="none"/>
        </w:rPr>
      </w:pPr>
      <w:r w:rsidRPr="00FE0736">
        <w:rPr>
          <w:rFonts w:eastAsia="Times New Roman"/>
          <w:b/>
          <w:sz w:val="28"/>
          <w:szCs w:val="28"/>
          <w:u w:val="none"/>
        </w:rPr>
        <w:t>Reading to be discussed</w:t>
      </w:r>
      <w:r w:rsidR="00290775" w:rsidRPr="00FE0736">
        <w:rPr>
          <w:rFonts w:eastAsia="Times New Roman"/>
          <w:b/>
          <w:sz w:val="28"/>
          <w:szCs w:val="28"/>
          <w:u w:val="none"/>
        </w:rPr>
        <w:t>:</w:t>
      </w:r>
    </w:p>
    <w:p w:rsidR="009E24F3" w:rsidRPr="00FE0736" w:rsidRDefault="009E24F3" w:rsidP="00FE0736">
      <w:pPr>
        <w:spacing w:after="240" w:line="240" w:lineRule="auto"/>
        <w:ind w:left="2160"/>
        <w:rPr>
          <w:sz w:val="28"/>
          <w:szCs w:val="28"/>
          <w:u w:val="none"/>
        </w:rPr>
      </w:pPr>
      <w:r w:rsidRPr="00FE0736">
        <w:rPr>
          <w:rStyle w:val="a-size-base"/>
          <w:i/>
          <w:sz w:val="28"/>
          <w:szCs w:val="28"/>
          <w:u w:val="none"/>
        </w:rPr>
        <w:t>The World We Made</w:t>
      </w:r>
      <w:r w:rsidRPr="00FE0736">
        <w:rPr>
          <w:rStyle w:val="a-size-base"/>
          <w:sz w:val="28"/>
          <w:szCs w:val="28"/>
          <w:u w:val="none"/>
        </w:rPr>
        <w:t>, 87-200</w:t>
      </w:r>
      <w:r w:rsidR="00392C54">
        <w:rPr>
          <w:rStyle w:val="a-size-base"/>
          <w:sz w:val="28"/>
          <w:szCs w:val="28"/>
          <w:u w:val="none"/>
        </w:rPr>
        <w:t>.</w:t>
      </w:r>
    </w:p>
    <w:p w:rsidR="00260527" w:rsidRPr="00FE0736" w:rsidRDefault="00EF3C88" w:rsidP="00FE0736">
      <w:pPr>
        <w:widowControl w:val="0"/>
        <w:spacing w:after="240" w:line="240" w:lineRule="auto"/>
        <w:rPr>
          <w:b/>
          <w:vanish/>
          <w:sz w:val="28"/>
          <w:szCs w:val="28"/>
          <w:u w:val="none"/>
        </w:rPr>
      </w:pPr>
      <w:r w:rsidRPr="00FE0736">
        <w:rPr>
          <w:b/>
          <w:sz w:val="28"/>
          <w:szCs w:val="28"/>
          <w:u w:val="none"/>
        </w:rPr>
        <w:t>Thursday, May 1</w:t>
      </w:r>
      <w:r w:rsidR="005D11EF" w:rsidRPr="00FE0736">
        <w:rPr>
          <w:b/>
          <w:sz w:val="28"/>
          <w:szCs w:val="28"/>
          <w:u w:val="none"/>
        </w:rPr>
        <w:t>6</w:t>
      </w:r>
      <w:r w:rsidR="00260527" w:rsidRPr="00FE0736">
        <w:rPr>
          <w:b/>
          <w:vanish/>
          <w:sz w:val="28"/>
          <w:szCs w:val="28"/>
          <w:u w:val="none"/>
        </w:rPr>
        <w:t>Or, A Battle for Existence:  Mohamed Nasheed and the Maldives</w:t>
      </w:r>
    </w:p>
    <w:p w:rsidR="00260527" w:rsidRPr="00FE0736" w:rsidRDefault="00260527" w:rsidP="00FE0736">
      <w:pPr>
        <w:spacing w:after="240" w:line="240" w:lineRule="auto"/>
        <w:ind w:firstLine="720"/>
        <w:rPr>
          <w:b/>
          <w:vanish/>
          <w:sz w:val="28"/>
          <w:szCs w:val="28"/>
          <w:u w:val="none"/>
        </w:rPr>
      </w:pPr>
      <w:r w:rsidRPr="00FE0736">
        <w:rPr>
          <w:b/>
          <w:vanish/>
          <w:sz w:val="28"/>
          <w:szCs w:val="28"/>
          <w:u w:val="none"/>
        </w:rPr>
        <w:t xml:space="preserve">I’d like to screen </w:t>
      </w:r>
      <w:r w:rsidRPr="00FE0736">
        <w:rPr>
          <w:b/>
          <w:i/>
          <w:vanish/>
          <w:sz w:val="28"/>
          <w:szCs w:val="28"/>
          <w:u w:val="none"/>
        </w:rPr>
        <w:t>The Island President</w:t>
      </w:r>
      <w:r w:rsidRPr="00FE0736">
        <w:rPr>
          <w:b/>
          <w:vanish/>
          <w:sz w:val="28"/>
          <w:szCs w:val="28"/>
          <w:u w:val="none"/>
        </w:rPr>
        <w:t xml:space="preserve"> and talk about the Maldives as an example of the situation of small island states.  Read Chivers, chapter 9 (?).</w:t>
      </w:r>
    </w:p>
    <w:p w:rsidR="009E24F3" w:rsidRPr="00FE0736" w:rsidRDefault="00260527" w:rsidP="00FE0736">
      <w:pPr>
        <w:widowControl w:val="0"/>
        <w:spacing w:after="240" w:line="240" w:lineRule="auto"/>
        <w:rPr>
          <w:b/>
          <w:sz w:val="28"/>
          <w:szCs w:val="28"/>
          <w:u w:val="none"/>
        </w:rPr>
      </w:pPr>
      <w:r w:rsidRPr="00FE0736">
        <w:rPr>
          <w:b/>
          <w:vanish/>
          <w:sz w:val="28"/>
          <w:szCs w:val="28"/>
          <w:u w:val="none"/>
        </w:rPr>
        <w:t>Week Nine</w:t>
      </w:r>
      <w:r w:rsidRPr="00FE0736">
        <w:rPr>
          <w:b/>
          <w:sz w:val="28"/>
          <w:szCs w:val="28"/>
          <w:u w:val="none"/>
        </w:rPr>
        <w:t xml:space="preserve">.  </w:t>
      </w:r>
      <w:r w:rsidR="009E24F3" w:rsidRPr="00FE0736">
        <w:rPr>
          <w:b/>
          <w:sz w:val="28"/>
          <w:szCs w:val="28"/>
          <w:u w:val="none"/>
        </w:rPr>
        <w:t xml:space="preserve">Tuesday, April 23.   Jonathon Porritt, </w:t>
      </w:r>
      <w:r w:rsidR="009E24F3" w:rsidRPr="00FE0736">
        <w:rPr>
          <w:b/>
          <w:i/>
          <w:sz w:val="28"/>
          <w:szCs w:val="28"/>
          <w:u w:val="none"/>
        </w:rPr>
        <w:t>The World We Made</w:t>
      </w:r>
      <w:r w:rsidR="009E24F3" w:rsidRPr="00FE0736">
        <w:rPr>
          <w:b/>
          <w:sz w:val="28"/>
          <w:szCs w:val="28"/>
          <w:u w:val="none"/>
        </w:rPr>
        <w:t xml:space="preserve"> – part 3</w:t>
      </w:r>
    </w:p>
    <w:p w:rsidR="009E24F3" w:rsidRPr="00FE0736" w:rsidRDefault="009E24F3" w:rsidP="00FE0736">
      <w:pPr>
        <w:spacing w:after="240" w:line="240" w:lineRule="auto"/>
        <w:ind w:firstLine="720"/>
        <w:rPr>
          <w:rFonts w:eastAsia="Times New Roman"/>
          <w:sz w:val="28"/>
          <w:szCs w:val="28"/>
          <w:u w:val="none"/>
        </w:rPr>
      </w:pPr>
      <w:r w:rsidRPr="00FE0736">
        <w:rPr>
          <w:rStyle w:val="a-size-base"/>
          <w:sz w:val="28"/>
          <w:szCs w:val="28"/>
          <w:u w:val="none"/>
        </w:rPr>
        <w:t xml:space="preserve">Today we complete our exploration of Jonathon Porritt’s future world, </w:t>
      </w:r>
      <w:r w:rsidRPr="00FE0736">
        <w:rPr>
          <w:rStyle w:val="a-size-base"/>
          <w:i/>
          <w:sz w:val="28"/>
          <w:szCs w:val="28"/>
          <w:u w:val="none"/>
        </w:rPr>
        <w:t>The World We Made</w:t>
      </w:r>
      <w:r w:rsidRPr="00FE0736">
        <w:rPr>
          <w:rStyle w:val="a-size-base"/>
          <w:sz w:val="28"/>
          <w:szCs w:val="28"/>
          <w:u w:val="none"/>
        </w:rPr>
        <w:t>, with multiple student presentations!</w:t>
      </w:r>
    </w:p>
    <w:p w:rsidR="009E24F3" w:rsidRPr="00FE0736" w:rsidRDefault="009E24F3" w:rsidP="00FE0736">
      <w:pPr>
        <w:spacing w:after="240" w:line="240" w:lineRule="auto"/>
        <w:ind w:left="720" w:firstLine="720"/>
        <w:rPr>
          <w:rFonts w:eastAsia="Times New Roman"/>
          <w:b/>
          <w:sz w:val="28"/>
          <w:szCs w:val="28"/>
          <w:u w:val="none"/>
        </w:rPr>
      </w:pPr>
      <w:r w:rsidRPr="00FE0736">
        <w:rPr>
          <w:rFonts w:eastAsia="Times New Roman"/>
          <w:b/>
          <w:sz w:val="28"/>
          <w:szCs w:val="28"/>
          <w:u w:val="none"/>
        </w:rPr>
        <w:t>Reading to be discussed</w:t>
      </w:r>
      <w:r w:rsidR="00290775" w:rsidRPr="00FE0736">
        <w:rPr>
          <w:rFonts w:eastAsia="Times New Roman"/>
          <w:b/>
          <w:sz w:val="28"/>
          <w:szCs w:val="28"/>
          <w:u w:val="none"/>
        </w:rPr>
        <w:t>:</w:t>
      </w:r>
    </w:p>
    <w:p w:rsidR="009E24F3" w:rsidRPr="00FE0736" w:rsidRDefault="009E24F3" w:rsidP="00FE0736">
      <w:pPr>
        <w:spacing w:after="240" w:line="240" w:lineRule="auto"/>
        <w:ind w:left="2160"/>
        <w:rPr>
          <w:bCs/>
          <w:sz w:val="28"/>
          <w:szCs w:val="28"/>
          <w:u w:val="none"/>
        </w:rPr>
      </w:pPr>
      <w:r w:rsidRPr="00FE0736">
        <w:rPr>
          <w:rStyle w:val="a-size-base"/>
          <w:i/>
          <w:sz w:val="28"/>
          <w:szCs w:val="28"/>
          <w:u w:val="none"/>
        </w:rPr>
        <w:t>The World We Made</w:t>
      </w:r>
      <w:r w:rsidR="00392C54">
        <w:rPr>
          <w:rStyle w:val="a-size-base"/>
          <w:i/>
          <w:sz w:val="28"/>
          <w:szCs w:val="28"/>
          <w:u w:val="none"/>
        </w:rPr>
        <w:t>,</w:t>
      </w:r>
      <w:r w:rsidRPr="00FE0736">
        <w:rPr>
          <w:bCs/>
          <w:sz w:val="28"/>
          <w:szCs w:val="28"/>
          <w:u w:val="none"/>
        </w:rPr>
        <w:t xml:space="preserve"> 200-276</w:t>
      </w:r>
      <w:r w:rsidR="00392C54">
        <w:rPr>
          <w:bCs/>
          <w:sz w:val="28"/>
          <w:szCs w:val="28"/>
          <w:u w:val="none"/>
        </w:rPr>
        <w:t>.</w:t>
      </w:r>
    </w:p>
    <w:p w:rsidR="00D62F87" w:rsidRPr="00CE7FBF" w:rsidRDefault="009E28C9" w:rsidP="00CE7FBF">
      <w:pPr>
        <w:widowControl w:val="0"/>
        <w:spacing w:after="240" w:line="240" w:lineRule="auto"/>
        <w:rPr>
          <w:sz w:val="28"/>
          <w:szCs w:val="28"/>
          <w:u w:val="none"/>
        </w:rPr>
      </w:pPr>
      <w:r w:rsidRPr="00FE0736">
        <w:rPr>
          <w:b/>
          <w:sz w:val="28"/>
          <w:szCs w:val="28"/>
          <w:u w:val="none"/>
        </w:rPr>
        <w:br/>
      </w:r>
      <w:r w:rsidR="00290775" w:rsidRPr="00FE0736">
        <w:rPr>
          <w:b/>
          <w:sz w:val="28"/>
          <w:szCs w:val="28"/>
          <w:u w:val="none"/>
        </w:rPr>
        <w:t>Tuesday, May 21</w:t>
      </w:r>
      <w:r w:rsidR="00D62F87" w:rsidRPr="00FE0736">
        <w:rPr>
          <w:b/>
          <w:sz w:val="28"/>
          <w:szCs w:val="28"/>
          <w:u w:val="none"/>
        </w:rPr>
        <w:t xml:space="preserve"> and Thursday, May 23.</w:t>
      </w:r>
      <w:r w:rsidR="00290775" w:rsidRPr="00FE0736">
        <w:rPr>
          <w:b/>
          <w:sz w:val="28"/>
          <w:szCs w:val="28"/>
          <w:u w:val="none"/>
        </w:rPr>
        <w:t xml:space="preserve">  </w:t>
      </w:r>
      <w:r w:rsidR="00D62F87" w:rsidRPr="00FE0736">
        <w:rPr>
          <w:b/>
          <w:sz w:val="28"/>
          <w:szCs w:val="28"/>
          <w:u w:val="none"/>
        </w:rPr>
        <w:t xml:space="preserve">Alternative Futures:  </w:t>
      </w:r>
      <w:r w:rsidR="00D62F87" w:rsidRPr="00FE0736">
        <w:rPr>
          <w:rFonts w:eastAsia="Times New Roman"/>
          <w:b/>
          <w:bCs/>
          <w:i/>
          <w:kern w:val="36"/>
          <w:sz w:val="28"/>
          <w:szCs w:val="28"/>
          <w:u w:val="none"/>
        </w:rPr>
        <w:t>Journey to Earthland</w:t>
      </w:r>
    </w:p>
    <w:p w:rsidR="00D62F87" w:rsidRPr="00FE0736" w:rsidRDefault="00D62F87" w:rsidP="00FE0736">
      <w:pPr>
        <w:tabs>
          <w:tab w:val="left" w:pos="960"/>
        </w:tabs>
        <w:spacing w:after="240" w:line="240" w:lineRule="auto"/>
        <w:ind w:firstLine="720"/>
        <w:rPr>
          <w:sz w:val="28"/>
          <w:szCs w:val="28"/>
          <w:u w:val="none"/>
        </w:rPr>
      </w:pPr>
      <w:r w:rsidRPr="00FE0736">
        <w:rPr>
          <w:sz w:val="28"/>
          <w:szCs w:val="28"/>
          <w:u w:val="none"/>
        </w:rPr>
        <w:t>This week we’ll read about several alternative futures and evaluate them along with the ways of achieving them.</w:t>
      </w:r>
    </w:p>
    <w:p w:rsidR="00392C54" w:rsidRDefault="00392C54" w:rsidP="00FE0736">
      <w:pPr>
        <w:spacing w:after="240" w:line="240" w:lineRule="auto"/>
        <w:ind w:left="2160" w:hanging="720"/>
        <w:rPr>
          <w:b/>
          <w:bCs/>
          <w:sz w:val="28"/>
          <w:szCs w:val="28"/>
          <w:u w:val="none"/>
        </w:rPr>
      </w:pPr>
      <w:r>
        <w:rPr>
          <w:b/>
          <w:bCs/>
          <w:sz w:val="28"/>
          <w:szCs w:val="28"/>
          <w:u w:val="none"/>
        </w:rPr>
        <w:t>Website</w:t>
      </w:r>
    </w:p>
    <w:p w:rsidR="00392C54" w:rsidRPr="00FE0736" w:rsidRDefault="00392C54" w:rsidP="00392C54">
      <w:pPr>
        <w:pStyle w:val="NormalWeb"/>
        <w:spacing w:before="0" w:beforeAutospacing="0" w:after="240" w:afterAutospacing="0"/>
        <w:ind w:left="2160"/>
        <w:rPr>
          <w:sz w:val="28"/>
          <w:szCs w:val="28"/>
        </w:rPr>
      </w:pPr>
      <w:r w:rsidRPr="00FE0736">
        <w:rPr>
          <w:sz w:val="28"/>
          <w:szCs w:val="28"/>
        </w:rPr>
        <w:lastRenderedPageBreak/>
        <w:t xml:space="preserve">The Great Transition Initiative:  </w:t>
      </w:r>
      <w:hyperlink r:id="rId76" w:history="1">
        <w:r w:rsidRPr="00FE0736">
          <w:rPr>
            <w:rStyle w:val="Hyperlink"/>
            <w:i/>
            <w:sz w:val="28"/>
            <w:szCs w:val="28"/>
            <w:u w:val="none"/>
          </w:rPr>
          <w:t>http://greattransition.org/</w:t>
        </w:r>
      </w:hyperlink>
    </w:p>
    <w:p w:rsidR="00D62F87" w:rsidRPr="00FE0736" w:rsidRDefault="00D62F87" w:rsidP="00FE0736">
      <w:pPr>
        <w:spacing w:after="240" w:line="240" w:lineRule="auto"/>
        <w:ind w:left="2160" w:hanging="720"/>
        <w:rPr>
          <w:b/>
          <w:sz w:val="28"/>
          <w:szCs w:val="28"/>
          <w:u w:val="none"/>
        </w:rPr>
      </w:pPr>
      <w:r w:rsidRPr="00FE0736">
        <w:rPr>
          <w:b/>
          <w:bCs/>
          <w:sz w:val="28"/>
          <w:szCs w:val="28"/>
          <w:u w:val="none"/>
        </w:rPr>
        <w:t>Readings</w:t>
      </w:r>
    </w:p>
    <w:p w:rsidR="00D62F87" w:rsidRPr="00FE0736" w:rsidRDefault="00D62F87" w:rsidP="00FE0736">
      <w:pPr>
        <w:spacing w:after="240" w:line="240" w:lineRule="auto"/>
        <w:ind w:left="2160"/>
        <w:rPr>
          <w:sz w:val="28"/>
          <w:szCs w:val="28"/>
          <w:u w:val="none"/>
        </w:rPr>
      </w:pPr>
      <w:r w:rsidRPr="00FE0736">
        <w:rPr>
          <w:sz w:val="28"/>
          <w:szCs w:val="28"/>
          <w:u w:val="none"/>
        </w:rPr>
        <w:t xml:space="preserve">Read Paul Raskin, </w:t>
      </w:r>
      <w:r w:rsidRPr="00FE0736">
        <w:rPr>
          <w:i/>
          <w:sz w:val="28"/>
          <w:szCs w:val="28"/>
          <w:u w:val="none"/>
        </w:rPr>
        <w:t>Journey to Earthland</w:t>
      </w:r>
      <w:r w:rsidRPr="00FE0736">
        <w:rPr>
          <w:sz w:val="28"/>
          <w:szCs w:val="28"/>
          <w:u w:val="none"/>
        </w:rPr>
        <w:t xml:space="preserve">, entire:  download the pdf at </w:t>
      </w:r>
      <w:hyperlink r:id="rId77" w:history="1">
        <w:r w:rsidRPr="00FE0736">
          <w:rPr>
            <w:rStyle w:val="Hyperlink"/>
            <w:i/>
            <w:sz w:val="28"/>
            <w:szCs w:val="28"/>
            <w:u w:val="none"/>
          </w:rPr>
          <w:t>http://www.greattransition.org/publication/journey-to-earthland</w:t>
        </w:r>
      </w:hyperlink>
    </w:p>
    <w:p w:rsidR="005D11EF" w:rsidRPr="00FE0736" w:rsidRDefault="00D62F87" w:rsidP="00FE0736">
      <w:pPr>
        <w:spacing w:after="240" w:line="240" w:lineRule="auto"/>
        <w:ind w:left="2160"/>
        <w:rPr>
          <w:b/>
          <w:sz w:val="28"/>
          <w:szCs w:val="28"/>
          <w:u w:val="none"/>
        </w:rPr>
      </w:pPr>
      <w:r w:rsidRPr="00FE0736">
        <w:rPr>
          <w:sz w:val="28"/>
          <w:szCs w:val="28"/>
          <w:u w:val="none"/>
        </w:rPr>
        <w:t>Read also some of the 100-plus page “Comments” on this book posted as a single document on GauchoSpace.</w:t>
      </w:r>
      <w:r w:rsidR="005D11EF" w:rsidRPr="00FE0736">
        <w:rPr>
          <w:b/>
          <w:sz w:val="28"/>
          <w:szCs w:val="28"/>
          <w:u w:val="none"/>
        </w:rPr>
        <w:t xml:space="preserve">  </w:t>
      </w:r>
    </w:p>
    <w:p w:rsidR="006B5D40" w:rsidRDefault="006B5D40" w:rsidP="00FE0736">
      <w:pPr>
        <w:spacing w:after="240" w:line="240" w:lineRule="auto"/>
        <w:jc w:val="center"/>
        <w:rPr>
          <w:b/>
          <w:i/>
          <w:sz w:val="28"/>
          <w:szCs w:val="28"/>
          <w:u w:val="none"/>
        </w:rPr>
      </w:pPr>
    </w:p>
    <w:p w:rsidR="004F0BDE" w:rsidRDefault="004F0BDE" w:rsidP="00FE0736">
      <w:pPr>
        <w:spacing w:after="240" w:line="240" w:lineRule="auto"/>
        <w:jc w:val="center"/>
        <w:rPr>
          <w:b/>
          <w:i/>
          <w:sz w:val="28"/>
          <w:szCs w:val="28"/>
          <w:u w:val="none"/>
        </w:rPr>
      </w:pPr>
    </w:p>
    <w:p w:rsidR="004F0BDE" w:rsidRDefault="004F0BDE" w:rsidP="00FE0736">
      <w:pPr>
        <w:spacing w:after="240" w:line="240" w:lineRule="auto"/>
        <w:jc w:val="center"/>
        <w:rPr>
          <w:b/>
          <w:i/>
          <w:sz w:val="28"/>
          <w:szCs w:val="28"/>
          <w:u w:val="none"/>
        </w:rPr>
      </w:pPr>
    </w:p>
    <w:p w:rsidR="00C2257D" w:rsidRPr="00FE0736" w:rsidRDefault="000570C1" w:rsidP="00FE0736">
      <w:pPr>
        <w:spacing w:after="240" w:line="240" w:lineRule="auto"/>
        <w:jc w:val="center"/>
        <w:rPr>
          <w:b/>
          <w:sz w:val="28"/>
          <w:szCs w:val="28"/>
          <w:u w:val="none"/>
        </w:rPr>
      </w:pPr>
      <w:r w:rsidRPr="00FE0736">
        <w:rPr>
          <w:b/>
          <w:i/>
          <w:sz w:val="28"/>
          <w:szCs w:val="28"/>
          <w:u w:val="none"/>
        </w:rPr>
        <w:t xml:space="preserve">Part </w:t>
      </w:r>
      <w:r w:rsidR="00267EAF" w:rsidRPr="00FE0736">
        <w:rPr>
          <w:b/>
          <w:i/>
          <w:sz w:val="28"/>
          <w:szCs w:val="28"/>
          <w:u w:val="none"/>
        </w:rPr>
        <w:t>Five</w:t>
      </w:r>
      <w:r w:rsidR="00C2257D" w:rsidRPr="00FE0736">
        <w:rPr>
          <w:b/>
          <w:i/>
          <w:sz w:val="28"/>
          <w:szCs w:val="28"/>
          <w:u w:val="none"/>
        </w:rPr>
        <w:t xml:space="preserve">:  The Worlds </w:t>
      </w:r>
      <w:r w:rsidR="00267EAF" w:rsidRPr="00FE0736">
        <w:rPr>
          <w:b/>
          <w:i/>
          <w:sz w:val="28"/>
          <w:szCs w:val="28"/>
          <w:u w:val="none"/>
        </w:rPr>
        <w:t xml:space="preserve">YOU </w:t>
      </w:r>
      <w:r w:rsidR="00290775" w:rsidRPr="00FE0736">
        <w:rPr>
          <w:b/>
          <w:i/>
          <w:sz w:val="28"/>
          <w:szCs w:val="28"/>
          <w:u w:val="none"/>
        </w:rPr>
        <w:t>Are</w:t>
      </w:r>
      <w:r w:rsidR="00267EAF" w:rsidRPr="00FE0736">
        <w:rPr>
          <w:b/>
          <w:i/>
          <w:sz w:val="28"/>
          <w:szCs w:val="28"/>
          <w:u w:val="none"/>
        </w:rPr>
        <w:t xml:space="preserve"> </w:t>
      </w:r>
      <w:r w:rsidR="00C2257D" w:rsidRPr="00FE0736">
        <w:rPr>
          <w:b/>
          <w:i/>
          <w:sz w:val="28"/>
          <w:szCs w:val="28"/>
          <w:u w:val="none"/>
        </w:rPr>
        <w:t>Mak</w:t>
      </w:r>
      <w:r w:rsidR="00290775" w:rsidRPr="00FE0736">
        <w:rPr>
          <w:b/>
          <w:i/>
          <w:sz w:val="28"/>
          <w:szCs w:val="28"/>
          <w:u w:val="none"/>
        </w:rPr>
        <w:t>ing</w:t>
      </w:r>
    </w:p>
    <w:p w:rsidR="00F26138" w:rsidRPr="00FE0736" w:rsidRDefault="006B5D40" w:rsidP="00FE0736">
      <w:pPr>
        <w:widowControl w:val="0"/>
        <w:spacing w:after="240" w:line="240" w:lineRule="auto"/>
        <w:rPr>
          <w:b/>
          <w:sz w:val="28"/>
          <w:szCs w:val="28"/>
          <w:u w:val="none"/>
        </w:rPr>
      </w:pPr>
      <w:r>
        <w:rPr>
          <w:b/>
          <w:sz w:val="28"/>
          <w:szCs w:val="28"/>
          <w:u w:val="none"/>
        </w:rPr>
        <w:br/>
      </w:r>
      <w:r w:rsidR="009B4D51" w:rsidRPr="00FE0736">
        <w:rPr>
          <w:b/>
          <w:sz w:val="28"/>
          <w:szCs w:val="28"/>
          <w:u w:val="none"/>
        </w:rPr>
        <w:t xml:space="preserve">Tuesday, May </w:t>
      </w:r>
      <w:r w:rsidR="005D11EF" w:rsidRPr="00FE0736">
        <w:rPr>
          <w:b/>
          <w:sz w:val="28"/>
          <w:szCs w:val="28"/>
          <w:u w:val="none"/>
        </w:rPr>
        <w:t>28</w:t>
      </w:r>
      <w:r w:rsidR="00C2257D" w:rsidRPr="00FE0736">
        <w:rPr>
          <w:b/>
          <w:sz w:val="28"/>
          <w:szCs w:val="28"/>
          <w:u w:val="none"/>
        </w:rPr>
        <w:t xml:space="preserve">.  </w:t>
      </w:r>
      <w:r w:rsidR="00F26138" w:rsidRPr="00FE0736">
        <w:rPr>
          <w:b/>
          <w:sz w:val="28"/>
          <w:szCs w:val="28"/>
          <w:u w:val="none"/>
        </w:rPr>
        <w:t>Final Projects 1</w:t>
      </w:r>
    </w:p>
    <w:p w:rsidR="00F26138" w:rsidRPr="00FE0736" w:rsidRDefault="00F26138" w:rsidP="00FE0736">
      <w:pPr>
        <w:pStyle w:val="P1"/>
        <w:spacing w:before="0" w:after="240"/>
        <w:rPr>
          <w:sz w:val="28"/>
          <w:szCs w:val="28"/>
        </w:rPr>
      </w:pPr>
      <w:r w:rsidRPr="00FE0736">
        <w:rPr>
          <w:sz w:val="28"/>
          <w:szCs w:val="28"/>
        </w:rPr>
        <w:t xml:space="preserve">Today, we will host the first </w:t>
      </w:r>
      <w:r w:rsidR="00543DDF" w:rsidRPr="00FE0736">
        <w:rPr>
          <w:sz w:val="28"/>
          <w:szCs w:val="28"/>
        </w:rPr>
        <w:t xml:space="preserve">courageous </w:t>
      </w:r>
      <w:r w:rsidR="00392C54">
        <w:rPr>
          <w:sz w:val="28"/>
          <w:szCs w:val="28"/>
        </w:rPr>
        <w:t xml:space="preserve">group </w:t>
      </w:r>
      <w:r w:rsidRPr="00FE0736">
        <w:rPr>
          <w:sz w:val="28"/>
          <w:szCs w:val="28"/>
        </w:rPr>
        <w:t xml:space="preserve">presentations of your final projects.  This class is not to be missed!  </w:t>
      </w:r>
    </w:p>
    <w:p w:rsidR="00F26138" w:rsidRPr="00FE0736" w:rsidRDefault="006B5D40" w:rsidP="00FE0736">
      <w:pPr>
        <w:widowControl w:val="0"/>
        <w:spacing w:after="240" w:line="240" w:lineRule="auto"/>
        <w:rPr>
          <w:sz w:val="28"/>
          <w:szCs w:val="28"/>
          <w:u w:val="none"/>
        </w:rPr>
      </w:pPr>
      <w:r>
        <w:rPr>
          <w:b/>
          <w:sz w:val="28"/>
          <w:szCs w:val="28"/>
          <w:u w:val="none"/>
        </w:rPr>
        <w:br/>
      </w:r>
      <w:r w:rsidR="00C2257D" w:rsidRPr="00FE0736">
        <w:rPr>
          <w:b/>
          <w:sz w:val="28"/>
          <w:szCs w:val="28"/>
          <w:u w:val="none"/>
        </w:rPr>
        <w:t xml:space="preserve">Thursday, </w:t>
      </w:r>
      <w:r w:rsidR="005D11EF" w:rsidRPr="00FE0736">
        <w:rPr>
          <w:b/>
          <w:sz w:val="28"/>
          <w:szCs w:val="28"/>
          <w:u w:val="none"/>
        </w:rPr>
        <w:t>May 30</w:t>
      </w:r>
      <w:r w:rsidR="00C2257D" w:rsidRPr="00FE0736">
        <w:rPr>
          <w:b/>
          <w:sz w:val="28"/>
          <w:szCs w:val="28"/>
          <w:u w:val="none"/>
        </w:rPr>
        <w:t xml:space="preserve">.  </w:t>
      </w:r>
      <w:r w:rsidR="00315ED1" w:rsidRPr="00FE0736">
        <w:rPr>
          <w:b/>
          <w:sz w:val="28"/>
          <w:szCs w:val="28"/>
          <w:u w:val="none"/>
        </w:rPr>
        <w:t>Final Projects 2</w:t>
      </w:r>
    </w:p>
    <w:p w:rsidR="00315ED1" w:rsidRPr="00FE0736" w:rsidRDefault="00315ED1" w:rsidP="00FE0736">
      <w:pPr>
        <w:pStyle w:val="P1"/>
        <w:spacing w:before="0" w:after="240"/>
        <w:rPr>
          <w:sz w:val="28"/>
          <w:szCs w:val="28"/>
        </w:rPr>
      </w:pPr>
      <w:r w:rsidRPr="00FE0736">
        <w:rPr>
          <w:sz w:val="28"/>
          <w:szCs w:val="28"/>
        </w:rPr>
        <w:t xml:space="preserve">Today will be packed with </w:t>
      </w:r>
      <w:r w:rsidR="00392C54">
        <w:rPr>
          <w:sz w:val="28"/>
          <w:szCs w:val="28"/>
        </w:rPr>
        <w:t xml:space="preserve">more </w:t>
      </w:r>
      <w:r w:rsidRPr="00FE0736">
        <w:rPr>
          <w:sz w:val="28"/>
          <w:szCs w:val="28"/>
        </w:rPr>
        <w:t xml:space="preserve">excellent group presentations – a class you will </w:t>
      </w:r>
      <w:r w:rsidRPr="00FE0736">
        <w:rPr>
          <w:i/>
          <w:sz w:val="28"/>
          <w:szCs w:val="28"/>
        </w:rPr>
        <w:t>not</w:t>
      </w:r>
      <w:r w:rsidRPr="00FE0736">
        <w:rPr>
          <w:sz w:val="28"/>
          <w:szCs w:val="28"/>
        </w:rPr>
        <w:t xml:space="preserve"> want to miss!</w:t>
      </w:r>
    </w:p>
    <w:p w:rsidR="00F26138" w:rsidRPr="00FE0736" w:rsidRDefault="006B5D40" w:rsidP="00FE0736">
      <w:pPr>
        <w:widowControl w:val="0"/>
        <w:spacing w:after="240" w:line="240" w:lineRule="auto"/>
        <w:rPr>
          <w:b/>
          <w:sz w:val="28"/>
          <w:szCs w:val="28"/>
          <w:u w:val="none"/>
        </w:rPr>
      </w:pPr>
      <w:r>
        <w:rPr>
          <w:b/>
          <w:sz w:val="28"/>
          <w:szCs w:val="28"/>
          <w:u w:val="none"/>
        </w:rPr>
        <w:br/>
      </w:r>
      <w:r w:rsidR="00C2257D" w:rsidRPr="00FE0736">
        <w:rPr>
          <w:b/>
          <w:sz w:val="28"/>
          <w:szCs w:val="28"/>
          <w:u w:val="none"/>
        </w:rPr>
        <w:t xml:space="preserve">Tuesday, </w:t>
      </w:r>
      <w:r w:rsidR="009B4D51" w:rsidRPr="00FE0736">
        <w:rPr>
          <w:b/>
          <w:sz w:val="28"/>
          <w:szCs w:val="28"/>
          <w:u w:val="none"/>
        </w:rPr>
        <w:t xml:space="preserve">June </w:t>
      </w:r>
      <w:r w:rsidR="002830F4" w:rsidRPr="00FE0736">
        <w:rPr>
          <w:b/>
          <w:sz w:val="28"/>
          <w:szCs w:val="28"/>
          <w:u w:val="none"/>
        </w:rPr>
        <w:t>4</w:t>
      </w:r>
      <w:r w:rsidR="00C2257D" w:rsidRPr="00FE0736">
        <w:rPr>
          <w:b/>
          <w:sz w:val="28"/>
          <w:szCs w:val="28"/>
          <w:u w:val="none"/>
        </w:rPr>
        <w:t xml:space="preserve">.   </w:t>
      </w:r>
      <w:r w:rsidR="00F26138" w:rsidRPr="00FE0736">
        <w:rPr>
          <w:b/>
          <w:sz w:val="28"/>
          <w:szCs w:val="28"/>
          <w:u w:val="none"/>
        </w:rPr>
        <w:t xml:space="preserve">Final </w:t>
      </w:r>
      <w:r w:rsidR="00315ED1" w:rsidRPr="00FE0736">
        <w:rPr>
          <w:b/>
          <w:sz w:val="28"/>
          <w:szCs w:val="28"/>
          <w:u w:val="none"/>
        </w:rPr>
        <w:t>Projects 3</w:t>
      </w:r>
    </w:p>
    <w:p w:rsidR="00F26138" w:rsidRPr="00FE0736" w:rsidRDefault="00F26138" w:rsidP="00FE0736">
      <w:pPr>
        <w:pStyle w:val="P1"/>
        <w:spacing w:before="0" w:after="240"/>
        <w:rPr>
          <w:sz w:val="28"/>
          <w:szCs w:val="28"/>
        </w:rPr>
      </w:pPr>
      <w:r w:rsidRPr="00FE0736">
        <w:rPr>
          <w:sz w:val="28"/>
          <w:szCs w:val="28"/>
        </w:rPr>
        <w:t xml:space="preserve">Today will be packed with </w:t>
      </w:r>
      <w:r w:rsidR="00B4638A" w:rsidRPr="00FE0736">
        <w:rPr>
          <w:sz w:val="28"/>
          <w:szCs w:val="28"/>
        </w:rPr>
        <w:t>outstanding</w:t>
      </w:r>
      <w:r w:rsidRPr="00FE0736">
        <w:rPr>
          <w:sz w:val="28"/>
          <w:szCs w:val="28"/>
        </w:rPr>
        <w:t xml:space="preserve"> group presentations – </w:t>
      </w:r>
      <w:r w:rsidR="00B4638A" w:rsidRPr="00FE0736">
        <w:rPr>
          <w:sz w:val="28"/>
          <w:szCs w:val="28"/>
        </w:rPr>
        <w:t xml:space="preserve">it will be </w:t>
      </w:r>
      <w:r w:rsidRPr="00FE0736">
        <w:rPr>
          <w:sz w:val="28"/>
          <w:szCs w:val="28"/>
        </w:rPr>
        <w:t xml:space="preserve">a class you will </w:t>
      </w:r>
      <w:r w:rsidRPr="00FE0736">
        <w:rPr>
          <w:i/>
          <w:sz w:val="28"/>
          <w:szCs w:val="28"/>
        </w:rPr>
        <w:t>not</w:t>
      </w:r>
      <w:r w:rsidRPr="00FE0736">
        <w:rPr>
          <w:sz w:val="28"/>
          <w:szCs w:val="28"/>
        </w:rPr>
        <w:t xml:space="preserve"> want to </w:t>
      </w:r>
      <w:r w:rsidR="00B4638A" w:rsidRPr="00FE0736">
        <w:rPr>
          <w:sz w:val="28"/>
          <w:szCs w:val="28"/>
        </w:rPr>
        <w:t>fall asleep in</w:t>
      </w:r>
      <w:r w:rsidRPr="00FE0736">
        <w:rPr>
          <w:sz w:val="28"/>
          <w:szCs w:val="28"/>
        </w:rPr>
        <w:t>!</w:t>
      </w:r>
    </w:p>
    <w:p w:rsidR="00742C10" w:rsidRPr="00FE0736" w:rsidRDefault="00742C10" w:rsidP="00FE0736">
      <w:pPr>
        <w:widowControl w:val="0"/>
        <w:spacing w:after="240" w:line="240" w:lineRule="auto"/>
        <w:jc w:val="center"/>
        <w:rPr>
          <w:i/>
          <w:sz w:val="28"/>
          <w:szCs w:val="28"/>
          <w:u w:val="none"/>
        </w:rPr>
      </w:pPr>
      <w:r w:rsidRPr="00FE0736">
        <w:rPr>
          <w:b/>
          <w:sz w:val="28"/>
          <w:szCs w:val="28"/>
          <w:u w:val="none"/>
        </w:rPr>
        <w:t xml:space="preserve">NOTE:  </w:t>
      </w:r>
      <w:r w:rsidRPr="00FE0736">
        <w:rPr>
          <w:i/>
          <w:sz w:val="28"/>
          <w:szCs w:val="28"/>
          <w:u w:val="none"/>
        </w:rPr>
        <w:t>The Group Action Project reports are due by midnight on Thursday, June 6.</w:t>
      </w:r>
    </w:p>
    <w:p w:rsidR="00F26138" w:rsidRPr="00FE0736" w:rsidRDefault="005B6637" w:rsidP="00FE0736">
      <w:pPr>
        <w:widowControl w:val="0"/>
        <w:spacing w:after="240" w:line="240" w:lineRule="auto"/>
        <w:rPr>
          <w:sz w:val="28"/>
          <w:szCs w:val="28"/>
          <w:u w:val="none"/>
        </w:rPr>
      </w:pPr>
      <w:r>
        <w:rPr>
          <w:b/>
          <w:sz w:val="28"/>
          <w:szCs w:val="28"/>
          <w:u w:val="none"/>
        </w:rPr>
        <w:br/>
      </w:r>
      <w:r w:rsidR="00F26138" w:rsidRPr="00FE0736">
        <w:rPr>
          <w:b/>
          <w:sz w:val="28"/>
          <w:szCs w:val="28"/>
          <w:u w:val="none"/>
        </w:rPr>
        <w:t>Thursday,</w:t>
      </w:r>
      <w:r w:rsidR="009B4D51" w:rsidRPr="00FE0736">
        <w:rPr>
          <w:b/>
          <w:sz w:val="28"/>
          <w:szCs w:val="28"/>
          <w:u w:val="none"/>
        </w:rPr>
        <w:t xml:space="preserve"> June </w:t>
      </w:r>
      <w:r w:rsidR="002830F4" w:rsidRPr="00FE0736">
        <w:rPr>
          <w:b/>
          <w:sz w:val="28"/>
          <w:szCs w:val="28"/>
          <w:u w:val="none"/>
        </w:rPr>
        <w:t>6</w:t>
      </w:r>
      <w:r w:rsidR="00315ED1" w:rsidRPr="00FE0736">
        <w:rPr>
          <w:b/>
          <w:sz w:val="28"/>
          <w:szCs w:val="28"/>
          <w:u w:val="none"/>
        </w:rPr>
        <w:t xml:space="preserve">.  </w:t>
      </w:r>
      <w:r w:rsidR="00F26138" w:rsidRPr="00FE0736">
        <w:rPr>
          <w:b/>
          <w:sz w:val="28"/>
          <w:szCs w:val="28"/>
          <w:u w:val="none"/>
        </w:rPr>
        <w:t>Toward a Better Future</w:t>
      </w:r>
    </w:p>
    <w:p w:rsidR="00F26138" w:rsidRPr="00FE0736" w:rsidRDefault="00F26138" w:rsidP="00FE0736">
      <w:pPr>
        <w:pStyle w:val="P1"/>
        <w:spacing w:before="0" w:after="240"/>
        <w:rPr>
          <w:sz w:val="28"/>
          <w:szCs w:val="28"/>
        </w:rPr>
      </w:pPr>
      <w:r w:rsidRPr="00FE0736">
        <w:rPr>
          <w:sz w:val="28"/>
          <w:szCs w:val="28"/>
        </w:rPr>
        <w:lastRenderedPageBreak/>
        <w:t xml:space="preserve">Today will conclude your </w:t>
      </w:r>
      <w:r w:rsidR="00543DDF" w:rsidRPr="00FE0736">
        <w:rPr>
          <w:sz w:val="28"/>
          <w:szCs w:val="28"/>
        </w:rPr>
        <w:t xml:space="preserve">amazing </w:t>
      </w:r>
      <w:r w:rsidRPr="00FE0736">
        <w:rPr>
          <w:sz w:val="28"/>
          <w:szCs w:val="28"/>
        </w:rPr>
        <w:t>group presentations – plus many surprises!  This will also be a final brainstorming session about everything we</w:t>
      </w:r>
      <w:r w:rsidR="00A82B72" w:rsidRPr="00FE0736">
        <w:rPr>
          <w:sz w:val="28"/>
          <w:szCs w:val="28"/>
        </w:rPr>
        <w:t>’</w:t>
      </w:r>
      <w:r w:rsidRPr="00FE0736">
        <w:rPr>
          <w:sz w:val="28"/>
          <w:szCs w:val="28"/>
        </w:rPr>
        <w:t>ve all learned and for those who are interested, some ideas on how to get more involved.</w:t>
      </w:r>
    </w:p>
    <w:p w:rsidR="007251CC" w:rsidRPr="00FE0736" w:rsidRDefault="00561A33" w:rsidP="00FE0736">
      <w:pPr>
        <w:pStyle w:val="P1"/>
        <w:spacing w:before="0" w:after="240"/>
        <w:jc w:val="center"/>
        <w:rPr>
          <w:sz w:val="28"/>
          <w:szCs w:val="28"/>
        </w:rPr>
      </w:pPr>
      <w:r w:rsidRPr="00FE0736">
        <w:rPr>
          <w:b/>
          <w:sz w:val="28"/>
          <w:szCs w:val="28"/>
        </w:rPr>
        <w:br/>
      </w:r>
      <w:r w:rsidR="007251CC" w:rsidRPr="00FE0736">
        <w:rPr>
          <w:b/>
          <w:sz w:val="28"/>
          <w:szCs w:val="28"/>
        </w:rPr>
        <w:t>***NOTE</w:t>
      </w:r>
      <w:r w:rsidR="007251CC" w:rsidRPr="00FE0736">
        <w:rPr>
          <w:sz w:val="28"/>
          <w:szCs w:val="28"/>
        </w:rPr>
        <w:t xml:space="preserve">:  </w:t>
      </w:r>
      <w:r w:rsidR="007251CC" w:rsidRPr="00FE0736">
        <w:rPr>
          <w:i/>
          <w:sz w:val="28"/>
          <w:szCs w:val="28"/>
        </w:rPr>
        <w:t xml:space="preserve">Final papers should be posted on GauchoSpace by </w:t>
      </w:r>
      <w:r w:rsidR="00895183" w:rsidRPr="00FE0736">
        <w:rPr>
          <w:i/>
          <w:sz w:val="28"/>
          <w:szCs w:val="28"/>
        </w:rPr>
        <w:t xml:space="preserve">12 </w:t>
      </w:r>
      <w:r w:rsidR="00A462FA" w:rsidRPr="00FE0736">
        <w:rPr>
          <w:i/>
          <w:sz w:val="28"/>
          <w:szCs w:val="28"/>
        </w:rPr>
        <w:t>midnight</w:t>
      </w:r>
      <w:r w:rsidR="007251CC" w:rsidRPr="00FE0736">
        <w:rPr>
          <w:i/>
          <w:sz w:val="28"/>
          <w:szCs w:val="28"/>
        </w:rPr>
        <w:t xml:space="preserve"> on Monday, June </w:t>
      </w:r>
      <w:r w:rsidR="00315ED1" w:rsidRPr="00FE0736">
        <w:rPr>
          <w:i/>
          <w:sz w:val="28"/>
          <w:szCs w:val="28"/>
        </w:rPr>
        <w:t>1</w:t>
      </w:r>
      <w:r w:rsidR="00A462FA" w:rsidRPr="00FE0736">
        <w:rPr>
          <w:i/>
          <w:sz w:val="28"/>
          <w:szCs w:val="28"/>
        </w:rPr>
        <w:t>0</w:t>
      </w:r>
    </w:p>
    <w:p w:rsidR="007251CC" w:rsidRPr="00FE0736" w:rsidRDefault="007251CC" w:rsidP="00FE0736">
      <w:pPr>
        <w:pStyle w:val="P1"/>
        <w:spacing w:before="0" w:after="240"/>
        <w:rPr>
          <w:sz w:val="28"/>
          <w:szCs w:val="28"/>
        </w:rPr>
      </w:pPr>
    </w:p>
    <w:p w:rsidR="0095673A" w:rsidRPr="00FE0736" w:rsidRDefault="0095673A" w:rsidP="00FE0736">
      <w:pPr>
        <w:spacing w:after="240" w:line="240" w:lineRule="auto"/>
        <w:ind w:left="1440" w:right="1440"/>
        <w:rPr>
          <w:rFonts w:eastAsia="Times New Roman"/>
          <w:sz w:val="28"/>
          <w:szCs w:val="28"/>
          <w:u w:val="none"/>
        </w:rPr>
      </w:pPr>
      <w:r w:rsidRPr="00FE0736">
        <w:rPr>
          <w:rFonts w:eastAsia="Times New Roman"/>
          <w:sz w:val="28"/>
          <w:szCs w:val="28"/>
          <w:u w:val="none"/>
        </w:rPr>
        <w:t>We need to engage in whatever actions appeal to us. There is no act too small, no act too bold. The history of social change is the history of millions of actions, small and large, coming together at certain points in history and creating a power which governments cannot suppress.</w:t>
      </w:r>
    </w:p>
    <w:p w:rsidR="0095673A" w:rsidRPr="00FE0736" w:rsidRDefault="0095673A" w:rsidP="00FE0736">
      <w:pPr>
        <w:spacing w:after="240" w:line="240" w:lineRule="auto"/>
        <w:ind w:left="3600" w:right="1440"/>
        <w:rPr>
          <w:sz w:val="28"/>
          <w:szCs w:val="28"/>
          <w:u w:val="none"/>
        </w:rPr>
      </w:pPr>
      <w:r w:rsidRPr="00FE0736">
        <w:rPr>
          <w:sz w:val="28"/>
          <w:szCs w:val="28"/>
          <w:u w:val="none"/>
        </w:rPr>
        <w:t xml:space="preserve">Howard Zinn, “An Occupied Country” (2002), </w:t>
      </w:r>
      <w:hyperlink r:id="rId78" w:history="1">
        <w:r w:rsidRPr="00FE0736">
          <w:rPr>
            <w:rStyle w:val="Hyperlink"/>
            <w:i/>
            <w:sz w:val="28"/>
            <w:szCs w:val="28"/>
            <w:u w:val="none"/>
          </w:rPr>
          <w:t>http://www.progressive.org/oct03/zinn1003.html</w:t>
        </w:r>
      </w:hyperlink>
    </w:p>
    <w:p w:rsidR="0095673A" w:rsidRPr="00FE0736" w:rsidRDefault="0095673A" w:rsidP="00FE0736">
      <w:pPr>
        <w:spacing w:after="240" w:line="240" w:lineRule="auto"/>
        <w:jc w:val="center"/>
        <w:rPr>
          <w:b/>
          <w:sz w:val="28"/>
          <w:szCs w:val="28"/>
          <w:u w:val="none"/>
        </w:rPr>
      </w:pPr>
      <w:r w:rsidRPr="00FE0736">
        <w:rPr>
          <w:sz w:val="28"/>
          <w:szCs w:val="28"/>
          <w:u w:val="none"/>
        </w:rPr>
        <w:t>*     *     *</w:t>
      </w:r>
    </w:p>
    <w:p w:rsidR="0095673A" w:rsidRPr="00FE0736" w:rsidRDefault="0095673A" w:rsidP="00FE0736">
      <w:pPr>
        <w:spacing w:after="240" w:line="240" w:lineRule="auto"/>
        <w:ind w:left="1440" w:right="1440"/>
        <w:rPr>
          <w:rFonts w:eastAsia="Times New Roman"/>
          <w:sz w:val="28"/>
          <w:szCs w:val="28"/>
          <w:u w:val="none"/>
        </w:rPr>
      </w:pPr>
      <w:r w:rsidRPr="00FE0736">
        <w:rPr>
          <w:iCs/>
          <w:color w:val="000000"/>
          <w:sz w:val="28"/>
          <w:szCs w:val="28"/>
          <w:u w:val="none"/>
        </w:rPr>
        <w:t>In order to carry a positive action we must develop here a positive vision</w:t>
      </w:r>
      <w:r w:rsidRPr="00FE0736">
        <w:rPr>
          <w:rFonts w:eastAsia="Times New Roman"/>
          <w:sz w:val="28"/>
          <w:szCs w:val="28"/>
          <w:u w:val="none"/>
        </w:rPr>
        <w:t>.</w:t>
      </w:r>
    </w:p>
    <w:p w:rsidR="0095673A" w:rsidRPr="00FE0736" w:rsidRDefault="0095673A" w:rsidP="00FE0736">
      <w:pPr>
        <w:spacing w:after="240" w:line="240" w:lineRule="auto"/>
        <w:jc w:val="center"/>
        <w:rPr>
          <w:sz w:val="28"/>
          <w:szCs w:val="28"/>
          <w:u w:val="none"/>
        </w:rPr>
      </w:pPr>
      <w:r w:rsidRPr="00FE0736">
        <w:rPr>
          <w:rFonts w:eastAsia="Times New Roman"/>
          <w:sz w:val="28"/>
          <w:szCs w:val="28"/>
          <w:u w:val="none"/>
        </w:rPr>
        <w:t>Dalai Lama</w:t>
      </w:r>
    </w:p>
    <w:p w:rsidR="00315ED1" w:rsidRPr="00FE0736" w:rsidRDefault="00315ED1" w:rsidP="00FE0736">
      <w:pPr>
        <w:widowControl w:val="0"/>
        <w:spacing w:after="240" w:line="240" w:lineRule="auto"/>
        <w:rPr>
          <w:rFonts w:eastAsia="Times New Roman"/>
          <w:sz w:val="28"/>
          <w:szCs w:val="28"/>
          <w:u w:val="none"/>
        </w:rPr>
      </w:pPr>
    </w:p>
    <w:p w:rsidR="00753BD4" w:rsidRPr="00FE0736" w:rsidRDefault="00753BD4" w:rsidP="00FE0736">
      <w:pPr>
        <w:spacing w:after="240" w:line="240" w:lineRule="auto"/>
        <w:rPr>
          <w:sz w:val="28"/>
          <w:szCs w:val="28"/>
          <w:u w:val="none"/>
        </w:rPr>
      </w:pPr>
    </w:p>
    <w:p w:rsidR="0049355B" w:rsidRPr="00FE0736" w:rsidRDefault="0049355B" w:rsidP="00FE0736">
      <w:pPr>
        <w:spacing w:after="240" w:line="240" w:lineRule="auto"/>
        <w:ind w:left="2160"/>
        <w:rPr>
          <w:bCs/>
          <w:sz w:val="28"/>
          <w:szCs w:val="28"/>
          <w:u w:val="none"/>
        </w:rPr>
      </w:pPr>
    </w:p>
    <w:p w:rsidR="00BC2531" w:rsidRPr="00FE0736" w:rsidRDefault="00BC2531">
      <w:pPr>
        <w:spacing w:after="240" w:line="240" w:lineRule="auto"/>
        <w:ind w:left="2160"/>
        <w:rPr>
          <w:bCs/>
          <w:sz w:val="28"/>
          <w:szCs w:val="28"/>
          <w:u w:val="none"/>
        </w:rPr>
      </w:pPr>
    </w:p>
    <w:sectPr w:rsidR="00BC2531" w:rsidRPr="00FE0736" w:rsidSect="00CE7FBF">
      <w:headerReference w:type="default" r:id="rId7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229" w:rsidRDefault="00810229" w:rsidP="00230623">
      <w:pPr>
        <w:spacing w:after="0" w:line="240" w:lineRule="auto"/>
      </w:pPr>
      <w:r>
        <w:separator/>
      </w:r>
    </w:p>
  </w:endnote>
  <w:endnote w:type="continuationSeparator" w:id="0">
    <w:p w:rsidR="00810229" w:rsidRDefault="00810229" w:rsidP="0023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utura Md BT">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229" w:rsidRDefault="00810229" w:rsidP="00230623">
      <w:pPr>
        <w:spacing w:after="0" w:line="240" w:lineRule="auto"/>
      </w:pPr>
      <w:r>
        <w:separator/>
      </w:r>
    </w:p>
  </w:footnote>
  <w:footnote w:type="continuationSeparator" w:id="0">
    <w:p w:rsidR="00810229" w:rsidRDefault="00810229" w:rsidP="00230623">
      <w:pPr>
        <w:spacing w:after="0" w:line="240" w:lineRule="auto"/>
      </w:pPr>
      <w:r>
        <w:continuationSeparator/>
      </w:r>
    </w:p>
  </w:footnote>
  <w:footnote w:id="1">
    <w:p w:rsidR="00BC2531" w:rsidRDefault="00BC2531" w:rsidP="00A30364">
      <w:pPr>
        <w:pStyle w:val="FN"/>
      </w:pPr>
      <w:r>
        <w:rPr>
          <w:rStyle w:val="FootnoteReference"/>
        </w:rPr>
        <w:footnoteRef/>
      </w:r>
      <w:r>
        <w:t xml:space="preserve"> </w:t>
      </w:r>
      <w:r>
        <w:rPr>
          <w:rFonts w:eastAsia="MS Mincho"/>
        </w:rPr>
        <w:t>If you have a learning or physical disability and require extended time to complete assignments, please contact John Foran in the first week of the course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531" w:rsidRDefault="00BC2531">
    <w:pPr>
      <w:pStyle w:val="Header"/>
      <w:jc w:val="right"/>
    </w:pPr>
    <w:r>
      <w:fldChar w:fldCharType="begin"/>
    </w:r>
    <w:r>
      <w:instrText xml:space="preserve"> PAGE   \* MERGEFORMAT </w:instrText>
    </w:r>
    <w:r>
      <w:fldChar w:fldCharType="separate"/>
    </w:r>
    <w:r>
      <w:rPr>
        <w:noProof/>
      </w:rPr>
      <w:t>21</w:t>
    </w:r>
    <w:r>
      <w:rPr>
        <w:noProof/>
      </w:rPr>
      <w:fldChar w:fldCharType="end"/>
    </w:r>
  </w:p>
  <w:p w:rsidR="00BC2531" w:rsidRDefault="00BC2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0DB3"/>
    <w:multiLevelType w:val="hybridMultilevel"/>
    <w:tmpl w:val="AEC41770"/>
    <w:lvl w:ilvl="0" w:tplc="85D26428">
      <w:start w:val="5"/>
      <w:numFmt w:val="bullet"/>
      <w:lvlText w:val="–"/>
      <w:lvlJc w:val="left"/>
      <w:pPr>
        <w:ind w:left="1170" w:hanging="360"/>
      </w:pPr>
      <w:rPr>
        <w:rFonts w:ascii="Times New Roman" w:eastAsia="Times New Roman" w:hAnsi="Times New Roman" w:cs="Times New Roman" w:hint="default"/>
        <w:color w:val="2222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A4410D6"/>
    <w:multiLevelType w:val="hybridMultilevel"/>
    <w:tmpl w:val="CA722F7A"/>
    <w:lvl w:ilvl="0" w:tplc="14AC8EC0">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92F4C"/>
    <w:multiLevelType w:val="hybridMultilevel"/>
    <w:tmpl w:val="4FD4D99E"/>
    <w:lvl w:ilvl="0" w:tplc="0B3A2C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F7695"/>
    <w:multiLevelType w:val="hybridMultilevel"/>
    <w:tmpl w:val="86EC7132"/>
    <w:lvl w:ilvl="0" w:tplc="F84067EE">
      <w:start w:val="978"/>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31054C16"/>
    <w:multiLevelType w:val="hybridMultilevel"/>
    <w:tmpl w:val="E014E2D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04322"/>
    <w:multiLevelType w:val="hybridMultilevel"/>
    <w:tmpl w:val="3BB879B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1718B"/>
    <w:multiLevelType w:val="hybridMultilevel"/>
    <w:tmpl w:val="1A78C3E6"/>
    <w:lvl w:ilvl="0" w:tplc="5A62BAA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073F6"/>
    <w:multiLevelType w:val="hybridMultilevel"/>
    <w:tmpl w:val="B1F81922"/>
    <w:lvl w:ilvl="0" w:tplc="461E3940">
      <w:start w:val="2015"/>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425529"/>
    <w:multiLevelType w:val="hybridMultilevel"/>
    <w:tmpl w:val="44586CBA"/>
    <w:lvl w:ilvl="0" w:tplc="37AE8D9C">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D142BAB"/>
    <w:multiLevelType w:val="hybridMultilevel"/>
    <w:tmpl w:val="2F06666A"/>
    <w:lvl w:ilvl="0" w:tplc="6C50CB6A">
      <w:start w:val="2"/>
      <w:numFmt w:val="bullet"/>
      <w:lvlText w:val=""/>
      <w:lvlJc w:val="left"/>
      <w:pPr>
        <w:ind w:left="1860" w:hanging="360"/>
      </w:pPr>
      <w:rPr>
        <w:rFonts w:ascii="Wingdings" w:eastAsia="Calibri" w:hAnsi="Wingdings"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8"/>
  </w:num>
  <w:num w:numId="2">
    <w:abstractNumId w:val="3"/>
  </w:num>
  <w:num w:numId="3">
    <w:abstractNumId w:val="6"/>
  </w:num>
  <w:num w:numId="4">
    <w:abstractNumId w:val="4"/>
  </w:num>
  <w:num w:numId="5">
    <w:abstractNumId w:val="7"/>
  </w:num>
  <w:num w:numId="6">
    <w:abstractNumId w:val="1"/>
  </w:num>
  <w:num w:numId="7">
    <w:abstractNumId w:val="5"/>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AA"/>
    <w:rsid w:val="00004F18"/>
    <w:rsid w:val="000061AE"/>
    <w:rsid w:val="00010E47"/>
    <w:rsid w:val="00011341"/>
    <w:rsid w:val="00014B3F"/>
    <w:rsid w:val="00021957"/>
    <w:rsid w:val="00021E19"/>
    <w:rsid w:val="00031B52"/>
    <w:rsid w:val="00032B3F"/>
    <w:rsid w:val="0004159D"/>
    <w:rsid w:val="000449BA"/>
    <w:rsid w:val="00047FEA"/>
    <w:rsid w:val="00052BE3"/>
    <w:rsid w:val="000570C1"/>
    <w:rsid w:val="00061B97"/>
    <w:rsid w:val="0006232F"/>
    <w:rsid w:val="000734C5"/>
    <w:rsid w:val="000742DD"/>
    <w:rsid w:val="00074903"/>
    <w:rsid w:val="00076247"/>
    <w:rsid w:val="000811B1"/>
    <w:rsid w:val="000823AB"/>
    <w:rsid w:val="0008563B"/>
    <w:rsid w:val="00092DD5"/>
    <w:rsid w:val="00093941"/>
    <w:rsid w:val="000964E7"/>
    <w:rsid w:val="000A00C7"/>
    <w:rsid w:val="000A2569"/>
    <w:rsid w:val="000A2DDF"/>
    <w:rsid w:val="000A7556"/>
    <w:rsid w:val="000B4028"/>
    <w:rsid w:val="000C39F0"/>
    <w:rsid w:val="000C4C85"/>
    <w:rsid w:val="000C6944"/>
    <w:rsid w:val="000D054D"/>
    <w:rsid w:val="000D1172"/>
    <w:rsid w:val="000D31F6"/>
    <w:rsid w:val="000D4CBB"/>
    <w:rsid w:val="000E5D28"/>
    <w:rsid w:val="000F41EF"/>
    <w:rsid w:val="000F4655"/>
    <w:rsid w:val="001004C9"/>
    <w:rsid w:val="0010358F"/>
    <w:rsid w:val="00103B96"/>
    <w:rsid w:val="0010754B"/>
    <w:rsid w:val="001367CB"/>
    <w:rsid w:val="00137AD7"/>
    <w:rsid w:val="00145461"/>
    <w:rsid w:val="00145DE3"/>
    <w:rsid w:val="00152526"/>
    <w:rsid w:val="00153909"/>
    <w:rsid w:val="00153B19"/>
    <w:rsid w:val="00156E56"/>
    <w:rsid w:val="00157D33"/>
    <w:rsid w:val="001646B0"/>
    <w:rsid w:val="0017108C"/>
    <w:rsid w:val="00171BD4"/>
    <w:rsid w:val="00176204"/>
    <w:rsid w:val="0017637C"/>
    <w:rsid w:val="001819AB"/>
    <w:rsid w:val="001824A1"/>
    <w:rsid w:val="00186321"/>
    <w:rsid w:val="00197112"/>
    <w:rsid w:val="001A2CB3"/>
    <w:rsid w:val="001A3283"/>
    <w:rsid w:val="001A32C8"/>
    <w:rsid w:val="001A3999"/>
    <w:rsid w:val="001A3E33"/>
    <w:rsid w:val="001A47BD"/>
    <w:rsid w:val="001A78F3"/>
    <w:rsid w:val="001B6A39"/>
    <w:rsid w:val="001C0F3A"/>
    <w:rsid w:val="001C6E66"/>
    <w:rsid w:val="001D6E58"/>
    <w:rsid w:val="001F2566"/>
    <w:rsid w:val="001F7C65"/>
    <w:rsid w:val="00201850"/>
    <w:rsid w:val="00203030"/>
    <w:rsid w:val="0021288A"/>
    <w:rsid w:val="00213E9E"/>
    <w:rsid w:val="002141EF"/>
    <w:rsid w:val="00224B69"/>
    <w:rsid w:val="002259C4"/>
    <w:rsid w:val="00230623"/>
    <w:rsid w:val="002306DC"/>
    <w:rsid w:val="002327C7"/>
    <w:rsid w:val="002368FB"/>
    <w:rsid w:val="002371F9"/>
    <w:rsid w:val="002416B7"/>
    <w:rsid w:val="00242691"/>
    <w:rsid w:val="00244195"/>
    <w:rsid w:val="0024423C"/>
    <w:rsid w:val="00246477"/>
    <w:rsid w:val="00246D66"/>
    <w:rsid w:val="00247880"/>
    <w:rsid w:val="00253149"/>
    <w:rsid w:val="0026013E"/>
    <w:rsid w:val="00260527"/>
    <w:rsid w:val="00260996"/>
    <w:rsid w:val="00261682"/>
    <w:rsid w:val="002632E8"/>
    <w:rsid w:val="00263832"/>
    <w:rsid w:val="0026419A"/>
    <w:rsid w:val="002659A1"/>
    <w:rsid w:val="00266029"/>
    <w:rsid w:val="00267EAF"/>
    <w:rsid w:val="0027185D"/>
    <w:rsid w:val="00271DDE"/>
    <w:rsid w:val="00273F09"/>
    <w:rsid w:val="00276E87"/>
    <w:rsid w:val="00277498"/>
    <w:rsid w:val="002822B2"/>
    <w:rsid w:val="002830F4"/>
    <w:rsid w:val="00284F5B"/>
    <w:rsid w:val="00290775"/>
    <w:rsid w:val="002920BB"/>
    <w:rsid w:val="00294BED"/>
    <w:rsid w:val="00297F12"/>
    <w:rsid w:val="002A0352"/>
    <w:rsid w:val="002A3060"/>
    <w:rsid w:val="002A4711"/>
    <w:rsid w:val="002A5D6A"/>
    <w:rsid w:val="002B1423"/>
    <w:rsid w:val="002C0428"/>
    <w:rsid w:val="002C41A2"/>
    <w:rsid w:val="002C67F8"/>
    <w:rsid w:val="002C6D95"/>
    <w:rsid w:val="002E30F4"/>
    <w:rsid w:val="002E3320"/>
    <w:rsid w:val="002E3DBC"/>
    <w:rsid w:val="002F0A2F"/>
    <w:rsid w:val="002F71E1"/>
    <w:rsid w:val="003041D7"/>
    <w:rsid w:val="00305417"/>
    <w:rsid w:val="003079DB"/>
    <w:rsid w:val="00311A33"/>
    <w:rsid w:val="00315ED1"/>
    <w:rsid w:val="00321EEA"/>
    <w:rsid w:val="00326C06"/>
    <w:rsid w:val="00331F18"/>
    <w:rsid w:val="003326A7"/>
    <w:rsid w:val="00333083"/>
    <w:rsid w:val="003349DC"/>
    <w:rsid w:val="003378F8"/>
    <w:rsid w:val="00341EA4"/>
    <w:rsid w:val="00343586"/>
    <w:rsid w:val="00345DEC"/>
    <w:rsid w:val="00356490"/>
    <w:rsid w:val="00356EE7"/>
    <w:rsid w:val="00357179"/>
    <w:rsid w:val="00362F6C"/>
    <w:rsid w:val="00363FA6"/>
    <w:rsid w:val="00364275"/>
    <w:rsid w:val="00364C39"/>
    <w:rsid w:val="003703C7"/>
    <w:rsid w:val="00380451"/>
    <w:rsid w:val="00380A54"/>
    <w:rsid w:val="00387114"/>
    <w:rsid w:val="003927E1"/>
    <w:rsid w:val="003929CC"/>
    <w:rsid w:val="00392A20"/>
    <w:rsid w:val="00392C54"/>
    <w:rsid w:val="003A19A5"/>
    <w:rsid w:val="003A27DD"/>
    <w:rsid w:val="003A2A3D"/>
    <w:rsid w:val="003A605F"/>
    <w:rsid w:val="003A7118"/>
    <w:rsid w:val="003B61A9"/>
    <w:rsid w:val="003B7ACD"/>
    <w:rsid w:val="003C3C3C"/>
    <w:rsid w:val="003D0921"/>
    <w:rsid w:val="003D3772"/>
    <w:rsid w:val="003E68E4"/>
    <w:rsid w:val="003F21FB"/>
    <w:rsid w:val="003F276C"/>
    <w:rsid w:val="003F4C84"/>
    <w:rsid w:val="003F52B1"/>
    <w:rsid w:val="00400CDA"/>
    <w:rsid w:val="00411BDD"/>
    <w:rsid w:val="00413EF1"/>
    <w:rsid w:val="00421C07"/>
    <w:rsid w:val="004229D5"/>
    <w:rsid w:val="00422FDD"/>
    <w:rsid w:val="00424E90"/>
    <w:rsid w:val="004259D5"/>
    <w:rsid w:val="00432984"/>
    <w:rsid w:val="00432A5B"/>
    <w:rsid w:val="004376FF"/>
    <w:rsid w:val="00444134"/>
    <w:rsid w:val="00445E7C"/>
    <w:rsid w:val="00447530"/>
    <w:rsid w:val="00447C91"/>
    <w:rsid w:val="00455958"/>
    <w:rsid w:val="004602BE"/>
    <w:rsid w:val="00463744"/>
    <w:rsid w:val="0047211D"/>
    <w:rsid w:val="00473FF7"/>
    <w:rsid w:val="004760E9"/>
    <w:rsid w:val="004769B2"/>
    <w:rsid w:val="00477FC9"/>
    <w:rsid w:val="004912F0"/>
    <w:rsid w:val="0049355B"/>
    <w:rsid w:val="004950B3"/>
    <w:rsid w:val="004A3AC5"/>
    <w:rsid w:val="004A662E"/>
    <w:rsid w:val="004A6EE6"/>
    <w:rsid w:val="004B038B"/>
    <w:rsid w:val="004B3152"/>
    <w:rsid w:val="004B5792"/>
    <w:rsid w:val="004C18C9"/>
    <w:rsid w:val="004C2126"/>
    <w:rsid w:val="004D3A25"/>
    <w:rsid w:val="004F0BDE"/>
    <w:rsid w:val="004F1EBB"/>
    <w:rsid w:val="004F4F65"/>
    <w:rsid w:val="004F7997"/>
    <w:rsid w:val="00500B39"/>
    <w:rsid w:val="00504FA9"/>
    <w:rsid w:val="00505435"/>
    <w:rsid w:val="00517A5B"/>
    <w:rsid w:val="00521175"/>
    <w:rsid w:val="00522509"/>
    <w:rsid w:val="00522D88"/>
    <w:rsid w:val="00531884"/>
    <w:rsid w:val="00534A70"/>
    <w:rsid w:val="00535880"/>
    <w:rsid w:val="00537750"/>
    <w:rsid w:val="00541CB4"/>
    <w:rsid w:val="00543DDF"/>
    <w:rsid w:val="00543EF6"/>
    <w:rsid w:val="005551C7"/>
    <w:rsid w:val="0056069C"/>
    <w:rsid w:val="00561A33"/>
    <w:rsid w:val="0056407D"/>
    <w:rsid w:val="00567C0E"/>
    <w:rsid w:val="00573143"/>
    <w:rsid w:val="005736BB"/>
    <w:rsid w:val="005778CD"/>
    <w:rsid w:val="00580E29"/>
    <w:rsid w:val="005845FE"/>
    <w:rsid w:val="005856BC"/>
    <w:rsid w:val="00586A5C"/>
    <w:rsid w:val="005914D5"/>
    <w:rsid w:val="00593573"/>
    <w:rsid w:val="00593E21"/>
    <w:rsid w:val="00595E4D"/>
    <w:rsid w:val="005A1599"/>
    <w:rsid w:val="005A2BD5"/>
    <w:rsid w:val="005B2F8B"/>
    <w:rsid w:val="005B6637"/>
    <w:rsid w:val="005C1312"/>
    <w:rsid w:val="005C6FF6"/>
    <w:rsid w:val="005D11EF"/>
    <w:rsid w:val="005D5792"/>
    <w:rsid w:val="005E067B"/>
    <w:rsid w:val="005E4652"/>
    <w:rsid w:val="005E46A9"/>
    <w:rsid w:val="005E5F9C"/>
    <w:rsid w:val="005E715F"/>
    <w:rsid w:val="005E7276"/>
    <w:rsid w:val="006018BE"/>
    <w:rsid w:val="006028D9"/>
    <w:rsid w:val="00603C82"/>
    <w:rsid w:val="0061228B"/>
    <w:rsid w:val="00612EC7"/>
    <w:rsid w:val="006242DE"/>
    <w:rsid w:val="0062486F"/>
    <w:rsid w:val="00630C43"/>
    <w:rsid w:val="00631099"/>
    <w:rsid w:val="00631883"/>
    <w:rsid w:val="00635504"/>
    <w:rsid w:val="006400A1"/>
    <w:rsid w:val="0064048C"/>
    <w:rsid w:val="006422CD"/>
    <w:rsid w:val="0066700B"/>
    <w:rsid w:val="00667B78"/>
    <w:rsid w:val="00671885"/>
    <w:rsid w:val="00682670"/>
    <w:rsid w:val="00684E76"/>
    <w:rsid w:val="00690E95"/>
    <w:rsid w:val="006912EB"/>
    <w:rsid w:val="006A1DA6"/>
    <w:rsid w:val="006A220C"/>
    <w:rsid w:val="006A585E"/>
    <w:rsid w:val="006B459A"/>
    <w:rsid w:val="006B5D40"/>
    <w:rsid w:val="006B7A36"/>
    <w:rsid w:val="006C1C0E"/>
    <w:rsid w:val="006C1D39"/>
    <w:rsid w:val="006C35C7"/>
    <w:rsid w:val="006D592A"/>
    <w:rsid w:val="006D77D8"/>
    <w:rsid w:val="006D7B63"/>
    <w:rsid w:val="006E01EF"/>
    <w:rsid w:val="006E454B"/>
    <w:rsid w:val="006F015D"/>
    <w:rsid w:val="006F26EE"/>
    <w:rsid w:val="006F295B"/>
    <w:rsid w:val="006F49C6"/>
    <w:rsid w:val="006F6C59"/>
    <w:rsid w:val="00704F7E"/>
    <w:rsid w:val="007079C3"/>
    <w:rsid w:val="00711C93"/>
    <w:rsid w:val="00714969"/>
    <w:rsid w:val="00717321"/>
    <w:rsid w:val="0072306B"/>
    <w:rsid w:val="0072479F"/>
    <w:rsid w:val="007251CC"/>
    <w:rsid w:val="00727216"/>
    <w:rsid w:val="00727C0A"/>
    <w:rsid w:val="0073030E"/>
    <w:rsid w:val="007323C4"/>
    <w:rsid w:val="00742C10"/>
    <w:rsid w:val="00743A7D"/>
    <w:rsid w:val="00746C4D"/>
    <w:rsid w:val="00753BD4"/>
    <w:rsid w:val="00762822"/>
    <w:rsid w:val="00762E9E"/>
    <w:rsid w:val="0076491A"/>
    <w:rsid w:val="00764C12"/>
    <w:rsid w:val="00776BDD"/>
    <w:rsid w:val="007878BB"/>
    <w:rsid w:val="007908F9"/>
    <w:rsid w:val="007917AD"/>
    <w:rsid w:val="00797D8E"/>
    <w:rsid w:val="007A7A41"/>
    <w:rsid w:val="007B4B23"/>
    <w:rsid w:val="007B718D"/>
    <w:rsid w:val="007C2CC5"/>
    <w:rsid w:val="007C4AD2"/>
    <w:rsid w:val="007C6505"/>
    <w:rsid w:val="007D15AA"/>
    <w:rsid w:val="007E7BB3"/>
    <w:rsid w:val="007F01CE"/>
    <w:rsid w:val="007F2E93"/>
    <w:rsid w:val="007F787A"/>
    <w:rsid w:val="0080020B"/>
    <w:rsid w:val="00801A1D"/>
    <w:rsid w:val="008026EF"/>
    <w:rsid w:val="00803874"/>
    <w:rsid w:val="00804CC5"/>
    <w:rsid w:val="00810229"/>
    <w:rsid w:val="00812920"/>
    <w:rsid w:val="00813EE8"/>
    <w:rsid w:val="00815786"/>
    <w:rsid w:val="00817924"/>
    <w:rsid w:val="00817FF7"/>
    <w:rsid w:val="00820CB8"/>
    <w:rsid w:val="0082395A"/>
    <w:rsid w:val="008243D4"/>
    <w:rsid w:val="00825803"/>
    <w:rsid w:val="00827172"/>
    <w:rsid w:val="008313DE"/>
    <w:rsid w:val="00844129"/>
    <w:rsid w:val="0084553C"/>
    <w:rsid w:val="0085037B"/>
    <w:rsid w:val="00854629"/>
    <w:rsid w:val="00854C80"/>
    <w:rsid w:val="00862ACA"/>
    <w:rsid w:val="008658AB"/>
    <w:rsid w:val="0087770B"/>
    <w:rsid w:val="008806CE"/>
    <w:rsid w:val="00891E02"/>
    <w:rsid w:val="00892CC2"/>
    <w:rsid w:val="00893D00"/>
    <w:rsid w:val="008949CB"/>
    <w:rsid w:val="00895183"/>
    <w:rsid w:val="00895C5A"/>
    <w:rsid w:val="008962BD"/>
    <w:rsid w:val="008A0559"/>
    <w:rsid w:val="008B38AF"/>
    <w:rsid w:val="008B48E6"/>
    <w:rsid w:val="008B70F5"/>
    <w:rsid w:val="008B7B93"/>
    <w:rsid w:val="008C3480"/>
    <w:rsid w:val="008D29D1"/>
    <w:rsid w:val="008D50D8"/>
    <w:rsid w:val="008E064B"/>
    <w:rsid w:val="008E4DC4"/>
    <w:rsid w:val="008E76DE"/>
    <w:rsid w:val="008E7CC6"/>
    <w:rsid w:val="00901EE1"/>
    <w:rsid w:val="00905C39"/>
    <w:rsid w:val="00911DA0"/>
    <w:rsid w:val="00913848"/>
    <w:rsid w:val="009169B5"/>
    <w:rsid w:val="00920C83"/>
    <w:rsid w:val="00924976"/>
    <w:rsid w:val="0093499E"/>
    <w:rsid w:val="00942EC3"/>
    <w:rsid w:val="00943255"/>
    <w:rsid w:val="009463D8"/>
    <w:rsid w:val="009465C9"/>
    <w:rsid w:val="00951DF8"/>
    <w:rsid w:val="0095387A"/>
    <w:rsid w:val="00953BF5"/>
    <w:rsid w:val="009546D7"/>
    <w:rsid w:val="0095673A"/>
    <w:rsid w:val="009650BB"/>
    <w:rsid w:val="009724FB"/>
    <w:rsid w:val="00974950"/>
    <w:rsid w:val="0099415B"/>
    <w:rsid w:val="00997921"/>
    <w:rsid w:val="00997DFA"/>
    <w:rsid w:val="009A006B"/>
    <w:rsid w:val="009A4631"/>
    <w:rsid w:val="009A6DB4"/>
    <w:rsid w:val="009B2ECF"/>
    <w:rsid w:val="009B3802"/>
    <w:rsid w:val="009B3EAB"/>
    <w:rsid w:val="009B4D51"/>
    <w:rsid w:val="009B672A"/>
    <w:rsid w:val="009C0BED"/>
    <w:rsid w:val="009C3104"/>
    <w:rsid w:val="009D0A07"/>
    <w:rsid w:val="009E0A45"/>
    <w:rsid w:val="009E2289"/>
    <w:rsid w:val="009E24F3"/>
    <w:rsid w:val="009E28C9"/>
    <w:rsid w:val="009E2D78"/>
    <w:rsid w:val="009E3FC2"/>
    <w:rsid w:val="009F02C2"/>
    <w:rsid w:val="009F17B1"/>
    <w:rsid w:val="009F1DAB"/>
    <w:rsid w:val="009F34F8"/>
    <w:rsid w:val="009F4AF5"/>
    <w:rsid w:val="009F71D2"/>
    <w:rsid w:val="00A01B2F"/>
    <w:rsid w:val="00A02518"/>
    <w:rsid w:val="00A10234"/>
    <w:rsid w:val="00A16EF4"/>
    <w:rsid w:val="00A24888"/>
    <w:rsid w:val="00A30364"/>
    <w:rsid w:val="00A33218"/>
    <w:rsid w:val="00A3536A"/>
    <w:rsid w:val="00A36D2A"/>
    <w:rsid w:val="00A435D5"/>
    <w:rsid w:val="00A460DB"/>
    <w:rsid w:val="00A462FA"/>
    <w:rsid w:val="00A4692D"/>
    <w:rsid w:val="00A47D47"/>
    <w:rsid w:val="00A51043"/>
    <w:rsid w:val="00A53828"/>
    <w:rsid w:val="00A5402A"/>
    <w:rsid w:val="00A563AA"/>
    <w:rsid w:val="00A61101"/>
    <w:rsid w:val="00A64409"/>
    <w:rsid w:val="00A664FC"/>
    <w:rsid w:val="00A66996"/>
    <w:rsid w:val="00A70BBD"/>
    <w:rsid w:val="00A734C2"/>
    <w:rsid w:val="00A7662A"/>
    <w:rsid w:val="00A800CB"/>
    <w:rsid w:val="00A82B72"/>
    <w:rsid w:val="00A87B0B"/>
    <w:rsid w:val="00A87B30"/>
    <w:rsid w:val="00A87EDD"/>
    <w:rsid w:val="00A9054F"/>
    <w:rsid w:val="00A91884"/>
    <w:rsid w:val="00A963F0"/>
    <w:rsid w:val="00A9780A"/>
    <w:rsid w:val="00AA1BEC"/>
    <w:rsid w:val="00AB33DF"/>
    <w:rsid w:val="00AB6635"/>
    <w:rsid w:val="00AB7154"/>
    <w:rsid w:val="00AB74F0"/>
    <w:rsid w:val="00AC4FD3"/>
    <w:rsid w:val="00AC53AE"/>
    <w:rsid w:val="00AC6A1A"/>
    <w:rsid w:val="00AD0838"/>
    <w:rsid w:val="00AD0B43"/>
    <w:rsid w:val="00AD18F2"/>
    <w:rsid w:val="00AD239A"/>
    <w:rsid w:val="00AD73D2"/>
    <w:rsid w:val="00AD74D8"/>
    <w:rsid w:val="00AE2D95"/>
    <w:rsid w:val="00AE4761"/>
    <w:rsid w:val="00AE5ECC"/>
    <w:rsid w:val="00AF44D1"/>
    <w:rsid w:val="00AF4F42"/>
    <w:rsid w:val="00AF6386"/>
    <w:rsid w:val="00AF7BFA"/>
    <w:rsid w:val="00B00CF7"/>
    <w:rsid w:val="00B0685C"/>
    <w:rsid w:val="00B07174"/>
    <w:rsid w:val="00B10316"/>
    <w:rsid w:val="00B12101"/>
    <w:rsid w:val="00B1420E"/>
    <w:rsid w:val="00B23ED7"/>
    <w:rsid w:val="00B24FE9"/>
    <w:rsid w:val="00B26C89"/>
    <w:rsid w:val="00B301AD"/>
    <w:rsid w:val="00B3301F"/>
    <w:rsid w:val="00B35188"/>
    <w:rsid w:val="00B376A4"/>
    <w:rsid w:val="00B4079A"/>
    <w:rsid w:val="00B43618"/>
    <w:rsid w:val="00B4638A"/>
    <w:rsid w:val="00B472D6"/>
    <w:rsid w:val="00B50198"/>
    <w:rsid w:val="00B60C01"/>
    <w:rsid w:val="00B6154B"/>
    <w:rsid w:val="00B621C2"/>
    <w:rsid w:val="00B67072"/>
    <w:rsid w:val="00B679D6"/>
    <w:rsid w:val="00B80759"/>
    <w:rsid w:val="00B81880"/>
    <w:rsid w:val="00B8212E"/>
    <w:rsid w:val="00B868EE"/>
    <w:rsid w:val="00B92345"/>
    <w:rsid w:val="00B94806"/>
    <w:rsid w:val="00B96BBF"/>
    <w:rsid w:val="00BA0241"/>
    <w:rsid w:val="00BA2BBE"/>
    <w:rsid w:val="00BB6085"/>
    <w:rsid w:val="00BC2531"/>
    <w:rsid w:val="00BC66DD"/>
    <w:rsid w:val="00BE0CEB"/>
    <w:rsid w:val="00BE250C"/>
    <w:rsid w:val="00BF0071"/>
    <w:rsid w:val="00BF78BC"/>
    <w:rsid w:val="00C035FC"/>
    <w:rsid w:val="00C11AAC"/>
    <w:rsid w:val="00C1472C"/>
    <w:rsid w:val="00C16BE3"/>
    <w:rsid w:val="00C16F1B"/>
    <w:rsid w:val="00C21DE6"/>
    <w:rsid w:val="00C2257D"/>
    <w:rsid w:val="00C279CF"/>
    <w:rsid w:val="00C34AA2"/>
    <w:rsid w:val="00C40001"/>
    <w:rsid w:val="00C40CCD"/>
    <w:rsid w:val="00C4191D"/>
    <w:rsid w:val="00C4250C"/>
    <w:rsid w:val="00C44266"/>
    <w:rsid w:val="00C44735"/>
    <w:rsid w:val="00C51021"/>
    <w:rsid w:val="00C55BB8"/>
    <w:rsid w:val="00C605A4"/>
    <w:rsid w:val="00C607EA"/>
    <w:rsid w:val="00C634BC"/>
    <w:rsid w:val="00C6605D"/>
    <w:rsid w:val="00C8017D"/>
    <w:rsid w:val="00C8152E"/>
    <w:rsid w:val="00C8180A"/>
    <w:rsid w:val="00C81D07"/>
    <w:rsid w:val="00C92528"/>
    <w:rsid w:val="00C97869"/>
    <w:rsid w:val="00CA5FA9"/>
    <w:rsid w:val="00CB1499"/>
    <w:rsid w:val="00CB2FFC"/>
    <w:rsid w:val="00CB5ED6"/>
    <w:rsid w:val="00CC15BA"/>
    <w:rsid w:val="00CC4315"/>
    <w:rsid w:val="00CC6BE4"/>
    <w:rsid w:val="00CC6DC5"/>
    <w:rsid w:val="00CD4524"/>
    <w:rsid w:val="00CD48E1"/>
    <w:rsid w:val="00CD546C"/>
    <w:rsid w:val="00CE2BC1"/>
    <w:rsid w:val="00CE7836"/>
    <w:rsid w:val="00CE7FBF"/>
    <w:rsid w:val="00CF620A"/>
    <w:rsid w:val="00D01386"/>
    <w:rsid w:val="00D06FB3"/>
    <w:rsid w:val="00D164EC"/>
    <w:rsid w:val="00D16D59"/>
    <w:rsid w:val="00D21C47"/>
    <w:rsid w:val="00D273B6"/>
    <w:rsid w:val="00D301AA"/>
    <w:rsid w:val="00D32D10"/>
    <w:rsid w:val="00D37326"/>
    <w:rsid w:val="00D40416"/>
    <w:rsid w:val="00D464D7"/>
    <w:rsid w:val="00D57A6C"/>
    <w:rsid w:val="00D60104"/>
    <w:rsid w:val="00D6054B"/>
    <w:rsid w:val="00D62F87"/>
    <w:rsid w:val="00D713D4"/>
    <w:rsid w:val="00D75805"/>
    <w:rsid w:val="00D81F83"/>
    <w:rsid w:val="00D8358C"/>
    <w:rsid w:val="00DB014E"/>
    <w:rsid w:val="00DB0F03"/>
    <w:rsid w:val="00DB4EB4"/>
    <w:rsid w:val="00DC3A18"/>
    <w:rsid w:val="00DC6782"/>
    <w:rsid w:val="00DC743C"/>
    <w:rsid w:val="00DD06E8"/>
    <w:rsid w:val="00DD3473"/>
    <w:rsid w:val="00DD42BD"/>
    <w:rsid w:val="00DD4A47"/>
    <w:rsid w:val="00DE20B1"/>
    <w:rsid w:val="00DE51C2"/>
    <w:rsid w:val="00DE7B9F"/>
    <w:rsid w:val="00E001A6"/>
    <w:rsid w:val="00E01CA0"/>
    <w:rsid w:val="00E14AE7"/>
    <w:rsid w:val="00E20D1B"/>
    <w:rsid w:val="00E221A5"/>
    <w:rsid w:val="00E35DA8"/>
    <w:rsid w:val="00E40F23"/>
    <w:rsid w:val="00E41010"/>
    <w:rsid w:val="00E418F9"/>
    <w:rsid w:val="00E51D72"/>
    <w:rsid w:val="00E53040"/>
    <w:rsid w:val="00E53C41"/>
    <w:rsid w:val="00E6072A"/>
    <w:rsid w:val="00E61FB9"/>
    <w:rsid w:val="00E6269C"/>
    <w:rsid w:val="00E64CFF"/>
    <w:rsid w:val="00E655E2"/>
    <w:rsid w:val="00E7706C"/>
    <w:rsid w:val="00E811D7"/>
    <w:rsid w:val="00E9334A"/>
    <w:rsid w:val="00E9568A"/>
    <w:rsid w:val="00E958B1"/>
    <w:rsid w:val="00E96FF3"/>
    <w:rsid w:val="00EA33BF"/>
    <w:rsid w:val="00EB284E"/>
    <w:rsid w:val="00EC0193"/>
    <w:rsid w:val="00EC16F5"/>
    <w:rsid w:val="00ED6C35"/>
    <w:rsid w:val="00EE193A"/>
    <w:rsid w:val="00EE52E8"/>
    <w:rsid w:val="00EE600E"/>
    <w:rsid w:val="00EF04F6"/>
    <w:rsid w:val="00EF3C88"/>
    <w:rsid w:val="00EF77D7"/>
    <w:rsid w:val="00F00C81"/>
    <w:rsid w:val="00F01264"/>
    <w:rsid w:val="00F041FB"/>
    <w:rsid w:val="00F1041D"/>
    <w:rsid w:val="00F14295"/>
    <w:rsid w:val="00F17204"/>
    <w:rsid w:val="00F1740B"/>
    <w:rsid w:val="00F20241"/>
    <w:rsid w:val="00F24A39"/>
    <w:rsid w:val="00F26138"/>
    <w:rsid w:val="00F35E71"/>
    <w:rsid w:val="00F36BCC"/>
    <w:rsid w:val="00F41E1B"/>
    <w:rsid w:val="00F423CE"/>
    <w:rsid w:val="00F4267E"/>
    <w:rsid w:val="00F455FD"/>
    <w:rsid w:val="00F45A6B"/>
    <w:rsid w:val="00F46197"/>
    <w:rsid w:val="00F605C3"/>
    <w:rsid w:val="00F62308"/>
    <w:rsid w:val="00F65CCF"/>
    <w:rsid w:val="00F72A2C"/>
    <w:rsid w:val="00F76D5A"/>
    <w:rsid w:val="00F773EA"/>
    <w:rsid w:val="00F80C90"/>
    <w:rsid w:val="00F815BE"/>
    <w:rsid w:val="00F82534"/>
    <w:rsid w:val="00F8641E"/>
    <w:rsid w:val="00FB1222"/>
    <w:rsid w:val="00FC0785"/>
    <w:rsid w:val="00FC37D8"/>
    <w:rsid w:val="00FC48B7"/>
    <w:rsid w:val="00FC5AE3"/>
    <w:rsid w:val="00FC7783"/>
    <w:rsid w:val="00FD2607"/>
    <w:rsid w:val="00FE0736"/>
    <w:rsid w:val="00FE085F"/>
    <w:rsid w:val="00FE6476"/>
    <w:rsid w:val="00FE66D8"/>
    <w:rsid w:val="00FF2CF8"/>
    <w:rsid w:val="00FF71D4"/>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FF767-FCF1-47CC-AE04-4BDECAAC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7A"/>
    <w:pPr>
      <w:spacing w:after="200" w:line="276" w:lineRule="auto"/>
    </w:pPr>
    <w:rPr>
      <w:sz w:val="22"/>
      <w:szCs w:val="22"/>
      <w:u w:val="single"/>
    </w:rPr>
  </w:style>
  <w:style w:type="paragraph" w:styleId="Heading1">
    <w:name w:val="heading 1"/>
    <w:basedOn w:val="Normal"/>
    <w:next w:val="Normal"/>
    <w:link w:val="Heading1Char"/>
    <w:qFormat/>
    <w:rsid w:val="00230623"/>
    <w:pPr>
      <w:keepNext/>
      <w:spacing w:before="240" w:after="0" w:line="240" w:lineRule="auto"/>
      <w:ind w:left="720" w:hanging="720"/>
      <w:outlineLvl w:val="0"/>
    </w:pPr>
    <w:rPr>
      <w:rFonts w:eastAsia="Times New Roman"/>
      <w:b/>
      <w:sz w:val="24"/>
      <w:szCs w:val="20"/>
      <w:u w:val="none"/>
    </w:rPr>
  </w:style>
  <w:style w:type="paragraph" w:styleId="Heading2">
    <w:name w:val="heading 2"/>
    <w:basedOn w:val="Normal"/>
    <w:next w:val="Normal"/>
    <w:link w:val="Heading2Char"/>
    <w:uiPriority w:val="9"/>
    <w:unhideWhenUsed/>
    <w:qFormat/>
    <w:rsid w:val="0019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3D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E5F9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5E5F9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E7BB3"/>
    <w:rPr>
      <w:color w:val="0000FF"/>
      <w:u w:val="single"/>
    </w:rPr>
  </w:style>
  <w:style w:type="paragraph" w:customStyle="1" w:styleId="P1">
    <w:name w:val="P1"/>
    <w:basedOn w:val="Normal"/>
    <w:rsid w:val="00230623"/>
    <w:pPr>
      <w:spacing w:before="240" w:after="0" w:line="240" w:lineRule="auto"/>
      <w:ind w:firstLine="720"/>
    </w:pPr>
    <w:rPr>
      <w:rFonts w:eastAsia="Times New Roman"/>
      <w:sz w:val="24"/>
      <w:szCs w:val="20"/>
      <w:u w:val="none"/>
    </w:rPr>
  </w:style>
  <w:style w:type="paragraph" w:customStyle="1" w:styleId="L1">
    <w:name w:val="L1"/>
    <w:basedOn w:val="Normal"/>
    <w:rsid w:val="00230623"/>
    <w:pPr>
      <w:widowControl w:val="0"/>
      <w:spacing w:after="240" w:line="240" w:lineRule="auto"/>
    </w:pPr>
    <w:rPr>
      <w:rFonts w:eastAsia="Times New Roman"/>
      <w:sz w:val="24"/>
      <w:szCs w:val="20"/>
      <w:u w:val="none"/>
    </w:rPr>
  </w:style>
  <w:style w:type="paragraph" w:customStyle="1" w:styleId="TI">
    <w:name w:val="TI"/>
    <w:basedOn w:val="Normal"/>
    <w:rsid w:val="00230623"/>
    <w:pPr>
      <w:widowControl w:val="0"/>
      <w:spacing w:after="480" w:line="480" w:lineRule="auto"/>
      <w:jc w:val="center"/>
    </w:pPr>
    <w:rPr>
      <w:rFonts w:eastAsia="Times New Roman"/>
      <w:b/>
      <w:sz w:val="24"/>
      <w:szCs w:val="20"/>
      <w:u w:val="none"/>
    </w:rPr>
  </w:style>
  <w:style w:type="paragraph" w:styleId="PlainText">
    <w:name w:val="Plain Text"/>
    <w:basedOn w:val="Normal"/>
    <w:link w:val="PlainTextChar"/>
    <w:rsid w:val="00230623"/>
    <w:pPr>
      <w:spacing w:after="0" w:line="240" w:lineRule="auto"/>
    </w:pPr>
    <w:rPr>
      <w:rFonts w:ascii="Courier New" w:eastAsia="Times New Roman" w:hAnsi="Courier New"/>
      <w:sz w:val="20"/>
      <w:szCs w:val="20"/>
      <w:u w:val="none"/>
    </w:rPr>
  </w:style>
  <w:style w:type="character" w:customStyle="1" w:styleId="PlainTextChar">
    <w:name w:val="Plain Text Char"/>
    <w:basedOn w:val="DefaultParagraphFont"/>
    <w:link w:val="PlainText"/>
    <w:rsid w:val="00230623"/>
    <w:rPr>
      <w:rFonts w:ascii="Courier New" w:eastAsia="Times New Roman" w:hAnsi="Courier New"/>
    </w:rPr>
  </w:style>
  <w:style w:type="character" w:customStyle="1" w:styleId="Heading1Char">
    <w:name w:val="Heading 1 Char"/>
    <w:basedOn w:val="DefaultParagraphFont"/>
    <w:link w:val="Heading1"/>
    <w:rsid w:val="00230623"/>
    <w:rPr>
      <w:rFonts w:eastAsia="Times New Roman"/>
      <w:b/>
      <w:sz w:val="24"/>
    </w:rPr>
  </w:style>
  <w:style w:type="character" w:customStyle="1" w:styleId="Style1">
    <w:name w:val="Style1"/>
    <w:basedOn w:val="DefaultParagraphFont"/>
    <w:rsid w:val="00230623"/>
    <w:rPr>
      <w:i/>
    </w:rPr>
  </w:style>
  <w:style w:type="character" w:customStyle="1" w:styleId="Style4">
    <w:name w:val="Style4"/>
    <w:basedOn w:val="DefaultParagraphFont"/>
    <w:rsid w:val="00230623"/>
    <w:rPr>
      <w:rFonts w:ascii="Times New Roman" w:hAnsi="Times New Roman"/>
      <w:sz w:val="24"/>
    </w:rPr>
  </w:style>
  <w:style w:type="paragraph" w:customStyle="1" w:styleId="FN">
    <w:name w:val="FN"/>
    <w:basedOn w:val="Normal"/>
    <w:rsid w:val="00230623"/>
    <w:pPr>
      <w:widowControl w:val="0"/>
      <w:spacing w:before="240" w:after="0" w:line="240" w:lineRule="auto"/>
      <w:ind w:left="720"/>
    </w:pPr>
    <w:rPr>
      <w:rFonts w:eastAsia="Times New Roman"/>
      <w:sz w:val="24"/>
      <w:szCs w:val="20"/>
      <w:u w:val="none"/>
    </w:rPr>
  </w:style>
  <w:style w:type="paragraph" w:customStyle="1" w:styleId="SH">
    <w:name w:val="SH"/>
    <w:basedOn w:val="Normal"/>
    <w:rsid w:val="00230623"/>
    <w:pPr>
      <w:widowControl w:val="0"/>
      <w:spacing w:before="360" w:after="240" w:line="240" w:lineRule="auto"/>
    </w:pPr>
    <w:rPr>
      <w:rFonts w:eastAsia="Times New Roman"/>
      <w:b/>
      <w:sz w:val="24"/>
      <w:szCs w:val="20"/>
      <w:u w:val="none"/>
    </w:rPr>
  </w:style>
  <w:style w:type="character" w:styleId="FootnoteReference">
    <w:name w:val="footnote reference"/>
    <w:basedOn w:val="DefaultParagraphFont"/>
    <w:semiHidden/>
    <w:rsid w:val="00230623"/>
    <w:rPr>
      <w:vertAlign w:val="superscript"/>
    </w:rPr>
  </w:style>
  <w:style w:type="paragraph" w:styleId="EndnoteText">
    <w:name w:val="endnote text"/>
    <w:basedOn w:val="Normal"/>
    <w:link w:val="EndnoteTextChar"/>
    <w:rsid w:val="00230623"/>
    <w:pPr>
      <w:spacing w:after="0" w:line="240" w:lineRule="auto"/>
    </w:pPr>
    <w:rPr>
      <w:rFonts w:ascii="Calibri" w:eastAsia="Times New Roman" w:hAnsi="Calibri"/>
      <w:sz w:val="20"/>
      <w:szCs w:val="20"/>
      <w:u w:val="none"/>
    </w:rPr>
  </w:style>
  <w:style w:type="character" w:customStyle="1" w:styleId="EndnoteTextChar">
    <w:name w:val="Endnote Text Char"/>
    <w:basedOn w:val="DefaultParagraphFont"/>
    <w:link w:val="EndnoteText"/>
    <w:semiHidden/>
    <w:rsid w:val="00230623"/>
    <w:rPr>
      <w:rFonts w:ascii="Calibri" w:eastAsia="Times New Roman" w:hAnsi="Calibri"/>
    </w:rPr>
  </w:style>
  <w:style w:type="paragraph" w:styleId="FootnoteText">
    <w:name w:val="footnote text"/>
    <w:basedOn w:val="Normal"/>
    <w:link w:val="FootnoteTextChar"/>
    <w:uiPriority w:val="99"/>
    <w:semiHidden/>
    <w:unhideWhenUsed/>
    <w:rsid w:val="00230623"/>
    <w:pPr>
      <w:spacing w:after="0" w:line="240" w:lineRule="auto"/>
    </w:pPr>
    <w:rPr>
      <w:rFonts w:eastAsia="Times New Roman"/>
      <w:sz w:val="20"/>
      <w:szCs w:val="20"/>
      <w:u w:val="none"/>
    </w:rPr>
  </w:style>
  <w:style w:type="character" w:customStyle="1" w:styleId="FootnoteTextChar">
    <w:name w:val="Footnote Text Char"/>
    <w:basedOn w:val="DefaultParagraphFont"/>
    <w:link w:val="FootnoteText"/>
    <w:uiPriority w:val="99"/>
    <w:semiHidden/>
    <w:rsid w:val="00230623"/>
    <w:rPr>
      <w:rFonts w:eastAsia="Times New Roman"/>
    </w:rPr>
  </w:style>
  <w:style w:type="character" w:customStyle="1" w:styleId="notranlsate">
    <w:name w:val="notranlsate"/>
    <w:basedOn w:val="DefaultParagraphFont"/>
    <w:rsid w:val="009F71D2"/>
  </w:style>
  <w:style w:type="paragraph" w:styleId="ListParagraph">
    <w:name w:val="List Paragraph"/>
    <w:basedOn w:val="Normal"/>
    <w:uiPriority w:val="34"/>
    <w:qFormat/>
    <w:rsid w:val="00004F18"/>
    <w:pPr>
      <w:ind w:left="720"/>
      <w:contextualSpacing/>
    </w:pPr>
  </w:style>
  <w:style w:type="character" w:styleId="Emphasis">
    <w:name w:val="Emphasis"/>
    <w:basedOn w:val="DefaultParagraphFont"/>
    <w:uiPriority w:val="20"/>
    <w:qFormat/>
    <w:rsid w:val="00284F5B"/>
    <w:rPr>
      <w:i/>
      <w:iCs/>
    </w:rPr>
  </w:style>
  <w:style w:type="paragraph" w:styleId="Header">
    <w:name w:val="header"/>
    <w:basedOn w:val="Normal"/>
    <w:link w:val="HeaderChar"/>
    <w:uiPriority w:val="99"/>
    <w:unhideWhenUsed/>
    <w:rsid w:val="000734C5"/>
    <w:pPr>
      <w:tabs>
        <w:tab w:val="center" w:pos="4680"/>
        <w:tab w:val="right" w:pos="9360"/>
      </w:tabs>
    </w:pPr>
  </w:style>
  <w:style w:type="character" w:customStyle="1" w:styleId="HeaderChar">
    <w:name w:val="Header Char"/>
    <w:basedOn w:val="DefaultParagraphFont"/>
    <w:link w:val="Header"/>
    <w:uiPriority w:val="99"/>
    <w:rsid w:val="000734C5"/>
    <w:rPr>
      <w:sz w:val="22"/>
      <w:szCs w:val="22"/>
      <w:u w:val="single"/>
    </w:rPr>
  </w:style>
  <w:style w:type="paragraph" w:styleId="Footer">
    <w:name w:val="footer"/>
    <w:basedOn w:val="Normal"/>
    <w:link w:val="FooterChar"/>
    <w:uiPriority w:val="99"/>
    <w:semiHidden/>
    <w:unhideWhenUsed/>
    <w:rsid w:val="000734C5"/>
    <w:pPr>
      <w:tabs>
        <w:tab w:val="center" w:pos="4680"/>
        <w:tab w:val="right" w:pos="9360"/>
      </w:tabs>
    </w:pPr>
  </w:style>
  <w:style w:type="character" w:customStyle="1" w:styleId="FooterChar">
    <w:name w:val="Footer Char"/>
    <w:basedOn w:val="DefaultParagraphFont"/>
    <w:link w:val="Footer"/>
    <w:uiPriority w:val="99"/>
    <w:semiHidden/>
    <w:rsid w:val="000734C5"/>
    <w:rPr>
      <w:sz w:val="22"/>
      <w:szCs w:val="22"/>
      <w:u w:val="single"/>
    </w:rPr>
  </w:style>
  <w:style w:type="character" w:styleId="FollowedHyperlink">
    <w:name w:val="FollowedHyperlink"/>
    <w:basedOn w:val="DefaultParagraphFont"/>
    <w:uiPriority w:val="99"/>
    <w:semiHidden/>
    <w:unhideWhenUsed/>
    <w:rsid w:val="00E7706C"/>
    <w:rPr>
      <w:color w:val="800080"/>
      <w:u w:val="single"/>
    </w:rPr>
  </w:style>
  <w:style w:type="paragraph" w:customStyle="1" w:styleId="Standard">
    <w:name w:val="Standard"/>
    <w:rsid w:val="00357179"/>
    <w:pPr>
      <w:pBdr>
        <w:top w:val="nil"/>
        <w:left w:val="nil"/>
        <w:bottom w:val="nil"/>
        <w:right w:val="nil"/>
        <w:between w:val="nil"/>
        <w:bar w:val="nil"/>
      </w:pBdr>
      <w:suppressAutoHyphens/>
    </w:pPr>
    <w:rPr>
      <w:rFonts w:ascii="Arial Unicode MS" w:eastAsia="Arial Unicode MS" w:cs="Arial Unicode MS"/>
      <w:color w:val="000000"/>
      <w:kern w:val="3"/>
      <w:sz w:val="22"/>
      <w:szCs w:val="22"/>
      <w:u w:val="single" w:color="000000"/>
      <w:bdr w:val="nil"/>
    </w:rPr>
  </w:style>
  <w:style w:type="character" w:customStyle="1" w:styleId="Hyperlink0">
    <w:name w:val="Hyperlink.0"/>
    <w:rsid w:val="00357179"/>
    <w:rPr>
      <w:color w:val="0000FF"/>
      <w:sz w:val="24"/>
      <w:szCs w:val="24"/>
      <w:u w:val="single" w:color="0000FF"/>
    </w:rPr>
  </w:style>
  <w:style w:type="paragraph" w:customStyle="1" w:styleId="Body">
    <w:name w:val="Body"/>
    <w:rsid w:val="00357179"/>
    <w:pPr>
      <w:pBdr>
        <w:top w:val="nil"/>
        <w:left w:val="nil"/>
        <w:bottom w:val="nil"/>
        <w:right w:val="nil"/>
        <w:between w:val="nil"/>
        <w:bar w:val="nil"/>
      </w:pBdr>
    </w:pPr>
    <w:rPr>
      <w:rFonts w:ascii="Calibri" w:hAnsi="Calibri" w:cs="Calibri"/>
      <w:color w:val="000000"/>
      <w:sz w:val="22"/>
      <w:szCs w:val="22"/>
      <w:u w:color="000000"/>
      <w:bdr w:val="nil"/>
    </w:rPr>
  </w:style>
  <w:style w:type="paragraph" w:styleId="CommentText">
    <w:name w:val="annotation text"/>
    <w:basedOn w:val="Normal"/>
    <w:link w:val="CommentTextChar"/>
    <w:uiPriority w:val="99"/>
    <w:semiHidden/>
    <w:unhideWhenUsed/>
    <w:rsid w:val="00357179"/>
    <w:pPr>
      <w:pBdr>
        <w:top w:val="nil"/>
        <w:left w:val="nil"/>
        <w:bottom w:val="nil"/>
        <w:right w:val="nil"/>
        <w:between w:val="nil"/>
        <w:bar w:val="nil"/>
      </w:pBdr>
      <w:spacing w:after="0" w:line="240" w:lineRule="auto"/>
    </w:pPr>
    <w:rPr>
      <w:rFonts w:eastAsia="Arial Unicode MS"/>
      <w:sz w:val="24"/>
      <w:szCs w:val="24"/>
      <w:u w:val="none"/>
    </w:rPr>
  </w:style>
  <w:style w:type="character" w:customStyle="1" w:styleId="CommentTextChar">
    <w:name w:val="Comment Text Char"/>
    <w:basedOn w:val="DefaultParagraphFont"/>
    <w:link w:val="CommentText"/>
    <w:uiPriority w:val="99"/>
    <w:semiHidden/>
    <w:rsid w:val="00357179"/>
    <w:rPr>
      <w:rFonts w:eastAsia="Arial Unicode MS"/>
      <w:sz w:val="24"/>
      <w:szCs w:val="24"/>
    </w:rPr>
  </w:style>
  <w:style w:type="character" w:styleId="CommentReference">
    <w:name w:val="annotation reference"/>
    <w:uiPriority w:val="99"/>
    <w:semiHidden/>
    <w:unhideWhenUsed/>
    <w:rsid w:val="00357179"/>
    <w:rPr>
      <w:sz w:val="18"/>
      <w:szCs w:val="18"/>
    </w:rPr>
  </w:style>
  <w:style w:type="character" w:styleId="EndnoteReference">
    <w:name w:val="endnote reference"/>
    <w:basedOn w:val="DefaultParagraphFont"/>
    <w:uiPriority w:val="99"/>
    <w:semiHidden/>
    <w:unhideWhenUsed/>
    <w:rsid w:val="00357179"/>
    <w:rPr>
      <w:vertAlign w:val="superscript"/>
    </w:rPr>
  </w:style>
  <w:style w:type="paragraph" w:styleId="BalloonText">
    <w:name w:val="Balloon Text"/>
    <w:basedOn w:val="Normal"/>
    <w:link w:val="BalloonTextChar"/>
    <w:uiPriority w:val="99"/>
    <w:semiHidden/>
    <w:unhideWhenUsed/>
    <w:rsid w:val="00357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179"/>
    <w:rPr>
      <w:rFonts w:ascii="Tahoma" w:hAnsi="Tahoma" w:cs="Tahoma"/>
      <w:sz w:val="16"/>
      <w:szCs w:val="16"/>
      <w:u w:val="single"/>
    </w:rPr>
  </w:style>
  <w:style w:type="paragraph" w:styleId="NormalWeb">
    <w:name w:val="Normal (Web)"/>
    <w:basedOn w:val="Normal"/>
    <w:uiPriority w:val="99"/>
    <w:unhideWhenUsed/>
    <w:rsid w:val="00C8152E"/>
    <w:pPr>
      <w:spacing w:before="100" w:beforeAutospacing="1" w:after="100" w:afterAutospacing="1" w:line="240" w:lineRule="auto"/>
    </w:pPr>
    <w:rPr>
      <w:rFonts w:eastAsia="Times New Roman"/>
      <w:sz w:val="24"/>
      <w:szCs w:val="24"/>
      <w:u w:val="none"/>
    </w:rPr>
  </w:style>
  <w:style w:type="character" w:customStyle="1" w:styleId="Heading2Char">
    <w:name w:val="Heading 2 Char"/>
    <w:basedOn w:val="DefaultParagraphFont"/>
    <w:link w:val="Heading2"/>
    <w:uiPriority w:val="9"/>
    <w:rsid w:val="00197112"/>
    <w:rPr>
      <w:rFonts w:asciiTheme="majorHAnsi" w:eastAsiaTheme="majorEastAsia" w:hAnsiTheme="majorHAnsi" w:cstheme="majorBidi"/>
      <w:b/>
      <w:bCs/>
      <w:color w:val="4F81BD" w:themeColor="accent1"/>
      <w:sz w:val="26"/>
      <w:szCs w:val="26"/>
      <w:u w:val="single"/>
    </w:rPr>
  </w:style>
  <w:style w:type="paragraph" w:customStyle="1" w:styleId="Normal1">
    <w:name w:val="Normal1"/>
    <w:rsid w:val="00E20D1B"/>
    <w:pPr>
      <w:spacing w:line="480" w:lineRule="auto"/>
      <w:ind w:firstLine="720"/>
    </w:pPr>
    <w:rPr>
      <w:rFonts w:eastAsia="Times New Roman"/>
      <w:color w:val="000000"/>
      <w:sz w:val="22"/>
      <w:u w:val="single"/>
    </w:rPr>
  </w:style>
  <w:style w:type="character" w:styleId="Strong">
    <w:name w:val="Strong"/>
    <w:basedOn w:val="DefaultParagraphFont"/>
    <w:uiPriority w:val="22"/>
    <w:qFormat/>
    <w:rsid w:val="002371F9"/>
    <w:rPr>
      <w:b/>
      <w:bCs/>
    </w:rPr>
  </w:style>
  <w:style w:type="paragraph" w:customStyle="1" w:styleId="standard0">
    <w:name w:val="standard"/>
    <w:basedOn w:val="Normal"/>
    <w:rsid w:val="002371F9"/>
    <w:pPr>
      <w:spacing w:before="100" w:beforeAutospacing="1" w:after="100" w:afterAutospacing="1" w:line="240" w:lineRule="auto"/>
    </w:pPr>
    <w:rPr>
      <w:rFonts w:eastAsia="Times New Roman"/>
      <w:sz w:val="24"/>
      <w:szCs w:val="24"/>
      <w:u w:val="none"/>
    </w:rPr>
  </w:style>
  <w:style w:type="character" w:customStyle="1" w:styleId="a-size-base">
    <w:name w:val="a-size-base"/>
    <w:rsid w:val="00297F12"/>
  </w:style>
  <w:style w:type="paragraph" w:styleId="CommentSubject">
    <w:name w:val="annotation subject"/>
    <w:basedOn w:val="CommentText"/>
    <w:next w:val="CommentText"/>
    <w:link w:val="CommentSubjectChar"/>
    <w:uiPriority w:val="99"/>
    <w:semiHidden/>
    <w:unhideWhenUsed/>
    <w:rsid w:val="00C81D07"/>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Calibri"/>
      <w:b/>
      <w:bCs/>
      <w:sz w:val="20"/>
      <w:szCs w:val="20"/>
      <w:u w:val="single"/>
    </w:rPr>
  </w:style>
  <w:style w:type="character" w:customStyle="1" w:styleId="CommentSubjectChar">
    <w:name w:val="Comment Subject Char"/>
    <w:basedOn w:val="CommentTextChar"/>
    <w:link w:val="CommentSubject"/>
    <w:uiPriority w:val="99"/>
    <w:semiHidden/>
    <w:rsid w:val="00C81D07"/>
    <w:rPr>
      <w:rFonts w:eastAsia="Arial Unicode MS"/>
      <w:b/>
      <w:bCs/>
      <w:sz w:val="24"/>
      <w:szCs w:val="24"/>
      <w:u w:val="single"/>
    </w:rPr>
  </w:style>
  <w:style w:type="paragraph" w:customStyle="1" w:styleId="Default">
    <w:name w:val="Default"/>
    <w:rsid w:val="00152526"/>
    <w:pPr>
      <w:autoSpaceDE w:val="0"/>
      <w:autoSpaceDN w:val="0"/>
      <w:adjustRightInd w:val="0"/>
    </w:pPr>
    <w:rPr>
      <w:rFonts w:ascii="Futura Md BT" w:hAnsi="Futura Md BT" w:cs="Futura Md BT"/>
      <w:color w:val="000000"/>
      <w:sz w:val="24"/>
      <w:szCs w:val="24"/>
    </w:rPr>
  </w:style>
  <w:style w:type="paragraph" w:customStyle="1" w:styleId="Pa0">
    <w:name w:val="Pa0"/>
    <w:basedOn w:val="Default"/>
    <w:next w:val="Default"/>
    <w:uiPriority w:val="99"/>
    <w:rsid w:val="00152526"/>
    <w:pPr>
      <w:spacing w:line="1137" w:lineRule="atLeast"/>
    </w:pPr>
    <w:rPr>
      <w:rFonts w:cs="Times New Roman"/>
      <w:color w:val="auto"/>
    </w:rPr>
  </w:style>
  <w:style w:type="character" w:customStyle="1" w:styleId="A0">
    <w:name w:val="A0"/>
    <w:uiPriority w:val="99"/>
    <w:rsid w:val="00152526"/>
    <w:rPr>
      <w:rFonts w:cs="Futura Md BT"/>
      <w:color w:val="000000"/>
      <w:sz w:val="68"/>
      <w:szCs w:val="68"/>
    </w:rPr>
  </w:style>
  <w:style w:type="character" w:customStyle="1" w:styleId="tgc">
    <w:name w:val="_tgc"/>
    <w:basedOn w:val="DefaultParagraphFont"/>
    <w:rsid w:val="00D32D10"/>
  </w:style>
  <w:style w:type="character" w:customStyle="1" w:styleId="Mention1">
    <w:name w:val="Mention1"/>
    <w:basedOn w:val="DefaultParagraphFont"/>
    <w:uiPriority w:val="99"/>
    <w:semiHidden/>
    <w:unhideWhenUsed/>
    <w:rsid w:val="00BE0CEB"/>
    <w:rPr>
      <w:color w:val="2B579A"/>
      <w:shd w:val="clear" w:color="auto" w:fill="E6E6E6"/>
    </w:rPr>
  </w:style>
  <w:style w:type="paragraph" w:customStyle="1" w:styleId="BodyA">
    <w:name w:val="Body A"/>
    <w:rsid w:val="00F1041D"/>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character" w:customStyle="1" w:styleId="Heading3Char">
    <w:name w:val="Heading 3 Char"/>
    <w:basedOn w:val="DefaultParagraphFont"/>
    <w:link w:val="Heading3"/>
    <w:uiPriority w:val="9"/>
    <w:semiHidden/>
    <w:rsid w:val="00543DDF"/>
    <w:rPr>
      <w:rFonts w:asciiTheme="majorHAnsi" w:eastAsiaTheme="majorEastAsia" w:hAnsiTheme="majorHAnsi" w:cstheme="majorBidi"/>
      <w:color w:val="243F60" w:themeColor="accent1" w:themeShade="7F"/>
      <w:sz w:val="24"/>
      <w:szCs w:val="24"/>
      <w:u w:val="single"/>
    </w:rPr>
  </w:style>
  <w:style w:type="character" w:customStyle="1" w:styleId="Heading4Char">
    <w:name w:val="Heading 4 Char"/>
    <w:basedOn w:val="DefaultParagraphFont"/>
    <w:link w:val="Heading4"/>
    <w:uiPriority w:val="9"/>
    <w:rsid w:val="005E5F9C"/>
    <w:rPr>
      <w:rFonts w:asciiTheme="majorHAnsi" w:eastAsiaTheme="majorEastAsia" w:hAnsiTheme="majorHAnsi" w:cstheme="majorBidi"/>
      <w:i/>
      <w:iCs/>
      <w:color w:val="365F91" w:themeColor="accent1" w:themeShade="BF"/>
      <w:sz w:val="22"/>
      <w:szCs w:val="22"/>
      <w:u w:val="single"/>
    </w:rPr>
  </w:style>
  <w:style w:type="character" w:customStyle="1" w:styleId="Heading6Char">
    <w:name w:val="Heading 6 Char"/>
    <w:basedOn w:val="DefaultParagraphFont"/>
    <w:link w:val="Heading6"/>
    <w:uiPriority w:val="9"/>
    <w:semiHidden/>
    <w:rsid w:val="005E5F9C"/>
    <w:rPr>
      <w:rFonts w:asciiTheme="majorHAnsi" w:eastAsiaTheme="majorEastAsia" w:hAnsiTheme="majorHAnsi" w:cstheme="majorBidi"/>
      <w:color w:val="243F60" w:themeColor="accent1" w:themeShade="7F"/>
      <w:sz w:val="22"/>
      <w:szCs w:val="22"/>
      <w:u w:val="single"/>
    </w:rPr>
  </w:style>
  <w:style w:type="character" w:customStyle="1" w:styleId="featured-image-credit">
    <w:name w:val="featured-image-credit"/>
    <w:basedOn w:val="DefaultParagraphFont"/>
    <w:rsid w:val="00C1472C"/>
  </w:style>
  <w:style w:type="character" w:styleId="UnresolvedMention">
    <w:name w:val="Unresolved Mention"/>
    <w:basedOn w:val="DefaultParagraphFont"/>
    <w:uiPriority w:val="99"/>
    <w:semiHidden/>
    <w:unhideWhenUsed/>
    <w:rsid w:val="008026EF"/>
    <w:rPr>
      <w:color w:val="605E5C"/>
      <w:shd w:val="clear" w:color="auto" w:fill="E1DFDD"/>
    </w:rPr>
  </w:style>
  <w:style w:type="paragraph" w:customStyle="1" w:styleId="m-5101843953412936693gmail-msolistparagraph">
    <w:name w:val="m_-5101843953412936693gmail-msolistparagraph"/>
    <w:basedOn w:val="Normal"/>
    <w:rsid w:val="005B6637"/>
    <w:pPr>
      <w:spacing w:before="100" w:beforeAutospacing="1" w:after="100" w:afterAutospacing="1" w:line="240" w:lineRule="auto"/>
    </w:pPr>
    <w:rPr>
      <w:rFonts w:eastAsia="Times New Roman"/>
      <w:sz w:val="24"/>
      <w:szCs w:val="24"/>
      <w:u w:val="none"/>
    </w:rPr>
  </w:style>
  <w:style w:type="character" w:customStyle="1" w:styleId="m-5101843953412936693s8">
    <w:name w:val="m_-5101843953412936693s8"/>
    <w:basedOn w:val="DefaultParagraphFont"/>
    <w:rsid w:val="005B6637"/>
  </w:style>
  <w:style w:type="paragraph" w:customStyle="1" w:styleId="m8360281920073629947gmail-p1">
    <w:name w:val="m_8360281920073629947gmail-p1"/>
    <w:basedOn w:val="Normal"/>
    <w:rsid w:val="000C4C85"/>
    <w:pPr>
      <w:spacing w:before="100" w:beforeAutospacing="1" w:after="100" w:afterAutospacing="1" w:line="240" w:lineRule="auto"/>
    </w:pPr>
    <w:rPr>
      <w:rFonts w:eastAsia="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6325">
      <w:bodyDiv w:val="1"/>
      <w:marLeft w:val="0"/>
      <w:marRight w:val="0"/>
      <w:marTop w:val="0"/>
      <w:marBottom w:val="0"/>
      <w:divBdr>
        <w:top w:val="none" w:sz="0" w:space="0" w:color="auto"/>
        <w:left w:val="none" w:sz="0" w:space="0" w:color="auto"/>
        <w:bottom w:val="none" w:sz="0" w:space="0" w:color="auto"/>
        <w:right w:val="none" w:sz="0" w:space="0" w:color="auto"/>
      </w:divBdr>
    </w:div>
    <w:div w:id="352539040">
      <w:bodyDiv w:val="1"/>
      <w:marLeft w:val="0"/>
      <w:marRight w:val="0"/>
      <w:marTop w:val="0"/>
      <w:marBottom w:val="0"/>
      <w:divBdr>
        <w:top w:val="none" w:sz="0" w:space="0" w:color="auto"/>
        <w:left w:val="none" w:sz="0" w:space="0" w:color="auto"/>
        <w:bottom w:val="none" w:sz="0" w:space="0" w:color="auto"/>
        <w:right w:val="none" w:sz="0" w:space="0" w:color="auto"/>
      </w:divBdr>
      <w:divsChild>
        <w:div w:id="2061175222">
          <w:marLeft w:val="0"/>
          <w:marRight w:val="0"/>
          <w:marTop w:val="0"/>
          <w:marBottom w:val="0"/>
          <w:divBdr>
            <w:top w:val="none" w:sz="0" w:space="0" w:color="auto"/>
            <w:left w:val="none" w:sz="0" w:space="0" w:color="auto"/>
            <w:bottom w:val="none" w:sz="0" w:space="0" w:color="auto"/>
            <w:right w:val="none" w:sz="0" w:space="0" w:color="auto"/>
          </w:divBdr>
          <w:divsChild>
            <w:div w:id="314798805">
              <w:marLeft w:val="0"/>
              <w:marRight w:val="0"/>
              <w:marTop w:val="0"/>
              <w:marBottom w:val="0"/>
              <w:divBdr>
                <w:top w:val="none" w:sz="0" w:space="0" w:color="auto"/>
                <w:left w:val="none" w:sz="0" w:space="0" w:color="auto"/>
                <w:bottom w:val="none" w:sz="0" w:space="0" w:color="auto"/>
                <w:right w:val="none" w:sz="0" w:space="0" w:color="auto"/>
              </w:divBdr>
              <w:divsChild>
                <w:div w:id="160316270">
                  <w:marLeft w:val="0"/>
                  <w:marRight w:val="0"/>
                  <w:marTop w:val="0"/>
                  <w:marBottom w:val="0"/>
                  <w:divBdr>
                    <w:top w:val="none" w:sz="0" w:space="0" w:color="auto"/>
                    <w:left w:val="none" w:sz="0" w:space="0" w:color="auto"/>
                    <w:bottom w:val="none" w:sz="0" w:space="0" w:color="auto"/>
                    <w:right w:val="none" w:sz="0" w:space="0" w:color="auto"/>
                  </w:divBdr>
                  <w:divsChild>
                    <w:div w:id="1962762210">
                      <w:marLeft w:val="0"/>
                      <w:marRight w:val="0"/>
                      <w:marTop w:val="0"/>
                      <w:marBottom w:val="0"/>
                      <w:divBdr>
                        <w:top w:val="none" w:sz="0" w:space="0" w:color="auto"/>
                        <w:left w:val="none" w:sz="0" w:space="0" w:color="auto"/>
                        <w:bottom w:val="none" w:sz="0" w:space="0" w:color="auto"/>
                        <w:right w:val="none" w:sz="0" w:space="0" w:color="auto"/>
                      </w:divBdr>
                      <w:divsChild>
                        <w:div w:id="634221052">
                          <w:marLeft w:val="0"/>
                          <w:marRight w:val="0"/>
                          <w:marTop w:val="0"/>
                          <w:marBottom w:val="0"/>
                          <w:divBdr>
                            <w:top w:val="none" w:sz="0" w:space="0" w:color="auto"/>
                            <w:left w:val="none" w:sz="0" w:space="0" w:color="auto"/>
                            <w:bottom w:val="none" w:sz="0" w:space="0" w:color="auto"/>
                            <w:right w:val="none" w:sz="0" w:space="0" w:color="auto"/>
                          </w:divBdr>
                          <w:divsChild>
                            <w:div w:id="1889604850">
                              <w:marLeft w:val="0"/>
                              <w:marRight w:val="0"/>
                              <w:marTop w:val="0"/>
                              <w:marBottom w:val="0"/>
                              <w:divBdr>
                                <w:top w:val="none" w:sz="0" w:space="0" w:color="auto"/>
                                <w:left w:val="none" w:sz="0" w:space="0" w:color="auto"/>
                                <w:bottom w:val="none" w:sz="0" w:space="0" w:color="auto"/>
                                <w:right w:val="none" w:sz="0" w:space="0" w:color="auto"/>
                              </w:divBdr>
                              <w:divsChild>
                                <w:div w:id="544097314">
                                  <w:marLeft w:val="0"/>
                                  <w:marRight w:val="0"/>
                                  <w:marTop w:val="0"/>
                                  <w:marBottom w:val="0"/>
                                  <w:divBdr>
                                    <w:top w:val="none" w:sz="0" w:space="0" w:color="auto"/>
                                    <w:left w:val="none" w:sz="0" w:space="0" w:color="auto"/>
                                    <w:bottom w:val="none" w:sz="0" w:space="0" w:color="auto"/>
                                    <w:right w:val="none" w:sz="0" w:space="0" w:color="auto"/>
                                  </w:divBdr>
                                  <w:divsChild>
                                    <w:div w:id="1676110329">
                                      <w:marLeft w:val="0"/>
                                      <w:marRight w:val="0"/>
                                      <w:marTop w:val="0"/>
                                      <w:marBottom w:val="0"/>
                                      <w:divBdr>
                                        <w:top w:val="none" w:sz="0" w:space="0" w:color="auto"/>
                                        <w:left w:val="none" w:sz="0" w:space="0" w:color="auto"/>
                                        <w:bottom w:val="none" w:sz="0" w:space="0" w:color="auto"/>
                                        <w:right w:val="none" w:sz="0" w:space="0" w:color="auto"/>
                                      </w:divBdr>
                                      <w:divsChild>
                                        <w:div w:id="1369449220">
                                          <w:marLeft w:val="0"/>
                                          <w:marRight w:val="0"/>
                                          <w:marTop w:val="0"/>
                                          <w:marBottom w:val="0"/>
                                          <w:divBdr>
                                            <w:top w:val="none" w:sz="0" w:space="0" w:color="auto"/>
                                            <w:left w:val="none" w:sz="0" w:space="0" w:color="auto"/>
                                            <w:bottom w:val="none" w:sz="0" w:space="0" w:color="auto"/>
                                            <w:right w:val="none" w:sz="0" w:space="0" w:color="auto"/>
                                          </w:divBdr>
                                          <w:divsChild>
                                            <w:div w:id="734624765">
                                              <w:marLeft w:val="0"/>
                                              <w:marRight w:val="0"/>
                                              <w:marTop w:val="0"/>
                                              <w:marBottom w:val="0"/>
                                              <w:divBdr>
                                                <w:top w:val="none" w:sz="0" w:space="0" w:color="auto"/>
                                                <w:left w:val="none" w:sz="0" w:space="0" w:color="auto"/>
                                                <w:bottom w:val="none" w:sz="0" w:space="0" w:color="auto"/>
                                                <w:right w:val="none" w:sz="0" w:space="0" w:color="auto"/>
                                              </w:divBdr>
                                              <w:divsChild>
                                                <w:div w:id="1128400694">
                                                  <w:marLeft w:val="0"/>
                                                  <w:marRight w:val="0"/>
                                                  <w:marTop w:val="0"/>
                                                  <w:marBottom w:val="0"/>
                                                  <w:divBdr>
                                                    <w:top w:val="none" w:sz="0" w:space="0" w:color="auto"/>
                                                    <w:left w:val="none" w:sz="0" w:space="0" w:color="auto"/>
                                                    <w:bottom w:val="none" w:sz="0" w:space="0" w:color="auto"/>
                                                    <w:right w:val="none" w:sz="0" w:space="0" w:color="auto"/>
                                                  </w:divBdr>
                                                  <w:divsChild>
                                                    <w:div w:id="1673289780">
                                                      <w:marLeft w:val="0"/>
                                                      <w:marRight w:val="0"/>
                                                      <w:marTop w:val="0"/>
                                                      <w:marBottom w:val="0"/>
                                                      <w:divBdr>
                                                        <w:top w:val="none" w:sz="0" w:space="0" w:color="auto"/>
                                                        <w:left w:val="none" w:sz="0" w:space="0" w:color="auto"/>
                                                        <w:bottom w:val="none" w:sz="0" w:space="0" w:color="auto"/>
                                                        <w:right w:val="none" w:sz="0" w:space="0" w:color="auto"/>
                                                      </w:divBdr>
                                                      <w:divsChild>
                                                        <w:div w:id="1262688684">
                                                          <w:marLeft w:val="0"/>
                                                          <w:marRight w:val="0"/>
                                                          <w:marTop w:val="0"/>
                                                          <w:marBottom w:val="0"/>
                                                          <w:divBdr>
                                                            <w:top w:val="none" w:sz="0" w:space="0" w:color="auto"/>
                                                            <w:left w:val="none" w:sz="0" w:space="0" w:color="auto"/>
                                                            <w:bottom w:val="none" w:sz="0" w:space="0" w:color="auto"/>
                                                            <w:right w:val="none" w:sz="0" w:space="0" w:color="auto"/>
                                                          </w:divBdr>
                                                          <w:divsChild>
                                                            <w:div w:id="892235966">
                                                              <w:marLeft w:val="0"/>
                                                              <w:marRight w:val="0"/>
                                                              <w:marTop w:val="0"/>
                                                              <w:marBottom w:val="0"/>
                                                              <w:divBdr>
                                                                <w:top w:val="none" w:sz="0" w:space="0" w:color="auto"/>
                                                                <w:left w:val="none" w:sz="0" w:space="0" w:color="auto"/>
                                                                <w:bottom w:val="none" w:sz="0" w:space="0" w:color="auto"/>
                                                                <w:right w:val="none" w:sz="0" w:space="0" w:color="auto"/>
                                                              </w:divBdr>
                                                              <w:divsChild>
                                                                <w:div w:id="738557368">
                                                                  <w:marLeft w:val="0"/>
                                                                  <w:marRight w:val="0"/>
                                                                  <w:marTop w:val="0"/>
                                                                  <w:marBottom w:val="0"/>
                                                                  <w:divBdr>
                                                                    <w:top w:val="none" w:sz="0" w:space="0" w:color="auto"/>
                                                                    <w:left w:val="none" w:sz="0" w:space="0" w:color="auto"/>
                                                                    <w:bottom w:val="none" w:sz="0" w:space="0" w:color="auto"/>
                                                                    <w:right w:val="none" w:sz="0" w:space="0" w:color="auto"/>
                                                                  </w:divBdr>
                                                                  <w:divsChild>
                                                                    <w:div w:id="2086566742">
                                                                      <w:marLeft w:val="0"/>
                                                                      <w:marRight w:val="0"/>
                                                                      <w:marTop w:val="0"/>
                                                                      <w:marBottom w:val="0"/>
                                                                      <w:divBdr>
                                                                        <w:top w:val="none" w:sz="0" w:space="0" w:color="auto"/>
                                                                        <w:left w:val="none" w:sz="0" w:space="0" w:color="auto"/>
                                                                        <w:bottom w:val="none" w:sz="0" w:space="0" w:color="auto"/>
                                                                        <w:right w:val="none" w:sz="0" w:space="0" w:color="auto"/>
                                                                      </w:divBdr>
                                                                      <w:divsChild>
                                                                        <w:div w:id="2096121275">
                                                                          <w:marLeft w:val="0"/>
                                                                          <w:marRight w:val="240"/>
                                                                          <w:marTop w:val="0"/>
                                                                          <w:marBottom w:val="0"/>
                                                                          <w:divBdr>
                                                                            <w:top w:val="none" w:sz="0" w:space="0" w:color="auto"/>
                                                                            <w:left w:val="none" w:sz="0" w:space="0" w:color="auto"/>
                                                                            <w:bottom w:val="none" w:sz="0" w:space="0" w:color="auto"/>
                                                                            <w:right w:val="none" w:sz="0" w:space="0" w:color="auto"/>
                                                                          </w:divBdr>
                                                                          <w:divsChild>
                                                                            <w:div w:id="1400981018">
                                                                              <w:marLeft w:val="0"/>
                                                                              <w:marRight w:val="0"/>
                                                                              <w:marTop w:val="0"/>
                                                                              <w:marBottom w:val="0"/>
                                                                              <w:divBdr>
                                                                                <w:top w:val="none" w:sz="0" w:space="0" w:color="auto"/>
                                                                                <w:left w:val="none" w:sz="0" w:space="0" w:color="auto"/>
                                                                                <w:bottom w:val="none" w:sz="0" w:space="0" w:color="auto"/>
                                                                                <w:right w:val="none" w:sz="0" w:space="0" w:color="auto"/>
                                                                              </w:divBdr>
                                                                              <w:divsChild>
                                                                                <w:div w:id="1322779293">
                                                                                  <w:marLeft w:val="0"/>
                                                                                  <w:marRight w:val="0"/>
                                                                                  <w:marTop w:val="0"/>
                                                                                  <w:marBottom w:val="0"/>
                                                                                  <w:divBdr>
                                                                                    <w:top w:val="none" w:sz="0" w:space="0" w:color="auto"/>
                                                                                    <w:left w:val="none" w:sz="0" w:space="0" w:color="auto"/>
                                                                                    <w:bottom w:val="none" w:sz="0" w:space="0" w:color="auto"/>
                                                                                    <w:right w:val="none" w:sz="0" w:space="0" w:color="auto"/>
                                                                                  </w:divBdr>
                                                                                  <w:divsChild>
                                                                                    <w:div w:id="1072193661">
                                                                                      <w:marLeft w:val="0"/>
                                                                                      <w:marRight w:val="0"/>
                                                                                      <w:marTop w:val="0"/>
                                                                                      <w:marBottom w:val="0"/>
                                                                                      <w:divBdr>
                                                                                        <w:top w:val="none" w:sz="0" w:space="0" w:color="auto"/>
                                                                                        <w:left w:val="none" w:sz="0" w:space="0" w:color="auto"/>
                                                                                        <w:bottom w:val="none" w:sz="0" w:space="0" w:color="auto"/>
                                                                                        <w:right w:val="none" w:sz="0" w:space="0" w:color="auto"/>
                                                                                      </w:divBdr>
                                                                                      <w:divsChild>
                                                                                        <w:div w:id="419721459">
                                                                                          <w:marLeft w:val="0"/>
                                                                                          <w:marRight w:val="0"/>
                                                                                          <w:marTop w:val="0"/>
                                                                                          <w:marBottom w:val="0"/>
                                                                                          <w:divBdr>
                                                                                            <w:top w:val="none" w:sz="0" w:space="0" w:color="auto"/>
                                                                                            <w:left w:val="none" w:sz="0" w:space="0" w:color="auto"/>
                                                                                            <w:bottom w:val="none" w:sz="0" w:space="0" w:color="auto"/>
                                                                                            <w:right w:val="none" w:sz="0" w:space="0" w:color="auto"/>
                                                                                          </w:divBdr>
                                                                                          <w:divsChild>
                                                                                            <w:div w:id="115608591">
                                                                                              <w:marLeft w:val="0"/>
                                                                                              <w:marRight w:val="0"/>
                                                                                              <w:marTop w:val="0"/>
                                                                                              <w:marBottom w:val="0"/>
                                                                                              <w:divBdr>
                                                                                                <w:top w:val="single" w:sz="2" w:space="0" w:color="EFEFEF"/>
                                                                                                <w:left w:val="none" w:sz="0" w:space="0" w:color="auto"/>
                                                                                                <w:bottom w:val="none" w:sz="0" w:space="0" w:color="auto"/>
                                                                                                <w:right w:val="none" w:sz="0" w:space="0" w:color="auto"/>
                                                                                              </w:divBdr>
                                                                                              <w:divsChild>
                                                                                                <w:div w:id="468790228">
                                                                                                  <w:marLeft w:val="0"/>
                                                                                                  <w:marRight w:val="0"/>
                                                                                                  <w:marTop w:val="0"/>
                                                                                                  <w:marBottom w:val="0"/>
                                                                                                  <w:divBdr>
                                                                                                    <w:top w:val="single" w:sz="6" w:space="0" w:color="auto"/>
                                                                                                    <w:left w:val="none" w:sz="0" w:space="0" w:color="auto"/>
                                                                                                    <w:bottom w:val="none" w:sz="0" w:space="0" w:color="auto"/>
                                                                                                    <w:right w:val="none" w:sz="0" w:space="0" w:color="auto"/>
                                                                                                  </w:divBdr>
                                                                                                  <w:divsChild>
                                                                                                    <w:div w:id="395586367">
                                                                                                      <w:marLeft w:val="0"/>
                                                                                                      <w:marRight w:val="0"/>
                                                                                                      <w:marTop w:val="0"/>
                                                                                                      <w:marBottom w:val="0"/>
                                                                                                      <w:divBdr>
                                                                                                        <w:top w:val="none" w:sz="0" w:space="0" w:color="auto"/>
                                                                                                        <w:left w:val="none" w:sz="0" w:space="0" w:color="auto"/>
                                                                                                        <w:bottom w:val="none" w:sz="0" w:space="0" w:color="auto"/>
                                                                                                        <w:right w:val="none" w:sz="0" w:space="0" w:color="auto"/>
                                                                                                      </w:divBdr>
                                                                                                      <w:divsChild>
                                                                                                        <w:div w:id="603654499">
                                                                                                          <w:marLeft w:val="0"/>
                                                                                                          <w:marRight w:val="0"/>
                                                                                                          <w:marTop w:val="0"/>
                                                                                                          <w:marBottom w:val="0"/>
                                                                                                          <w:divBdr>
                                                                                                            <w:top w:val="none" w:sz="0" w:space="0" w:color="auto"/>
                                                                                                            <w:left w:val="none" w:sz="0" w:space="0" w:color="auto"/>
                                                                                                            <w:bottom w:val="none" w:sz="0" w:space="0" w:color="auto"/>
                                                                                                            <w:right w:val="none" w:sz="0" w:space="0" w:color="auto"/>
                                                                                                          </w:divBdr>
                                                                                                          <w:divsChild>
                                                                                                            <w:div w:id="285546472">
                                                                                                              <w:marLeft w:val="0"/>
                                                                                                              <w:marRight w:val="0"/>
                                                                                                              <w:marTop w:val="0"/>
                                                                                                              <w:marBottom w:val="0"/>
                                                                                                              <w:divBdr>
                                                                                                                <w:top w:val="none" w:sz="0" w:space="0" w:color="auto"/>
                                                                                                                <w:left w:val="none" w:sz="0" w:space="0" w:color="auto"/>
                                                                                                                <w:bottom w:val="none" w:sz="0" w:space="0" w:color="auto"/>
                                                                                                                <w:right w:val="none" w:sz="0" w:space="0" w:color="auto"/>
                                                                                                              </w:divBdr>
                                                                                                              <w:divsChild>
                                                                                                                <w:div w:id="375206492">
                                                                                                                  <w:marLeft w:val="0"/>
                                                                                                                  <w:marRight w:val="0"/>
                                                                                                                  <w:marTop w:val="0"/>
                                                                                                                  <w:marBottom w:val="0"/>
                                                                                                                  <w:divBdr>
                                                                                                                    <w:top w:val="none" w:sz="0" w:space="0" w:color="auto"/>
                                                                                                                    <w:left w:val="none" w:sz="0" w:space="0" w:color="auto"/>
                                                                                                                    <w:bottom w:val="none" w:sz="0" w:space="0" w:color="auto"/>
                                                                                                                    <w:right w:val="none" w:sz="0" w:space="0" w:color="auto"/>
                                                                                                                  </w:divBdr>
                                                                                                                  <w:divsChild>
                                                                                                                    <w:div w:id="793909584">
                                                                                                                      <w:marLeft w:val="0"/>
                                                                                                                      <w:marRight w:val="0"/>
                                                                                                                      <w:marTop w:val="0"/>
                                                                                                                      <w:marBottom w:val="0"/>
                                                                                                                      <w:divBdr>
                                                                                                                        <w:top w:val="none" w:sz="0" w:space="0" w:color="auto"/>
                                                                                                                        <w:left w:val="none" w:sz="0" w:space="0" w:color="auto"/>
                                                                                                                        <w:bottom w:val="none" w:sz="0" w:space="0" w:color="auto"/>
                                                                                                                        <w:right w:val="none" w:sz="0" w:space="0" w:color="auto"/>
                                                                                                                      </w:divBdr>
                                                                                                                      <w:divsChild>
                                                                                                                        <w:div w:id="1329360054">
                                                                                                                          <w:marLeft w:val="0"/>
                                                                                                                          <w:marRight w:val="0"/>
                                                                                                                          <w:marTop w:val="120"/>
                                                                                                                          <w:marBottom w:val="0"/>
                                                                                                                          <w:divBdr>
                                                                                                                            <w:top w:val="none" w:sz="0" w:space="0" w:color="auto"/>
                                                                                                                            <w:left w:val="none" w:sz="0" w:space="0" w:color="auto"/>
                                                                                                                            <w:bottom w:val="none" w:sz="0" w:space="0" w:color="auto"/>
                                                                                                                            <w:right w:val="none" w:sz="0" w:space="0" w:color="auto"/>
                                                                                                                          </w:divBdr>
                                                                                                                          <w:divsChild>
                                                                                                                            <w:div w:id="1379086214">
                                                                                                                              <w:marLeft w:val="0"/>
                                                                                                                              <w:marRight w:val="0"/>
                                                                                                                              <w:marTop w:val="0"/>
                                                                                                                              <w:marBottom w:val="0"/>
                                                                                                                              <w:divBdr>
                                                                                                                                <w:top w:val="none" w:sz="0" w:space="0" w:color="auto"/>
                                                                                                                                <w:left w:val="none" w:sz="0" w:space="0" w:color="auto"/>
                                                                                                                                <w:bottom w:val="none" w:sz="0" w:space="0" w:color="auto"/>
                                                                                                                                <w:right w:val="none" w:sz="0" w:space="0" w:color="auto"/>
                                                                                                                              </w:divBdr>
                                                                                                                              <w:divsChild>
                                                                                                                                <w:div w:id="666321903">
                                                                                                                                  <w:marLeft w:val="0"/>
                                                                                                                                  <w:marRight w:val="0"/>
                                                                                                                                  <w:marTop w:val="0"/>
                                                                                                                                  <w:marBottom w:val="0"/>
                                                                                                                                  <w:divBdr>
                                                                                                                                    <w:top w:val="none" w:sz="0" w:space="0" w:color="auto"/>
                                                                                                                                    <w:left w:val="none" w:sz="0" w:space="0" w:color="auto"/>
                                                                                                                                    <w:bottom w:val="none" w:sz="0" w:space="0" w:color="auto"/>
                                                                                                                                    <w:right w:val="none" w:sz="0" w:space="0" w:color="auto"/>
                                                                                                                                  </w:divBdr>
                                                                                                                                  <w:divsChild>
                                                                                                                                    <w:div w:id="1209999970">
                                                                                                                                      <w:marLeft w:val="0"/>
                                                                                                                                      <w:marRight w:val="0"/>
                                                                                                                                      <w:marTop w:val="0"/>
                                                                                                                                      <w:marBottom w:val="0"/>
                                                                                                                                      <w:divBdr>
                                                                                                                                        <w:top w:val="none" w:sz="0" w:space="0" w:color="auto"/>
                                                                                                                                        <w:left w:val="none" w:sz="0" w:space="0" w:color="auto"/>
                                                                                                                                        <w:bottom w:val="none" w:sz="0" w:space="0" w:color="auto"/>
                                                                                                                                        <w:right w:val="none" w:sz="0" w:space="0" w:color="auto"/>
                                                                                                                                      </w:divBdr>
                                                                                                                                      <w:divsChild>
                                                                                                                                        <w:div w:id="630861759">
                                                                                                                                          <w:marLeft w:val="0"/>
                                                                                                                                          <w:marRight w:val="0"/>
                                                                                                                                          <w:marTop w:val="0"/>
                                                                                                                                          <w:marBottom w:val="0"/>
                                                                                                                                          <w:divBdr>
                                                                                                                                            <w:top w:val="none" w:sz="0" w:space="0" w:color="auto"/>
                                                                                                                                            <w:left w:val="none" w:sz="0" w:space="0" w:color="auto"/>
                                                                                                                                            <w:bottom w:val="none" w:sz="0" w:space="0" w:color="auto"/>
                                                                                                                                            <w:right w:val="none" w:sz="0" w:space="0" w:color="auto"/>
                                                                                                                                          </w:divBdr>
                                                                                                                                          <w:divsChild>
                                                                                                                                            <w:div w:id="61293574">
                                                                                                                                              <w:marLeft w:val="0"/>
                                                                                                                                              <w:marRight w:val="0"/>
                                                                                                                                              <w:marTop w:val="0"/>
                                                                                                                                              <w:marBottom w:val="0"/>
                                                                                                                                              <w:divBdr>
                                                                                                                                                <w:top w:val="none" w:sz="0" w:space="0" w:color="auto"/>
                                                                                                                                                <w:left w:val="none" w:sz="0" w:space="0" w:color="auto"/>
                                                                                                                                                <w:bottom w:val="none" w:sz="0" w:space="0" w:color="auto"/>
                                                                                                                                                <w:right w:val="none" w:sz="0" w:space="0" w:color="auto"/>
                                                                                                                                              </w:divBdr>
                                                                                                                                              <w:divsChild>
                                                                                                                                                <w:div w:id="2059042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351239">
                                                                                                                                                      <w:marLeft w:val="0"/>
                                                                                                                                                      <w:marRight w:val="0"/>
                                                                                                                                                      <w:marTop w:val="0"/>
                                                                                                                                                      <w:marBottom w:val="0"/>
                                                                                                                                                      <w:divBdr>
                                                                                                                                                        <w:top w:val="none" w:sz="0" w:space="0" w:color="auto"/>
                                                                                                                                                        <w:left w:val="none" w:sz="0" w:space="0" w:color="auto"/>
                                                                                                                                                        <w:bottom w:val="none" w:sz="0" w:space="0" w:color="auto"/>
                                                                                                                                                        <w:right w:val="none" w:sz="0" w:space="0" w:color="auto"/>
                                                                                                                                                      </w:divBdr>
                                                                                                                                                      <w:divsChild>
                                                                                                                                                        <w:div w:id="1471283808">
                                                                                                                                                          <w:marLeft w:val="0"/>
                                                                                                                                                          <w:marRight w:val="0"/>
                                                                                                                                                          <w:marTop w:val="0"/>
                                                                                                                                                          <w:marBottom w:val="0"/>
                                                                                                                                                          <w:divBdr>
                                                                                                                                                            <w:top w:val="none" w:sz="0" w:space="0" w:color="auto"/>
                                                                                                                                                            <w:left w:val="none" w:sz="0" w:space="0" w:color="auto"/>
                                                                                                                                                            <w:bottom w:val="none" w:sz="0" w:space="0" w:color="auto"/>
                                                                                                                                                            <w:right w:val="none" w:sz="0" w:space="0" w:color="auto"/>
                                                                                                                                                          </w:divBdr>
                                                                                                                                                          <w:divsChild>
                                                                                                                                                            <w:div w:id="7204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253998">
                                                                                                                                                      <w:marLeft w:val="0"/>
                                                                                                                                                      <w:marRight w:val="0"/>
                                                                                                                                                      <w:marTop w:val="0"/>
                                                                                                                                                      <w:marBottom w:val="0"/>
                                                                                                                                                      <w:divBdr>
                                                                                                                                                        <w:top w:val="none" w:sz="0" w:space="0" w:color="auto"/>
                                                                                                                                                        <w:left w:val="none" w:sz="0" w:space="0" w:color="auto"/>
                                                                                                                                                        <w:bottom w:val="none" w:sz="0" w:space="0" w:color="auto"/>
                                                                                                                                                        <w:right w:val="none" w:sz="0" w:space="0" w:color="auto"/>
                                                                                                                                                      </w:divBdr>
                                                                                                                                                      <w:divsChild>
                                                                                                                                                        <w:div w:id="1833911435">
                                                                                                                                                          <w:marLeft w:val="0"/>
                                                                                                                                                          <w:marRight w:val="0"/>
                                                                                                                                                          <w:marTop w:val="0"/>
                                                                                                                                                          <w:marBottom w:val="0"/>
                                                                                                                                                          <w:divBdr>
                                                                                                                                                            <w:top w:val="none" w:sz="0" w:space="0" w:color="auto"/>
                                                                                                                                                            <w:left w:val="none" w:sz="0" w:space="0" w:color="auto"/>
                                                                                                                                                            <w:bottom w:val="none" w:sz="0" w:space="0" w:color="auto"/>
                                                                                                                                                            <w:right w:val="none" w:sz="0" w:space="0" w:color="auto"/>
                                                                                                                                                          </w:divBdr>
                                                                                                                                                          <w:divsChild>
                                                                                                                                                            <w:div w:id="215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2792">
                                                                                                                                                      <w:marLeft w:val="0"/>
                                                                                                                                                      <w:marRight w:val="0"/>
                                                                                                                                                      <w:marTop w:val="0"/>
                                                                                                                                                      <w:marBottom w:val="0"/>
                                                                                                                                                      <w:divBdr>
                                                                                                                                                        <w:top w:val="none" w:sz="0" w:space="0" w:color="auto"/>
                                                                                                                                                        <w:left w:val="none" w:sz="0" w:space="0" w:color="auto"/>
                                                                                                                                                        <w:bottom w:val="none" w:sz="0" w:space="0" w:color="auto"/>
                                                                                                                                                        <w:right w:val="none" w:sz="0" w:space="0" w:color="auto"/>
                                                                                                                                                      </w:divBdr>
                                                                                                                                                      <w:divsChild>
                                                                                                                                                        <w:div w:id="1590309350">
                                                                                                                                                          <w:marLeft w:val="0"/>
                                                                                                                                                          <w:marRight w:val="0"/>
                                                                                                                                                          <w:marTop w:val="0"/>
                                                                                                                                                          <w:marBottom w:val="0"/>
                                                                                                                                                          <w:divBdr>
                                                                                                                                                            <w:top w:val="none" w:sz="0" w:space="0" w:color="auto"/>
                                                                                                                                                            <w:left w:val="none" w:sz="0" w:space="0" w:color="auto"/>
                                                                                                                                                            <w:bottom w:val="none" w:sz="0" w:space="0" w:color="auto"/>
                                                                                                                                                            <w:right w:val="none" w:sz="0" w:space="0" w:color="auto"/>
                                                                                                                                                          </w:divBdr>
                                                                                                                                                          <w:divsChild>
                                                                                                                                                            <w:div w:id="12419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658438">
      <w:bodyDiv w:val="1"/>
      <w:marLeft w:val="0"/>
      <w:marRight w:val="0"/>
      <w:marTop w:val="0"/>
      <w:marBottom w:val="0"/>
      <w:divBdr>
        <w:top w:val="none" w:sz="0" w:space="0" w:color="auto"/>
        <w:left w:val="none" w:sz="0" w:space="0" w:color="auto"/>
        <w:bottom w:val="none" w:sz="0" w:space="0" w:color="auto"/>
        <w:right w:val="none" w:sz="0" w:space="0" w:color="auto"/>
      </w:divBdr>
    </w:div>
    <w:div w:id="496307927">
      <w:bodyDiv w:val="1"/>
      <w:marLeft w:val="0"/>
      <w:marRight w:val="0"/>
      <w:marTop w:val="0"/>
      <w:marBottom w:val="0"/>
      <w:divBdr>
        <w:top w:val="none" w:sz="0" w:space="0" w:color="auto"/>
        <w:left w:val="none" w:sz="0" w:space="0" w:color="auto"/>
        <w:bottom w:val="none" w:sz="0" w:space="0" w:color="auto"/>
        <w:right w:val="none" w:sz="0" w:space="0" w:color="auto"/>
      </w:divBdr>
    </w:div>
    <w:div w:id="539779498">
      <w:bodyDiv w:val="1"/>
      <w:marLeft w:val="0"/>
      <w:marRight w:val="0"/>
      <w:marTop w:val="0"/>
      <w:marBottom w:val="0"/>
      <w:divBdr>
        <w:top w:val="none" w:sz="0" w:space="0" w:color="auto"/>
        <w:left w:val="none" w:sz="0" w:space="0" w:color="auto"/>
        <w:bottom w:val="none" w:sz="0" w:space="0" w:color="auto"/>
        <w:right w:val="none" w:sz="0" w:space="0" w:color="auto"/>
      </w:divBdr>
    </w:div>
    <w:div w:id="947393078">
      <w:bodyDiv w:val="1"/>
      <w:marLeft w:val="0"/>
      <w:marRight w:val="0"/>
      <w:marTop w:val="0"/>
      <w:marBottom w:val="0"/>
      <w:divBdr>
        <w:top w:val="none" w:sz="0" w:space="0" w:color="auto"/>
        <w:left w:val="none" w:sz="0" w:space="0" w:color="auto"/>
        <w:bottom w:val="none" w:sz="0" w:space="0" w:color="auto"/>
        <w:right w:val="none" w:sz="0" w:space="0" w:color="auto"/>
      </w:divBdr>
    </w:div>
    <w:div w:id="962808567">
      <w:bodyDiv w:val="1"/>
      <w:marLeft w:val="0"/>
      <w:marRight w:val="0"/>
      <w:marTop w:val="0"/>
      <w:marBottom w:val="0"/>
      <w:divBdr>
        <w:top w:val="none" w:sz="0" w:space="0" w:color="auto"/>
        <w:left w:val="none" w:sz="0" w:space="0" w:color="auto"/>
        <w:bottom w:val="none" w:sz="0" w:space="0" w:color="auto"/>
        <w:right w:val="none" w:sz="0" w:space="0" w:color="auto"/>
      </w:divBdr>
    </w:div>
    <w:div w:id="1077480712">
      <w:bodyDiv w:val="1"/>
      <w:marLeft w:val="0"/>
      <w:marRight w:val="0"/>
      <w:marTop w:val="0"/>
      <w:marBottom w:val="0"/>
      <w:divBdr>
        <w:top w:val="none" w:sz="0" w:space="0" w:color="auto"/>
        <w:left w:val="none" w:sz="0" w:space="0" w:color="auto"/>
        <w:bottom w:val="none" w:sz="0" w:space="0" w:color="auto"/>
        <w:right w:val="none" w:sz="0" w:space="0" w:color="auto"/>
      </w:divBdr>
      <w:divsChild>
        <w:div w:id="1470435170">
          <w:marLeft w:val="0"/>
          <w:marRight w:val="0"/>
          <w:marTop w:val="0"/>
          <w:marBottom w:val="0"/>
          <w:divBdr>
            <w:top w:val="none" w:sz="0" w:space="0" w:color="auto"/>
            <w:left w:val="none" w:sz="0" w:space="0" w:color="auto"/>
            <w:bottom w:val="none" w:sz="0" w:space="0" w:color="auto"/>
            <w:right w:val="none" w:sz="0" w:space="0" w:color="auto"/>
          </w:divBdr>
          <w:divsChild>
            <w:div w:id="1095134216">
              <w:marLeft w:val="0"/>
              <w:marRight w:val="0"/>
              <w:marTop w:val="0"/>
              <w:marBottom w:val="0"/>
              <w:divBdr>
                <w:top w:val="none" w:sz="0" w:space="0" w:color="auto"/>
                <w:left w:val="none" w:sz="0" w:space="0" w:color="auto"/>
                <w:bottom w:val="none" w:sz="0" w:space="0" w:color="auto"/>
                <w:right w:val="none" w:sz="0" w:space="0" w:color="auto"/>
              </w:divBdr>
              <w:divsChild>
                <w:div w:id="884760612">
                  <w:marLeft w:val="0"/>
                  <w:marRight w:val="0"/>
                  <w:marTop w:val="0"/>
                  <w:marBottom w:val="0"/>
                  <w:divBdr>
                    <w:top w:val="none" w:sz="0" w:space="0" w:color="auto"/>
                    <w:left w:val="none" w:sz="0" w:space="0" w:color="auto"/>
                    <w:bottom w:val="none" w:sz="0" w:space="0" w:color="auto"/>
                    <w:right w:val="none" w:sz="0" w:space="0" w:color="auto"/>
                  </w:divBdr>
                  <w:divsChild>
                    <w:div w:id="660088532">
                      <w:marLeft w:val="0"/>
                      <w:marRight w:val="0"/>
                      <w:marTop w:val="0"/>
                      <w:marBottom w:val="0"/>
                      <w:divBdr>
                        <w:top w:val="none" w:sz="0" w:space="0" w:color="auto"/>
                        <w:left w:val="none" w:sz="0" w:space="0" w:color="auto"/>
                        <w:bottom w:val="none" w:sz="0" w:space="0" w:color="auto"/>
                        <w:right w:val="none" w:sz="0" w:space="0" w:color="auto"/>
                      </w:divBdr>
                      <w:divsChild>
                        <w:div w:id="657537139">
                          <w:marLeft w:val="0"/>
                          <w:marRight w:val="0"/>
                          <w:marTop w:val="0"/>
                          <w:marBottom w:val="0"/>
                          <w:divBdr>
                            <w:top w:val="none" w:sz="0" w:space="0" w:color="auto"/>
                            <w:left w:val="none" w:sz="0" w:space="0" w:color="auto"/>
                            <w:bottom w:val="none" w:sz="0" w:space="0" w:color="auto"/>
                            <w:right w:val="none" w:sz="0" w:space="0" w:color="auto"/>
                          </w:divBdr>
                          <w:divsChild>
                            <w:div w:id="1930382876">
                              <w:marLeft w:val="0"/>
                              <w:marRight w:val="0"/>
                              <w:marTop w:val="0"/>
                              <w:marBottom w:val="0"/>
                              <w:divBdr>
                                <w:top w:val="none" w:sz="0" w:space="0" w:color="auto"/>
                                <w:left w:val="none" w:sz="0" w:space="0" w:color="auto"/>
                                <w:bottom w:val="none" w:sz="0" w:space="0" w:color="auto"/>
                                <w:right w:val="none" w:sz="0" w:space="0" w:color="auto"/>
                              </w:divBdr>
                              <w:divsChild>
                                <w:div w:id="9557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328">
                  <w:marLeft w:val="0"/>
                  <w:marRight w:val="0"/>
                  <w:marTop w:val="0"/>
                  <w:marBottom w:val="0"/>
                  <w:divBdr>
                    <w:top w:val="none" w:sz="0" w:space="0" w:color="auto"/>
                    <w:left w:val="none" w:sz="0" w:space="0" w:color="auto"/>
                    <w:bottom w:val="none" w:sz="0" w:space="0" w:color="auto"/>
                    <w:right w:val="none" w:sz="0" w:space="0" w:color="auto"/>
                  </w:divBdr>
                  <w:divsChild>
                    <w:div w:id="780612140">
                      <w:marLeft w:val="0"/>
                      <w:marRight w:val="0"/>
                      <w:marTop w:val="0"/>
                      <w:marBottom w:val="0"/>
                      <w:divBdr>
                        <w:top w:val="none" w:sz="0" w:space="0" w:color="auto"/>
                        <w:left w:val="none" w:sz="0" w:space="0" w:color="auto"/>
                        <w:bottom w:val="none" w:sz="0" w:space="0" w:color="auto"/>
                        <w:right w:val="none" w:sz="0" w:space="0" w:color="auto"/>
                      </w:divBdr>
                      <w:divsChild>
                        <w:div w:id="1137912382">
                          <w:marLeft w:val="0"/>
                          <w:marRight w:val="0"/>
                          <w:marTop w:val="0"/>
                          <w:marBottom w:val="0"/>
                          <w:divBdr>
                            <w:top w:val="none" w:sz="0" w:space="0" w:color="auto"/>
                            <w:left w:val="none" w:sz="0" w:space="0" w:color="auto"/>
                            <w:bottom w:val="none" w:sz="0" w:space="0" w:color="auto"/>
                            <w:right w:val="none" w:sz="0" w:space="0" w:color="auto"/>
                          </w:divBdr>
                          <w:divsChild>
                            <w:div w:id="418866788">
                              <w:marLeft w:val="0"/>
                              <w:marRight w:val="0"/>
                              <w:marTop w:val="0"/>
                              <w:marBottom w:val="0"/>
                              <w:divBdr>
                                <w:top w:val="none" w:sz="0" w:space="0" w:color="auto"/>
                                <w:left w:val="none" w:sz="0" w:space="0" w:color="auto"/>
                                <w:bottom w:val="none" w:sz="0" w:space="0" w:color="auto"/>
                                <w:right w:val="none" w:sz="0" w:space="0" w:color="auto"/>
                              </w:divBdr>
                              <w:divsChild>
                                <w:div w:id="18679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5021">
                  <w:marLeft w:val="0"/>
                  <w:marRight w:val="0"/>
                  <w:marTop w:val="0"/>
                  <w:marBottom w:val="0"/>
                  <w:divBdr>
                    <w:top w:val="none" w:sz="0" w:space="0" w:color="auto"/>
                    <w:left w:val="none" w:sz="0" w:space="0" w:color="auto"/>
                    <w:bottom w:val="none" w:sz="0" w:space="0" w:color="auto"/>
                    <w:right w:val="none" w:sz="0" w:space="0" w:color="auto"/>
                  </w:divBdr>
                  <w:divsChild>
                    <w:div w:id="1404252551">
                      <w:marLeft w:val="0"/>
                      <w:marRight w:val="0"/>
                      <w:marTop w:val="0"/>
                      <w:marBottom w:val="0"/>
                      <w:divBdr>
                        <w:top w:val="none" w:sz="0" w:space="0" w:color="auto"/>
                        <w:left w:val="none" w:sz="0" w:space="0" w:color="auto"/>
                        <w:bottom w:val="none" w:sz="0" w:space="0" w:color="auto"/>
                        <w:right w:val="none" w:sz="0" w:space="0" w:color="auto"/>
                      </w:divBdr>
                      <w:divsChild>
                        <w:div w:id="1180124567">
                          <w:marLeft w:val="0"/>
                          <w:marRight w:val="0"/>
                          <w:marTop w:val="0"/>
                          <w:marBottom w:val="0"/>
                          <w:divBdr>
                            <w:top w:val="none" w:sz="0" w:space="0" w:color="auto"/>
                            <w:left w:val="none" w:sz="0" w:space="0" w:color="auto"/>
                            <w:bottom w:val="none" w:sz="0" w:space="0" w:color="auto"/>
                            <w:right w:val="none" w:sz="0" w:space="0" w:color="auto"/>
                          </w:divBdr>
                          <w:divsChild>
                            <w:div w:id="260645906">
                              <w:marLeft w:val="0"/>
                              <w:marRight w:val="0"/>
                              <w:marTop w:val="0"/>
                              <w:marBottom w:val="0"/>
                              <w:divBdr>
                                <w:top w:val="none" w:sz="0" w:space="0" w:color="auto"/>
                                <w:left w:val="none" w:sz="0" w:space="0" w:color="auto"/>
                                <w:bottom w:val="none" w:sz="0" w:space="0" w:color="auto"/>
                                <w:right w:val="none" w:sz="0" w:space="0" w:color="auto"/>
                              </w:divBdr>
                              <w:divsChild>
                                <w:div w:id="10210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808696">
              <w:marLeft w:val="0"/>
              <w:marRight w:val="0"/>
              <w:marTop w:val="0"/>
              <w:marBottom w:val="0"/>
              <w:divBdr>
                <w:top w:val="none" w:sz="0" w:space="0" w:color="auto"/>
                <w:left w:val="none" w:sz="0" w:space="0" w:color="auto"/>
                <w:bottom w:val="none" w:sz="0" w:space="0" w:color="auto"/>
                <w:right w:val="none" w:sz="0" w:space="0" w:color="auto"/>
              </w:divBdr>
              <w:divsChild>
                <w:div w:id="180048173">
                  <w:marLeft w:val="0"/>
                  <w:marRight w:val="0"/>
                  <w:marTop w:val="0"/>
                  <w:marBottom w:val="0"/>
                  <w:divBdr>
                    <w:top w:val="none" w:sz="0" w:space="0" w:color="auto"/>
                    <w:left w:val="none" w:sz="0" w:space="0" w:color="auto"/>
                    <w:bottom w:val="none" w:sz="0" w:space="0" w:color="auto"/>
                    <w:right w:val="none" w:sz="0" w:space="0" w:color="auto"/>
                  </w:divBdr>
                  <w:divsChild>
                    <w:div w:id="2031562933">
                      <w:marLeft w:val="0"/>
                      <w:marRight w:val="0"/>
                      <w:marTop w:val="0"/>
                      <w:marBottom w:val="0"/>
                      <w:divBdr>
                        <w:top w:val="single" w:sz="6" w:space="0" w:color="808080"/>
                        <w:left w:val="single" w:sz="6" w:space="0" w:color="808080"/>
                        <w:bottom w:val="single" w:sz="6" w:space="0" w:color="808080"/>
                        <w:right w:val="single" w:sz="6" w:space="0" w:color="808080"/>
                      </w:divBdr>
                      <w:divsChild>
                        <w:div w:id="161898763">
                          <w:marLeft w:val="60"/>
                          <w:marRight w:val="60"/>
                          <w:marTop w:val="60"/>
                          <w:marBottom w:val="60"/>
                          <w:divBdr>
                            <w:top w:val="none" w:sz="0" w:space="0" w:color="auto"/>
                            <w:left w:val="none" w:sz="0" w:space="0" w:color="auto"/>
                            <w:bottom w:val="none" w:sz="0" w:space="0" w:color="auto"/>
                            <w:right w:val="none" w:sz="0" w:space="0" w:color="auto"/>
                          </w:divBdr>
                        </w:div>
                      </w:divsChild>
                    </w:div>
                    <w:div w:id="6813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4777">
      <w:bodyDiv w:val="1"/>
      <w:marLeft w:val="0"/>
      <w:marRight w:val="0"/>
      <w:marTop w:val="0"/>
      <w:marBottom w:val="0"/>
      <w:divBdr>
        <w:top w:val="none" w:sz="0" w:space="0" w:color="auto"/>
        <w:left w:val="none" w:sz="0" w:space="0" w:color="auto"/>
        <w:bottom w:val="none" w:sz="0" w:space="0" w:color="auto"/>
        <w:right w:val="none" w:sz="0" w:space="0" w:color="auto"/>
      </w:divBdr>
    </w:div>
    <w:div w:id="1380864315">
      <w:bodyDiv w:val="1"/>
      <w:marLeft w:val="0"/>
      <w:marRight w:val="0"/>
      <w:marTop w:val="0"/>
      <w:marBottom w:val="0"/>
      <w:divBdr>
        <w:top w:val="none" w:sz="0" w:space="0" w:color="auto"/>
        <w:left w:val="none" w:sz="0" w:space="0" w:color="auto"/>
        <w:bottom w:val="none" w:sz="0" w:space="0" w:color="auto"/>
        <w:right w:val="none" w:sz="0" w:space="0" w:color="auto"/>
      </w:divBdr>
    </w:div>
    <w:div w:id="1482424557">
      <w:bodyDiv w:val="1"/>
      <w:marLeft w:val="0"/>
      <w:marRight w:val="0"/>
      <w:marTop w:val="0"/>
      <w:marBottom w:val="0"/>
      <w:divBdr>
        <w:top w:val="none" w:sz="0" w:space="0" w:color="auto"/>
        <w:left w:val="none" w:sz="0" w:space="0" w:color="auto"/>
        <w:bottom w:val="none" w:sz="0" w:space="0" w:color="auto"/>
        <w:right w:val="none" w:sz="0" w:space="0" w:color="auto"/>
      </w:divBdr>
    </w:div>
    <w:div w:id="1577862422">
      <w:bodyDiv w:val="1"/>
      <w:marLeft w:val="0"/>
      <w:marRight w:val="0"/>
      <w:marTop w:val="0"/>
      <w:marBottom w:val="0"/>
      <w:divBdr>
        <w:top w:val="none" w:sz="0" w:space="0" w:color="auto"/>
        <w:left w:val="none" w:sz="0" w:space="0" w:color="auto"/>
        <w:bottom w:val="none" w:sz="0" w:space="0" w:color="auto"/>
        <w:right w:val="none" w:sz="0" w:space="0" w:color="auto"/>
      </w:divBdr>
      <w:divsChild>
        <w:div w:id="363943461">
          <w:marLeft w:val="0"/>
          <w:marRight w:val="0"/>
          <w:marTop w:val="0"/>
          <w:marBottom w:val="0"/>
          <w:divBdr>
            <w:top w:val="none" w:sz="0" w:space="0" w:color="auto"/>
            <w:left w:val="none" w:sz="0" w:space="0" w:color="auto"/>
            <w:bottom w:val="none" w:sz="0" w:space="0" w:color="auto"/>
            <w:right w:val="none" w:sz="0" w:space="0" w:color="auto"/>
          </w:divBdr>
        </w:div>
        <w:div w:id="1898321233">
          <w:marLeft w:val="0"/>
          <w:marRight w:val="0"/>
          <w:marTop w:val="0"/>
          <w:marBottom w:val="0"/>
          <w:divBdr>
            <w:top w:val="none" w:sz="0" w:space="0" w:color="auto"/>
            <w:left w:val="none" w:sz="0" w:space="0" w:color="auto"/>
            <w:bottom w:val="none" w:sz="0" w:space="0" w:color="auto"/>
            <w:right w:val="none" w:sz="0" w:space="0" w:color="auto"/>
          </w:divBdr>
        </w:div>
      </w:divsChild>
    </w:div>
    <w:div w:id="1825313191">
      <w:bodyDiv w:val="1"/>
      <w:marLeft w:val="0"/>
      <w:marRight w:val="0"/>
      <w:marTop w:val="0"/>
      <w:marBottom w:val="0"/>
      <w:divBdr>
        <w:top w:val="none" w:sz="0" w:space="0" w:color="auto"/>
        <w:left w:val="none" w:sz="0" w:space="0" w:color="auto"/>
        <w:bottom w:val="none" w:sz="0" w:space="0" w:color="auto"/>
        <w:right w:val="none" w:sz="0" w:space="0" w:color="auto"/>
      </w:divBdr>
    </w:div>
    <w:div w:id="1901552776">
      <w:bodyDiv w:val="1"/>
      <w:marLeft w:val="0"/>
      <w:marRight w:val="0"/>
      <w:marTop w:val="0"/>
      <w:marBottom w:val="0"/>
      <w:divBdr>
        <w:top w:val="none" w:sz="0" w:space="0" w:color="auto"/>
        <w:left w:val="none" w:sz="0" w:space="0" w:color="auto"/>
        <w:bottom w:val="none" w:sz="0" w:space="0" w:color="auto"/>
        <w:right w:val="none" w:sz="0" w:space="0" w:color="auto"/>
      </w:divBdr>
    </w:div>
    <w:div w:id="2024696714">
      <w:bodyDiv w:val="1"/>
      <w:marLeft w:val="0"/>
      <w:marRight w:val="0"/>
      <w:marTop w:val="0"/>
      <w:marBottom w:val="0"/>
      <w:divBdr>
        <w:top w:val="none" w:sz="0" w:space="0" w:color="auto"/>
        <w:left w:val="none" w:sz="0" w:space="0" w:color="auto"/>
        <w:bottom w:val="none" w:sz="0" w:space="0" w:color="auto"/>
        <w:right w:val="none" w:sz="0" w:space="0" w:color="auto"/>
      </w:divBdr>
    </w:div>
    <w:div w:id="2134323137">
      <w:bodyDiv w:val="1"/>
      <w:marLeft w:val="0"/>
      <w:marRight w:val="0"/>
      <w:marTop w:val="0"/>
      <w:marBottom w:val="0"/>
      <w:divBdr>
        <w:top w:val="none" w:sz="0" w:space="0" w:color="auto"/>
        <w:left w:val="none" w:sz="0" w:space="0" w:color="auto"/>
        <w:bottom w:val="none" w:sz="0" w:space="0" w:color="auto"/>
        <w:right w:val="none" w:sz="0" w:space="0" w:color="auto"/>
      </w:divBdr>
      <w:divsChild>
        <w:div w:id="421030391">
          <w:marLeft w:val="0"/>
          <w:marRight w:val="0"/>
          <w:marTop w:val="0"/>
          <w:marBottom w:val="0"/>
          <w:divBdr>
            <w:top w:val="none" w:sz="0" w:space="0" w:color="auto"/>
            <w:left w:val="none" w:sz="0" w:space="0" w:color="auto"/>
            <w:bottom w:val="none" w:sz="0" w:space="0" w:color="auto"/>
            <w:right w:val="none" w:sz="0" w:space="0" w:color="auto"/>
          </w:divBdr>
        </w:div>
        <w:div w:id="1412315185">
          <w:marLeft w:val="0"/>
          <w:marRight w:val="0"/>
          <w:marTop w:val="0"/>
          <w:marBottom w:val="0"/>
          <w:divBdr>
            <w:top w:val="none" w:sz="0" w:space="0" w:color="auto"/>
            <w:left w:val="none" w:sz="0" w:space="0" w:color="auto"/>
            <w:bottom w:val="none" w:sz="0" w:space="0" w:color="auto"/>
            <w:right w:val="none" w:sz="0" w:space="0" w:color="auto"/>
          </w:divBdr>
        </w:div>
        <w:div w:id="1352755709">
          <w:marLeft w:val="0"/>
          <w:marRight w:val="0"/>
          <w:marTop w:val="0"/>
          <w:marBottom w:val="0"/>
          <w:divBdr>
            <w:top w:val="none" w:sz="0" w:space="0" w:color="auto"/>
            <w:left w:val="none" w:sz="0" w:space="0" w:color="auto"/>
            <w:bottom w:val="none" w:sz="0" w:space="0" w:color="auto"/>
            <w:right w:val="none" w:sz="0" w:space="0" w:color="auto"/>
          </w:divBdr>
        </w:div>
        <w:div w:id="620847241">
          <w:marLeft w:val="0"/>
          <w:marRight w:val="0"/>
          <w:marTop w:val="0"/>
          <w:marBottom w:val="0"/>
          <w:divBdr>
            <w:top w:val="none" w:sz="0" w:space="0" w:color="auto"/>
            <w:left w:val="none" w:sz="0" w:space="0" w:color="auto"/>
            <w:bottom w:val="none" w:sz="0" w:space="0" w:color="auto"/>
            <w:right w:val="none" w:sz="0" w:space="0" w:color="auto"/>
          </w:divBdr>
        </w:div>
        <w:div w:id="15734497">
          <w:marLeft w:val="0"/>
          <w:marRight w:val="0"/>
          <w:marTop w:val="0"/>
          <w:marBottom w:val="0"/>
          <w:divBdr>
            <w:top w:val="none" w:sz="0" w:space="0" w:color="auto"/>
            <w:left w:val="none" w:sz="0" w:space="0" w:color="auto"/>
            <w:bottom w:val="none" w:sz="0" w:space="0" w:color="auto"/>
            <w:right w:val="none" w:sz="0" w:space="0" w:color="auto"/>
          </w:divBdr>
        </w:div>
        <w:div w:id="846284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hge.med.harvard.edu/resource/ecology-climate-change-and-infectious-diseases" TargetMode="External"/><Relationship Id="rId18" Type="http://schemas.openxmlformats.org/officeDocument/2006/relationships/hyperlink" Target="https://truthout.org/articles/ten-ways-2018-brought-us-closer-to-climate-apocalypse/" TargetMode="External"/><Relationship Id="rId26" Type="http://schemas.openxmlformats.org/officeDocument/2006/relationships/hyperlink" Target="http://www.guardian.co.uk/" TargetMode="External"/><Relationship Id="rId39" Type="http://schemas.openxmlformats.org/officeDocument/2006/relationships/hyperlink" Target="https://www.congress.gov/bill/116th-congress/house-resolution/109/text" TargetMode="External"/><Relationship Id="rId21" Type="http://schemas.openxmlformats.org/officeDocument/2006/relationships/hyperlink" Target="https://unfccc.int/process-and-meetings/the-paris-agreement/the-paris-agreement" TargetMode="External"/><Relationship Id="rId34" Type="http://schemas.openxmlformats.org/officeDocument/2006/relationships/hyperlink" Target="https://www.resilience.org/stories/2019-01-29/realists-of-a-larger-reality/" TargetMode="External"/><Relationship Id="rId42" Type="http://schemas.openxmlformats.org/officeDocument/2006/relationships/hyperlink" Target="https://coolblock.org/" TargetMode="External"/><Relationship Id="rId47" Type="http://schemas.openxmlformats.org/officeDocument/2006/relationships/hyperlink" Target="https://www.resilience.org/stories/2019-04-11/what-are-systemic-alternatives/" TargetMode="External"/><Relationship Id="rId50" Type="http://schemas.openxmlformats.org/officeDocument/2006/relationships/hyperlink" Target="https://www.degrowth.de/en/dim/degrowth-in-movements/" TargetMode="External"/><Relationship Id="rId55" Type="http://schemas.openxmlformats.org/officeDocument/2006/relationships/hyperlink" Target="https://theintercept.com/staff/naomi-klein/" TargetMode="External"/><Relationship Id="rId63" Type="http://schemas.openxmlformats.org/officeDocument/2006/relationships/hyperlink" Target="https://primer.commonstransition.org/" TargetMode="External"/><Relationship Id="rId68" Type="http://schemas.openxmlformats.org/officeDocument/2006/relationships/hyperlink" Target="http://www.systemicalternatives.org" TargetMode="External"/><Relationship Id="rId76" Type="http://schemas.openxmlformats.org/officeDocument/2006/relationships/hyperlink" Target="http://greattransition.org/" TargetMode="External"/><Relationship Id="rId7" Type="http://schemas.openxmlformats.org/officeDocument/2006/relationships/endnotes" Target="endnotes.xml"/><Relationship Id="rId71" Type="http://schemas.openxmlformats.org/officeDocument/2006/relationships/hyperlink" Target="https://blackrosefed.org/green-new-deal-ecosocialism/" TargetMode="External"/><Relationship Id="rId2" Type="http://schemas.openxmlformats.org/officeDocument/2006/relationships/numbering" Target="numbering.xml"/><Relationship Id="rId16" Type="http://schemas.openxmlformats.org/officeDocument/2006/relationships/hyperlink" Target="http://www.worldwatch.org/node/6271" TargetMode="External"/><Relationship Id="rId29" Type="http://schemas.openxmlformats.org/officeDocument/2006/relationships/hyperlink" Target="http://food.ucsb.edu/" TargetMode="External"/><Relationship Id="rId11" Type="http://schemas.openxmlformats.org/officeDocument/2006/relationships/hyperlink" Target="mailto:ahmccumber@ucsb.edu" TargetMode="External"/><Relationship Id="rId24" Type="http://schemas.openxmlformats.org/officeDocument/2006/relationships/hyperlink" Target="https://dissidentvoice.org/" TargetMode="External"/><Relationship Id="rId32" Type="http://schemas.openxmlformats.org/officeDocument/2006/relationships/hyperlink" Target="https://www.yesmagazine.org/@@also-by?author=Sarah+Lazarovic" TargetMode="External"/><Relationship Id="rId37" Type="http://schemas.openxmlformats.org/officeDocument/2006/relationships/hyperlink" Target="https://ecovistacommunity.com/our-mission/" TargetMode="External"/><Relationship Id="rId40" Type="http://schemas.openxmlformats.org/officeDocument/2006/relationships/hyperlink" Target="https://vimeo.com/202436615" TargetMode="External"/><Relationship Id="rId45" Type="http://schemas.openxmlformats.org/officeDocument/2006/relationships/hyperlink" Target="http://www.resilience.org/author-detail/1000533-rob-hopkins" TargetMode="External"/><Relationship Id="rId53" Type="http://schemas.openxmlformats.org/officeDocument/2006/relationships/hyperlink" Target="http://www.resilience.org/stories/2017-05-15/how-do-you-degrow-an-economy-without-causing-chaos/" TargetMode="External"/><Relationship Id="rId58" Type="http://schemas.openxmlformats.org/officeDocument/2006/relationships/hyperlink" Target="http://www.resilience.org/stories/2014-08-18/the-transition-movement-questions-of-diversity-power-and-affluence/" TargetMode="External"/><Relationship Id="rId66" Type="http://schemas.openxmlformats.org/officeDocument/2006/relationships/hyperlink" Target="http://therightsofnature.org/" TargetMode="External"/><Relationship Id="rId74" Type="http://schemas.openxmlformats.org/officeDocument/2006/relationships/hyperlink" Target="https://climateandcapitalism.com/2019/02/12/john-bellamy-foster-on-the-green-new-deal/"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hopedance.org/home/housing-news/1218-941" TargetMode="External"/><Relationship Id="rId10" Type="http://schemas.openxmlformats.org/officeDocument/2006/relationships/hyperlink" Target="mailto:ztking@ucsb.edu" TargetMode="External"/><Relationship Id="rId19" Type="http://schemas.openxmlformats.org/officeDocument/2006/relationships/hyperlink" Target="file:///C:\Users\John's%20laptop\Documents\Classes\130SD\Syllabi\2019%20syllabus\report.ipcc.ch\sr15\pdf\sr15_spm_final.pdf" TargetMode="External"/><Relationship Id="rId31" Type="http://schemas.openxmlformats.org/officeDocument/2006/relationships/hyperlink" Target="https://truthout.org/articles/climate-collapse-is-on-the-horizon-we-must-act-anyway/" TargetMode="External"/><Relationship Id="rId44" Type="http://schemas.openxmlformats.org/officeDocument/2006/relationships/hyperlink" Target="https://www.demain-lefilm.com/en/film" TargetMode="External"/><Relationship Id="rId52" Type="http://schemas.openxmlformats.org/officeDocument/2006/relationships/hyperlink" Target="https://www.resilience.org/stories/2018-06-06/work-in-a-world-without-growth/" TargetMode="External"/><Relationship Id="rId60" Type="http://schemas.openxmlformats.org/officeDocument/2006/relationships/hyperlink" Target="https://www.resilience.org/stories/2018-07-11/if-we-had-more-imagination-we-could-have-less-capitalism/" TargetMode="External"/><Relationship Id="rId65" Type="http://schemas.openxmlformats.org/officeDocument/2006/relationships/hyperlink" Target="http://www.pachamama.org/about/mission" TargetMode="External"/><Relationship Id="rId73" Type="http://schemas.openxmlformats.org/officeDocument/2006/relationships/hyperlink" Target="https://greattransition.org/publication/ecosocialism-roundtable" TargetMode="External"/><Relationship Id="rId78" Type="http://schemas.openxmlformats.org/officeDocument/2006/relationships/hyperlink" Target="http://www.progressive.org/oct03/zinn1003.html"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rowicz@ucsb.edu" TargetMode="External"/><Relationship Id="rId14" Type="http://schemas.openxmlformats.org/officeDocument/2006/relationships/hyperlink" Target="http://www.oecd.org/environment/climatechange/2502872.pdf" TargetMode="External"/><Relationship Id="rId22" Type="http://schemas.openxmlformats.org/officeDocument/2006/relationships/hyperlink" Target="file:///F:\Classes\108G\www.resilience.org" TargetMode="External"/><Relationship Id="rId27" Type="http://schemas.openxmlformats.org/officeDocument/2006/relationships/hyperlink" Target="http://ecowatch.com/" TargetMode="External"/><Relationship Id="rId30" Type="http://schemas.openxmlformats.org/officeDocument/2006/relationships/hyperlink" Target="http://counseling.sa.ucsb.edu/" TargetMode="External"/><Relationship Id="rId35" Type="http://schemas.openxmlformats.org/officeDocument/2006/relationships/hyperlink" Target="file:///D:\Classes\130SD\Syllabi\2019%20syllabus\www.ecovistacommunity.com" TargetMode="External"/><Relationship Id="rId43" Type="http://schemas.openxmlformats.org/officeDocument/2006/relationships/hyperlink" Target="https://coolblock.org/" TargetMode="External"/><Relationship Id="rId48" Type="http://schemas.openxmlformats.org/officeDocument/2006/relationships/hyperlink" Target="http://www.coolblock.org/calculator" TargetMode="External"/><Relationship Id="rId56" Type="http://schemas.openxmlformats.org/officeDocument/2006/relationships/hyperlink" Target="https://theintercept.com/2019/02/13/green-new-deal-proposal/?fbclid=IwAR3qfQmCh7oxvZ1iljGFh9w7U71GtvAOE50YNRZNbt4ex6C7fscjAQE-mLc" TargetMode="External"/><Relationship Id="rId64" Type="http://schemas.openxmlformats.org/officeDocument/2006/relationships/hyperlink" Target="http://gen.ecovillage.org/en/article/what-ecovillage" TargetMode="External"/><Relationship Id="rId69" Type="http://schemas.openxmlformats.org/officeDocument/2006/relationships/hyperlink" Target="http://www.systemicalternatives.org" TargetMode="External"/><Relationship Id="rId77" Type="http://schemas.openxmlformats.org/officeDocument/2006/relationships/hyperlink" Target="http://www.greattransition.org/publication/journey-to-earthland" TargetMode="External"/><Relationship Id="rId8" Type="http://schemas.openxmlformats.org/officeDocument/2006/relationships/hyperlink" Target="mailto:foran@soc.ucsb.edu" TargetMode="External"/><Relationship Id="rId51" Type="http://schemas.openxmlformats.org/officeDocument/2006/relationships/hyperlink" Target="https://en.wikipedia.org/wiki/Degrowth" TargetMode="External"/><Relationship Id="rId72" Type="http://schemas.openxmlformats.org/officeDocument/2006/relationships/hyperlink" Target="https://www.resilience.org/stories/2018-12-20/why-ecosocialism-for-a-red-green-future/"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guardian.co.uk/global-development/2012/dec/05/climate-change-malnourished-children" TargetMode="External"/><Relationship Id="rId17" Type="http://schemas.openxmlformats.org/officeDocument/2006/relationships/hyperlink" Target="http://www.tomdispatch.com/post/175632/tomgram%3A_rebecca_solnit%2C_2013_as_year_zero_for_us_--_and_our_planet/?utm_source=TomDispatch&amp;utm_campaign=05674e52c9-TD_Solnit12_23_2012&amp;utm_medium=email" TargetMode="External"/><Relationship Id="rId25" Type="http://schemas.openxmlformats.org/officeDocument/2006/relationships/hyperlink" Target="http://www.democracynow.org/" TargetMode="External"/><Relationship Id="rId33" Type="http://schemas.openxmlformats.org/officeDocument/2006/relationships/hyperlink" Target="https://www.yesmagazine.org/issues/dirt/community-relationships-borrowing-from-neighbors-strengthens-democracy-20190318" TargetMode="External"/><Relationship Id="rId38" Type="http://schemas.openxmlformats.org/officeDocument/2006/relationships/hyperlink" Target="http://www.ucsbalum.com/Coastlines/2014/Winter/feature_ivhistory.html" TargetMode="External"/><Relationship Id="rId46" Type="http://schemas.openxmlformats.org/officeDocument/2006/relationships/hyperlink" Target="http://www.resilience.org/stories/2016-02-05/the-unstoppable-rise-of-demain" TargetMode="External"/><Relationship Id="rId59" Type="http://schemas.openxmlformats.org/officeDocument/2006/relationships/hyperlink" Target="http://www.resilience.org/stories/2018-02-09/seven-lessons-on-starting-a-worldwide-movement-for-change/%20" TargetMode="External"/><Relationship Id="rId67" Type="http://schemas.openxmlformats.org/officeDocument/2006/relationships/hyperlink" Target="http://climateandcapitalism.com/?p=2268" TargetMode="External"/><Relationship Id="rId20" Type="http://schemas.openxmlformats.org/officeDocument/2006/relationships/hyperlink" Target="https://www.theguardian.com/environment/2018/oct/08/global-warming-must-not-exceed-15c-warns-landmark-un-report" TargetMode="External"/><Relationship Id="rId41" Type="http://schemas.openxmlformats.org/officeDocument/2006/relationships/hyperlink" Target="https://vimeo.com/202436615" TargetMode="External"/><Relationship Id="rId54" Type="http://schemas.openxmlformats.org/officeDocument/2006/relationships/hyperlink" Target="https://www.resilience.org/stories/2019-03-12/a-green-new-deal-must-not-be-tied-to-economic-growth/" TargetMode="External"/><Relationship Id="rId62" Type="http://schemas.openxmlformats.org/officeDocument/2006/relationships/hyperlink" Target="http://www.transitionus.org/about-us" TargetMode="External"/><Relationship Id="rId70" Type="http://schemas.openxmlformats.org/officeDocument/2006/relationships/hyperlink" Target="http://www.systemchangenotclimatechange.org/" TargetMode="External"/><Relationship Id="rId75" Type="http://schemas.openxmlformats.org/officeDocument/2006/relationships/hyperlink" Target="https://www.resilience.org/stories/2019-02-26/one-two-many-green-new-deals-an-ecosocialist-roundtabl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roughtmonitor.unl.edu" TargetMode="External"/><Relationship Id="rId23" Type="http://schemas.openxmlformats.org/officeDocument/2006/relationships/hyperlink" Target="http://grist.org/" TargetMode="External"/><Relationship Id="rId28" Type="http://schemas.openxmlformats.org/officeDocument/2006/relationships/hyperlink" Target="http://www.nytimes.com/" TargetMode="External"/><Relationship Id="rId36" Type="http://schemas.openxmlformats.org/officeDocument/2006/relationships/hyperlink" Target="http://gen.ecovillage.org/en/article/what-ecovillage" TargetMode="External"/><Relationship Id="rId49" Type="http://schemas.openxmlformats.org/officeDocument/2006/relationships/hyperlink" Target="https://en.wikipedia.org/wiki/Degrowth" TargetMode="External"/><Relationship Id="rId57" Type="http://schemas.openxmlformats.org/officeDocument/2006/relationships/hyperlink" Target="https://www.nytimes.com/2019/02/14/opinion/green-new-deal-ocasio-cortez-.htm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C7E36-90F6-4330-AD49-1CC7A632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6439</Words>
  <Characters>36708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IUC</dc:creator>
  <cp:lastModifiedBy>John Foran</cp:lastModifiedBy>
  <cp:revision>2</cp:revision>
  <cp:lastPrinted>2019-04-02T02:20:00Z</cp:lastPrinted>
  <dcterms:created xsi:type="dcterms:W3CDTF">2019-05-19T23:06:00Z</dcterms:created>
  <dcterms:modified xsi:type="dcterms:W3CDTF">2019-05-19T23:06:00Z</dcterms:modified>
</cp:coreProperties>
</file>